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75" w:rsidRPr="002452B1" w:rsidRDefault="00A7677C" w:rsidP="0003350B">
      <w:pPr>
        <w:pStyle w:val="2"/>
        <w:shd w:val="clear" w:color="auto" w:fill="auto"/>
        <w:spacing w:after="0" w:line="230" w:lineRule="exact"/>
        <w:jc w:val="center"/>
        <w:rPr>
          <w:rFonts w:ascii="Trebuchet MS" w:hAnsi="Trebuchet MS"/>
          <w:sz w:val="24"/>
          <w:szCs w:val="24"/>
        </w:rPr>
      </w:pPr>
      <w:r w:rsidRPr="002452B1">
        <w:rPr>
          <w:rFonts w:ascii="Trebuchet MS" w:hAnsi="Trebuchet MS"/>
          <w:b/>
          <w:sz w:val="24"/>
          <w:szCs w:val="24"/>
        </w:rPr>
        <w:t>Договор</w:t>
      </w:r>
      <w:r w:rsidR="008E3520">
        <w:rPr>
          <w:rFonts w:ascii="Trebuchet MS" w:hAnsi="Trebuchet MS"/>
          <w:b/>
          <w:sz w:val="24"/>
          <w:szCs w:val="24"/>
        </w:rPr>
        <w:t xml:space="preserve"> подряда </w:t>
      </w:r>
      <w:r w:rsidRPr="002452B1">
        <w:rPr>
          <w:rFonts w:ascii="Trebuchet MS" w:hAnsi="Trebuchet MS"/>
          <w:b/>
          <w:sz w:val="24"/>
          <w:szCs w:val="24"/>
        </w:rPr>
        <w:t xml:space="preserve"> №</w:t>
      </w:r>
      <w:r w:rsidR="00C51E13">
        <w:rPr>
          <w:rFonts w:ascii="Trebuchet MS" w:hAnsi="Trebuchet MS"/>
          <w:b/>
          <w:sz w:val="24"/>
          <w:szCs w:val="24"/>
        </w:rPr>
        <w:t xml:space="preserve"> </w:t>
      </w:r>
    </w:p>
    <w:p w:rsidR="0003350B" w:rsidRPr="002452B1" w:rsidRDefault="0003350B" w:rsidP="0003350B">
      <w:pPr>
        <w:pStyle w:val="2"/>
        <w:shd w:val="clear" w:color="auto" w:fill="auto"/>
        <w:spacing w:after="0" w:line="230" w:lineRule="exact"/>
        <w:jc w:val="center"/>
        <w:rPr>
          <w:rFonts w:ascii="Trebuchet MS" w:hAnsi="Trebuchet MS"/>
          <w:sz w:val="24"/>
          <w:szCs w:val="24"/>
        </w:rPr>
      </w:pPr>
    </w:p>
    <w:p w:rsidR="00BE58F5" w:rsidRPr="002452B1" w:rsidRDefault="00E93B28" w:rsidP="00D006C8">
      <w:pPr>
        <w:pStyle w:val="2"/>
        <w:shd w:val="clear" w:color="auto" w:fill="auto"/>
        <w:tabs>
          <w:tab w:val="left" w:pos="8463"/>
          <w:tab w:val="right" w:pos="10206"/>
        </w:tabs>
        <w:spacing w:after="217" w:line="230" w:lineRule="exact"/>
        <w:ind w:left="20"/>
        <w:rPr>
          <w:rFonts w:ascii="Trebuchet MS" w:hAnsi="Trebuchet MS"/>
          <w:sz w:val="24"/>
          <w:szCs w:val="24"/>
        </w:rPr>
      </w:pPr>
      <w:r>
        <w:rPr>
          <w:rFonts w:ascii="Trebuchet MS" w:hAnsi="Trebuchet MS"/>
          <w:sz w:val="24"/>
          <w:szCs w:val="24"/>
        </w:rPr>
        <w:t xml:space="preserve">г. </w:t>
      </w:r>
      <w:r w:rsidR="006067DF">
        <w:rPr>
          <w:rFonts w:ascii="Trebuchet MS" w:hAnsi="Trebuchet MS"/>
          <w:sz w:val="24"/>
          <w:szCs w:val="24"/>
        </w:rPr>
        <w:t>Томск</w:t>
      </w:r>
      <w:r>
        <w:rPr>
          <w:rFonts w:ascii="Trebuchet MS" w:hAnsi="Trebuchet MS"/>
          <w:sz w:val="24"/>
          <w:szCs w:val="24"/>
        </w:rPr>
        <w:t xml:space="preserve">           </w:t>
      </w:r>
      <w:r w:rsidR="00061811">
        <w:rPr>
          <w:rFonts w:ascii="Trebuchet MS" w:hAnsi="Trebuchet MS"/>
          <w:sz w:val="24"/>
          <w:szCs w:val="24"/>
        </w:rPr>
        <w:t xml:space="preserve">                                                      </w:t>
      </w:r>
      <w:r w:rsidR="00BF04F0">
        <w:rPr>
          <w:rFonts w:ascii="Trebuchet MS" w:hAnsi="Trebuchet MS"/>
          <w:sz w:val="24"/>
          <w:szCs w:val="24"/>
        </w:rPr>
        <w:t xml:space="preserve">               </w:t>
      </w:r>
      <w:r w:rsidR="006067DF">
        <w:rPr>
          <w:rFonts w:ascii="Trebuchet MS" w:hAnsi="Trebuchet MS"/>
          <w:sz w:val="24"/>
          <w:szCs w:val="24"/>
        </w:rPr>
        <w:t xml:space="preserve">          </w:t>
      </w:r>
      <w:r w:rsidR="00BF04F0">
        <w:rPr>
          <w:rFonts w:ascii="Trebuchet MS" w:hAnsi="Trebuchet MS"/>
          <w:sz w:val="24"/>
          <w:szCs w:val="24"/>
        </w:rPr>
        <w:t>«</w:t>
      </w:r>
      <w:r w:rsidR="00945CA9">
        <w:rPr>
          <w:rFonts w:ascii="Trebuchet MS" w:hAnsi="Trebuchet MS"/>
          <w:sz w:val="24"/>
          <w:szCs w:val="24"/>
        </w:rPr>
        <w:t>___</w:t>
      </w:r>
      <w:r w:rsidR="00BF04F0">
        <w:rPr>
          <w:rFonts w:ascii="Trebuchet MS" w:hAnsi="Trebuchet MS"/>
          <w:sz w:val="24"/>
          <w:szCs w:val="24"/>
        </w:rPr>
        <w:t xml:space="preserve">»  </w:t>
      </w:r>
      <w:r w:rsidR="00945CA9">
        <w:rPr>
          <w:rFonts w:ascii="Trebuchet MS" w:hAnsi="Trebuchet MS"/>
          <w:sz w:val="24"/>
          <w:szCs w:val="24"/>
        </w:rPr>
        <w:t>_______</w:t>
      </w:r>
      <w:r w:rsidR="00BF04F0">
        <w:rPr>
          <w:rFonts w:ascii="Trebuchet MS" w:hAnsi="Trebuchet MS"/>
          <w:sz w:val="24"/>
          <w:szCs w:val="24"/>
        </w:rPr>
        <w:t xml:space="preserve"> </w:t>
      </w:r>
      <w:r w:rsidR="004F337C">
        <w:rPr>
          <w:rFonts w:ascii="Trebuchet MS" w:hAnsi="Trebuchet MS"/>
          <w:sz w:val="24"/>
          <w:szCs w:val="24"/>
        </w:rPr>
        <w:t xml:space="preserve"> </w:t>
      </w:r>
      <w:r w:rsidR="006067DF">
        <w:rPr>
          <w:rFonts w:ascii="Trebuchet MS" w:hAnsi="Trebuchet MS"/>
          <w:sz w:val="24"/>
          <w:szCs w:val="24"/>
        </w:rPr>
        <w:t>2018</w:t>
      </w:r>
      <w:r w:rsidR="002452B1">
        <w:rPr>
          <w:rFonts w:ascii="Trebuchet MS" w:hAnsi="Trebuchet MS"/>
          <w:sz w:val="24"/>
          <w:szCs w:val="24"/>
        </w:rPr>
        <w:t xml:space="preserve"> г.</w:t>
      </w:r>
    </w:p>
    <w:p w:rsidR="00765475" w:rsidRPr="002452B1" w:rsidRDefault="006067DF" w:rsidP="00B90AD8">
      <w:pPr>
        <w:tabs>
          <w:tab w:val="left" w:pos="1134"/>
        </w:tabs>
        <w:suppressAutoHyphens/>
        <w:ind w:firstLine="709"/>
        <w:jc w:val="both"/>
        <w:rPr>
          <w:rFonts w:ascii="Trebuchet MS" w:hAnsi="Trebuchet MS"/>
        </w:rPr>
      </w:pPr>
      <w:proofErr w:type="gramStart"/>
      <w:r>
        <w:rPr>
          <w:rFonts w:ascii="Trebuchet MS" w:hAnsi="Trebuchet MS"/>
        </w:rPr>
        <w:t>Общество с ограниченной ответственностью «Центр досуга и спорта» (ООО «ЦДС»), именуемое в дальнейшем «Заказчик», в лице генерального директора Горшенина С.И.</w:t>
      </w:r>
      <w:r w:rsidR="009757E5">
        <w:rPr>
          <w:rFonts w:ascii="Trebuchet MS" w:hAnsi="Trebuchet MS"/>
        </w:rPr>
        <w:t>, действующего на основании Устава</w:t>
      </w:r>
      <w:r w:rsidR="002452B1" w:rsidRPr="00427807">
        <w:rPr>
          <w:rFonts w:ascii="Trebuchet MS" w:hAnsi="Trebuchet MS"/>
        </w:rPr>
        <w:t xml:space="preserve">, с одной стороны, </w:t>
      </w:r>
      <w:r w:rsidR="008D79DE">
        <w:rPr>
          <w:rFonts w:ascii="Trebuchet MS" w:hAnsi="Trebuchet MS"/>
        </w:rPr>
        <w:t>__________________________________________________________</w:t>
      </w:r>
      <w:r w:rsidR="00711D10">
        <w:rPr>
          <w:rFonts w:ascii="Trebuchet MS" w:hAnsi="Trebuchet MS"/>
          <w:bCs/>
        </w:rPr>
        <w:t>,</w:t>
      </w:r>
      <w:r w:rsidR="008E3520">
        <w:rPr>
          <w:rFonts w:ascii="Trebuchet MS" w:hAnsi="Trebuchet MS"/>
        </w:rPr>
        <w:t xml:space="preserve"> именуемое в дальнейшем «Подрядчик</w:t>
      </w:r>
      <w:r w:rsidR="00545EB4">
        <w:rPr>
          <w:rFonts w:ascii="Trebuchet MS" w:hAnsi="Trebuchet MS"/>
        </w:rPr>
        <w:t>», в лиц</w:t>
      </w:r>
      <w:r w:rsidR="00711D10">
        <w:rPr>
          <w:rFonts w:ascii="Trebuchet MS" w:hAnsi="Trebuchet MS"/>
        </w:rPr>
        <w:t xml:space="preserve">е </w:t>
      </w:r>
      <w:r w:rsidR="008D79DE">
        <w:rPr>
          <w:rFonts w:ascii="Trebuchet MS" w:hAnsi="Trebuchet MS"/>
        </w:rPr>
        <w:t>___________________________________________</w:t>
      </w:r>
      <w:r w:rsidR="00711D10">
        <w:rPr>
          <w:rFonts w:ascii="Trebuchet MS" w:hAnsi="Trebuchet MS"/>
        </w:rPr>
        <w:t>.</w:t>
      </w:r>
      <w:r w:rsidR="002452B1" w:rsidRPr="00427807">
        <w:rPr>
          <w:rFonts w:ascii="Trebuchet MS" w:hAnsi="Trebuchet MS"/>
        </w:rPr>
        <w:t>, действующего на основании Устава, с другой стороны,</w:t>
      </w:r>
      <w:r w:rsidR="002452B1">
        <w:rPr>
          <w:rFonts w:ascii="Trebuchet MS" w:hAnsi="Trebuchet MS"/>
        </w:rPr>
        <w:t xml:space="preserve"> </w:t>
      </w:r>
      <w:r w:rsidR="002452B1" w:rsidRPr="00427807">
        <w:rPr>
          <w:rFonts w:ascii="Trebuchet MS" w:hAnsi="Trebuchet MS"/>
        </w:rPr>
        <w:t>вместе именуемые «Стороны», руководствуясь действующим законодательством Российской Федерации</w:t>
      </w:r>
      <w:r w:rsidR="00A7677C" w:rsidRPr="002452B1">
        <w:rPr>
          <w:rFonts w:ascii="Trebuchet MS" w:hAnsi="Trebuchet MS"/>
        </w:rPr>
        <w:t>, с другой стороны, заключили настоящий договор о нижеследующем.</w:t>
      </w:r>
      <w:proofErr w:type="gramEnd"/>
    </w:p>
    <w:p w:rsidR="0021301D" w:rsidRPr="002452B1" w:rsidRDefault="0021301D" w:rsidP="0021301D">
      <w:pPr>
        <w:pStyle w:val="2"/>
        <w:shd w:val="clear" w:color="auto" w:fill="auto"/>
        <w:spacing w:after="0" w:line="269" w:lineRule="exact"/>
        <w:ind w:left="20" w:right="20" w:firstLine="780"/>
        <w:rPr>
          <w:rFonts w:ascii="Trebuchet MS" w:hAnsi="Trebuchet MS"/>
          <w:sz w:val="24"/>
          <w:szCs w:val="24"/>
        </w:rPr>
      </w:pPr>
    </w:p>
    <w:p w:rsidR="00765475" w:rsidRDefault="00A7677C" w:rsidP="00B90AD8">
      <w:pPr>
        <w:pStyle w:val="2"/>
        <w:numPr>
          <w:ilvl w:val="0"/>
          <w:numId w:val="1"/>
        </w:numPr>
        <w:shd w:val="clear" w:color="auto" w:fill="auto"/>
        <w:spacing w:after="28" w:line="230" w:lineRule="exact"/>
        <w:ind w:firstLine="284"/>
        <w:jc w:val="center"/>
        <w:rPr>
          <w:rStyle w:val="a8"/>
          <w:rFonts w:ascii="Trebuchet MS" w:hAnsi="Trebuchet MS"/>
          <w:sz w:val="24"/>
          <w:szCs w:val="24"/>
        </w:rPr>
      </w:pPr>
      <w:r w:rsidRPr="002452B1">
        <w:rPr>
          <w:rStyle w:val="a8"/>
          <w:rFonts w:ascii="Trebuchet MS" w:hAnsi="Trebuchet MS"/>
          <w:sz w:val="24"/>
          <w:szCs w:val="24"/>
        </w:rPr>
        <w:t>Предмет договора.</w:t>
      </w:r>
    </w:p>
    <w:p w:rsidR="00BE58F5" w:rsidRPr="002452B1" w:rsidRDefault="00BE58F5" w:rsidP="00BE58F5">
      <w:pPr>
        <w:pStyle w:val="2"/>
        <w:shd w:val="clear" w:color="auto" w:fill="auto"/>
        <w:spacing w:after="28" w:line="230" w:lineRule="exact"/>
        <w:ind w:left="284"/>
        <w:rPr>
          <w:rStyle w:val="a8"/>
          <w:rFonts w:ascii="Trebuchet MS" w:hAnsi="Trebuchet MS"/>
          <w:sz w:val="24"/>
          <w:szCs w:val="24"/>
        </w:rPr>
      </w:pPr>
    </w:p>
    <w:p w:rsidR="00E93B28" w:rsidRDefault="00C32946" w:rsidP="00E93B28">
      <w:pPr>
        <w:pStyle w:val="2"/>
        <w:numPr>
          <w:ilvl w:val="1"/>
          <w:numId w:val="1"/>
        </w:numPr>
        <w:shd w:val="clear" w:color="auto" w:fill="auto"/>
        <w:tabs>
          <w:tab w:val="left" w:pos="1134"/>
          <w:tab w:val="left" w:pos="1276"/>
        </w:tabs>
        <w:spacing w:after="0" w:line="240" w:lineRule="auto"/>
        <w:ind w:firstLine="709"/>
        <w:rPr>
          <w:rFonts w:ascii="Trebuchet MS" w:hAnsi="Trebuchet MS"/>
          <w:sz w:val="24"/>
          <w:szCs w:val="24"/>
        </w:rPr>
      </w:pPr>
      <w:r w:rsidRPr="00C32946">
        <w:rPr>
          <w:rFonts w:ascii="Trebuchet MS" w:hAnsi="Trebuchet MS"/>
          <w:sz w:val="24"/>
          <w:szCs w:val="24"/>
        </w:rPr>
        <w:t xml:space="preserve">Подрядчик обязуется </w:t>
      </w:r>
      <w:r w:rsidR="00175110">
        <w:rPr>
          <w:rFonts w:ascii="Trebuchet MS" w:hAnsi="Trebuchet MS"/>
          <w:sz w:val="24"/>
          <w:szCs w:val="24"/>
        </w:rPr>
        <w:t>в соответствии с техническим заданием</w:t>
      </w:r>
      <w:r>
        <w:rPr>
          <w:rFonts w:ascii="Trebuchet MS" w:hAnsi="Trebuchet MS"/>
          <w:sz w:val="24"/>
          <w:szCs w:val="24"/>
        </w:rPr>
        <w:t xml:space="preserve"> Заказчика</w:t>
      </w:r>
      <w:r w:rsidR="00175110">
        <w:rPr>
          <w:rFonts w:ascii="Trebuchet MS" w:hAnsi="Trebuchet MS"/>
          <w:sz w:val="24"/>
          <w:szCs w:val="24"/>
        </w:rPr>
        <w:t xml:space="preserve"> (Приложение №1)</w:t>
      </w:r>
      <w:r>
        <w:rPr>
          <w:rFonts w:ascii="Trebuchet MS" w:hAnsi="Trebuchet MS"/>
          <w:sz w:val="24"/>
          <w:szCs w:val="24"/>
        </w:rPr>
        <w:t xml:space="preserve"> </w:t>
      </w:r>
      <w:r w:rsidRPr="00C32946">
        <w:rPr>
          <w:rFonts w:ascii="Trebuchet MS" w:hAnsi="Trebuchet MS"/>
          <w:sz w:val="24"/>
          <w:szCs w:val="24"/>
        </w:rPr>
        <w:t>своевременно и качественно вып</w:t>
      </w:r>
      <w:r>
        <w:rPr>
          <w:rFonts w:ascii="Trebuchet MS" w:hAnsi="Trebuchet MS"/>
          <w:sz w:val="24"/>
          <w:szCs w:val="24"/>
        </w:rPr>
        <w:t>олн</w:t>
      </w:r>
      <w:r w:rsidR="00175110">
        <w:rPr>
          <w:rFonts w:ascii="Trebuchet MS" w:hAnsi="Trebuchet MS"/>
          <w:sz w:val="24"/>
          <w:szCs w:val="24"/>
        </w:rPr>
        <w:t>и</w:t>
      </w:r>
      <w:r>
        <w:rPr>
          <w:rFonts w:ascii="Trebuchet MS" w:hAnsi="Trebuchet MS"/>
          <w:sz w:val="24"/>
          <w:szCs w:val="24"/>
        </w:rPr>
        <w:t xml:space="preserve">ть </w:t>
      </w:r>
      <w:r w:rsidR="009C7588">
        <w:rPr>
          <w:rFonts w:ascii="Trebuchet MS" w:hAnsi="Trebuchet MS"/>
          <w:sz w:val="24"/>
          <w:szCs w:val="24"/>
        </w:rPr>
        <w:t xml:space="preserve">следующие этапы </w:t>
      </w:r>
      <w:r>
        <w:rPr>
          <w:rFonts w:ascii="Trebuchet MS" w:hAnsi="Trebuchet MS"/>
          <w:sz w:val="24"/>
          <w:szCs w:val="24"/>
        </w:rPr>
        <w:t>работ</w:t>
      </w:r>
      <w:r w:rsidR="009C7588">
        <w:rPr>
          <w:rFonts w:ascii="Trebuchet MS" w:hAnsi="Trebuchet MS"/>
          <w:sz w:val="24"/>
          <w:szCs w:val="24"/>
        </w:rPr>
        <w:t>:</w:t>
      </w:r>
      <w:r w:rsidR="00E93B28">
        <w:rPr>
          <w:rFonts w:ascii="Trebuchet MS" w:hAnsi="Trebuchet MS"/>
          <w:sz w:val="24"/>
          <w:szCs w:val="24"/>
        </w:rPr>
        <w:t xml:space="preserve">         </w:t>
      </w:r>
    </w:p>
    <w:p w:rsidR="00E93B28" w:rsidRDefault="009C7588" w:rsidP="00E93B28">
      <w:pPr>
        <w:pStyle w:val="2"/>
        <w:shd w:val="clear" w:color="auto" w:fill="auto"/>
        <w:tabs>
          <w:tab w:val="left" w:pos="1134"/>
        </w:tabs>
        <w:spacing w:after="0" w:line="240" w:lineRule="auto"/>
        <w:ind w:firstLine="709"/>
        <w:rPr>
          <w:rFonts w:ascii="Trebuchet MS" w:hAnsi="Trebuchet MS"/>
          <w:sz w:val="24"/>
          <w:szCs w:val="24"/>
        </w:rPr>
      </w:pPr>
      <w:r w:rsidRPr="00623C61">
        <w:rPr>
          <w:rFonts w:ascii="Trebuchet MS" w:hAnsi="Trebuchet MS"/>
          <w:sz w:val="24"/>
          <w:szCs w:val="24"/>
        </w:rPr>
        <w:t>1</w:t>
      </w:r>
      <w:r w:rsidR="00623C61">
        <w:rPr>
          <w:rFonts w:ascii="Trebuchet MS" w:hAnsi="Trebuchet MS"/>
          <w:sz w:val="24"/>
          <w:szCs w:val="24"/>
        </w:rPr>
        <w:t xml:space="preserve"> этап – </w:t>
      </w:r>
      <w:r w:rsidR="00247F61" w:rsidRPr="00247F61">
        <w:rPr>
          <w:rFonts w:ascii="Trebuchet MS" w:hAnsi="Trebuchet MS"/>
          <w:sz w:val="24"/>
          <w:szCs w:val="24"/>
        </w:rPr>
        <w:t>составление проектно-сметной документации</w:t>
      </w:r>
      <w:r w:rsidRPr="00623C61">
        <w:rPr>
          <w:rFonts w:ascii="Trebuchet MS" w:hAnsi="Trebuchet MS"/>
          <w:sz w:val="24"/>
          <w:szCs w:val="24"/>
        </w:rPr>
        <w:t xml:space="preserve">;              </w:t>
      </w:r>
      <w:r w:rsidR="00E93B28">
        <w:rPr>
          <w:rFonts w:ascii="Trebuchet MS" w:hAnsi="Trebuchet MS"/>
          <w:sz w:val="24"/>
          <w:szCs w:val="24"/>
        </w:rPr>
        <w:t xml:space="preserve">                        </w:t>
      </w:r>
    </w:p>
    <w:p w:rsidR="00623C61" w:rsidRDefault="009C7588" w:rsidP="00F80EE6">
      <w:pPr>
        <w:pStyle w:val="2"/>
        <w:shd w:val="clear" w:color="auto" w:fill="auto"/>
        <w:tabs>
          <w:tab w:val="left" w:pos="1134"/>
        </w:tabs>
        <w:spacing w:after="0" w:line="240" w:lineRule="auto"/>
        <w:ind w:firstLine="709"/>
        <w:rPr>
          <w:rFonts w:ascii="Trebuchet MS" w:hAnsi="Trebuchet MS"/>
          <w:sz w:val="24"/>
          <w:szCs w:val="24"/>
        </w:rPr>
      </w:pPr>
      <w:r w:rsidRPr="00623C61">
        <w:rPr>
          <w:rFonts w:ascii="Trebuchet MS" w:hAnsi="Trebuchet MS"/>
          <w:sz w:val="24"/>
          <w:szCs w:val="24"/>
        </w:rPr>
        <w:t xml:space="preserve">2 этап - монтаж и пуско-наладка пожарной сигнализации </w:t>
      </w:r>
      <w:r w:rsidR="00C630E4">
        <w:rPr>
          <w:rFonts w:ascii="Trebuchet MS" w:hAnsi="Trebuchet MS"/>
          <w:sz w:val="24"/>
          <w:szCs w:val="24"/>
        </w:rPr>
        <w:t xml:space="preserve">в </w:t>
      </w:r>
      <w:r w:rsidR="006067DF">
        <w:rPr>
          <w:rFonts w:ascii="Trebuchet MS" w:hAnsi="Trebuchet MS"/>
          <w:sz w:val="24"/>
          <w:szCs w:val="24"/>
        </w:rPr>
        <w:t>здании Развлекательного комплекса «</w:t>
      </w:r>
      <w:proofErr w:type="spellStart"/>
      <w:proofErr w:type="gramStart"/>
      <w:r w:rsidR="006067DF">
        <w:rPr>
          <w:rFonts w:ascii="Trebuchet MS" w:hAnsi="Trebuchet MS"/>
          <w:sz w:val="24"/>
          <w:szCs w:val="24"/>
        </w:rPr>
        <w:t>F</w:t>
      </w:r>
      <w:proofErr w:type="gramEnd"/>
      <w:r w:rsidR="006067DF">
        <w:rPr>
          <w:rFonts w:ascii="Trebuchet MS" w:hAnsi="Trebuchet MS"/>
          <w:sz w:val="24"/>
          <w:szCs w:val="24"/>
        </w:rPr>
        <w:t>акел</w:t>
      </w:r>
      <w:proofErr w:type="spellEnd"/>
      <w:r w:rsidR="006067DF">
        <w:rPr>
          <w:rFonts w:ascii="Trebuchet MS" w:hAnsi="Trebuchet MS"/>
          <w:sz w:val="24"/>
          <w:szCs w:val="24"/>
        </w:rPr>
        <w:t>» (РК «</w:t>
      </w:r>
      <w:proofErr w:type="spellStart"/>
      <w:r w:rsidR="006067DF">
        <w:rPr>
          <w:rFonts w:ascii="Trebuchet MS" w:hAnsi="Trebuchet MS"/>
          <w:sz w:val="24"/>
          <w:szCs w:val="24"/>
        </w:rPr>
        <w:t>Fакел</w:t>
      </w:r>
      <w:proofErr w:type="spellEnd"/>
      <w:r w:rsidR="006067DF">
        <w:rPr>
          <w:rFonts w:ascii="Trebuchet MS" w:hAnsi="Trebuchet MS"/>
          <w:sz w:val="24"/>
          <w:szCs w:val="24"/>
        </w:rPr>
        <w:t>»)</w:t>
      </w:r>
      <w:r w:rsidR="00C630E4">
        <w:rPr>
          <w:rFonts w:ascii="Trebuchet MS" w:hAnsi="Trebuchet MS"/>
          <w:sz w:val="24"/>
          <w:szCs w:val="24"/>
        </w:rPr>
        <w:t xml:space="preserve"> </w:t>
      </w:r>
      <w:r w:rsidR="00E93B28" w:rsidRPr="00623C61">
        <w:rPr>
          <w:rFonts w:ascii="Trebuchet MS" w:hAnsi="Trebuchet MS"/>
          <w:sz w:val="24"/>
          <w:szCs w:val="24"/>
        </w:rPr>
        <w:t xml:space="preserve">(далее-Работы), </w:t>
      </w:r>
    </w:p>
    <w:p w:rsidR="00765475" w:rsidRPr="00623C61" w:rsidRDefault="00C32946" w:rsidP="00E93B28">
      <w:pPr>
        <w:pStyle w:val="2"/>
        <w:shd w:val="clear" w:color="auto" w:fill="auto"/>
        <w:tabs>
          <w:tab w:val="left" w:pos="1134"/>
        </w:tabs>
        <w:spacing w:after="0" w:line="240" w:lineRule="auto"/>
        <w:ind w:firstLine="709"/>
        <w:rPr>
          <w:rFonts w:ascii="Trebuchet MS" w:hAnsi="Trebuchet MS"/>
          <w:sz w:val="24"/>
          <w:szCs w:val="24"/>
        </w:rPr>
      </w:pPr>
      <w:r w:rsidRPr="00623C61">
        <w:rPr>
          <w:rFonts w:ascii="Trebuchet MS" w:hAnsi="Trebuchet MS"/>
          <w:sz w:val="24"/>
          <w:szCs w:val="24"/>
        </w:rPr>
        <w:t>а Заказчик обязуется принять и оплатить выполненные Подрядчиком работы в порядке и на условиях, установленных настоящим Договором.</w:t>
      </w:r>
      <w:r w:rsidR="00175110" w:rsidRPr="00623C61">
        <w:rPr>
          <w:rFonts w:ascii="Trebuchet MS" w:hAnsi="Trebuchet MS"/>
          <w:sz w:val="24"/>
          <w:szCs w:val="24"/>
        </w:rPr>
        <w:t xml:space="preserve"> </w:t>
      </w:r>
    </w:p>
    <w:p w:rsidR="002234D2" w:rsidRPr="002452B1" w:rsidRDefault="002234D2" w:rsidP="00E93B28">
      <w:pPr>
        <w:pStyle w:val="2"/>
        <w:numPr>
          <w:ilvl w:val="1"/>
          <w:numId w:val="1"/>
        </w:numPr>
        <w:shd w:val="clear" w:color="auto" w:fill="auto"/>
        <w:tabs>
          <w:tab w:val="left" w:pos="1134"/>
        </w:tabs>
        <w:spacing w:after="0" w:line="240" w:lineRule="auto"/>
        <w:ind w:firstLine="709"/>
        <w:rPr>
          <w:rFonts w:ascii="Trebuchet MS" w:hAnsi="Trebuchet MS"/>
          <w:sz w:val="24"/>
          <w:szCs w:val="24"/>
        </w:rPr>
      </w:pPr>
      <w:r w:rsidRPr="002234D2">
        <w:rPr>
          <w:rFonts w:ascii="Trebuchet MS" w:hAnsi="Trebuchet MS"/>
          <w:sz w:val="24"/>
          <w:szCs w:val="24"/>
        </w:rPr>
        <w:t>Работа выполняется иждивением подрядчика - из его материалов, его силами и средствами.</w:t>
      </w:r>
      <w:r w:rsidR="00216AF5" w:rsidRPr="00216AF5">
        <w:t xml:space="preserve"> </w:t>
      </w:r>
      <w:r w:rsidR="00216AF5" w:rsidRPr="00216AF5">
        <w:rPr>
          <w:rFonts w:ascii="Trebuchet MS" w:hAnsi="Trebuchet MS"/>
          <w:sz w:val="24"/>
          <w:szCs w:val="24"/>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135AA" w:rsidRPr="00E135AA" w:rsidRDefault="00175110" w:rsidP="00E93B28">
      <w:pPr>
        <w:pStyle w:val="2"/>
        <w:numPr>
          <w:ilvl w:val="1"/>
          <w:numId w:val="1"/>
        </w:numPr>
        <w:shd w:val="clear" w:color="auto" w:fill="auto"/>
        <w:tabs>
          <w:tab w:val="left" w:pos="1134"/>
        </w:tabs>
        <w:spacing w:after="0" w:line="240" w:lineRule="auto"/>
        <w:ind w:firstLine="709"/>
        <w:rPr>
          <w:rFonts w:ascii="Trebuchet MS" w:hAnsi="Trebuchet MS"/>
          <w:sz w:val="24"/>
          <w:szCs w:val="24"/>
        </w:rPr>
      </w:pPr>
      <w:r>
        <w:rPr>
          <w:rFonts w:ascii="Trebuchet MS" w:hAnsi="Trebuchet MS"/>
          <w:sz w:val="24"/>
          <w:szCs w:val="24"/>
        </w:rPr>
        <w:t>Сроки выполнения работ</w:t>
      </w:r>
      <w:r w:rsidR="00A7677C" w:rsidRPr="002452B1">
        <w:rPr>
          <w:rFonts w:ascii="Trebuchet MS" w:hAnsi="Trebuchet MS"/>
          <w:sz w:val="24"/>
          <w:szCs w:val="24"/>
        </w:rPr>
        <w:t>:</w:t>
      </w:r>
    </w:p>
    <w:p w:rsidR="00175110" w:rsidRDefault="00CD2D2C" w:rsidP="00E93B28">
      <w:pPr>
        <w:pStyle w:val="2"/>
        <w:numPr>
          <w:ilvl w:val="0"/>
          <w:numId w:val="2"/>
        </w:numPr>
        <w:shd w:val="clear" w:color="auto" w:fill="auto"/>
        <w:tabs>
          <w:tab w:val="left" w:pos="1134"/>
        </w:tabs>
        <w:spacing w:after="0" w:line="240" w:lineRule="auto"/>
        <w:ind w:firstLine="709"/>
        <w:jc w:val="left"/>
        <w:rPr>
          <w:rFonts w:ascii="Trebuchet MS" w:hAnsi="Trebuchet MS"/>
          <w:sz w:val="24"/>
          <w:szCs w:val="24"/>
        </w:rPr>
      </w:pPr>
      <w:r>
        <w:rPr>
          <w:rFonts w:ascii="Trebuchet MS" w:hAnsi="Trebuchet MS"/>
          <w:sz w:val="24"/>
          <w:szCs w:val="24"/>
        </w:rPr>
        <w:t>1 этап</w:t>
      </w:r>
      <w:r w:rsidR="00175110">
        <w:rPr>
          <w:rFonts w:ascii="Trebuchet MS" w:hAnsi="Trebuchet MS"/>
          <w:sz w:val="24"/>
          <w:szCs w:val="24"/>
        </w:rPr>
        <w:t xml:space="preserve"> </w:t>
      </w:r>
      <w:r>
        <w:rPr>
          <w:rFonts w:ascii="Trebuchet MS" w:hAnsi="Trebuchet MS"/>
          <w:sz w:val="24"/>
          <w:szCs w:val="24"/>
        </w:rPr>
        <w:t xml:space="preserve">с </w:t>
      </w:r>
      <w:r w:rsidR="006067DF">
        <w:rPr>
          <w:rFonts w:ascii="Trebuchet MS" w:hAnsi="Trebuchet MS"/>
          <w:sz w:val="24"/>
          <w:szCs w:val="24"/>
        </w:rPr>
        <w:t>0</w:t>
      </w:r>
      <w:r w:rsidR="00C630E4">
        <w:rPr>
          <w:rFonts w:ascii="Trebuchet MS" w:hAnsi="Trebuchet MS"/>
          <w:sz w:val="24"/>
          <w:szCs w:val="24"/>
        </w:rPr>
        <w:t>1</w:t>
      </w:r>
      <w:r>
        <w:rPr>
          <w:rFonts w:ascii="Trebuchet MS" w:hAnsi="Trebuchet MS"/>
          <w:sz w:val="24"/>
          <w:szCs w:val="24"/>
        </w:rPr>
        <w:t>.</w:t>
      </w:r>
      <w:r w:rsidR="00C630E4">
        <w:rPr>
          <w:rFonts w:ascii="Trebuchet MS" w:hAnsi="Trebuchet MS"/>
          <w:sz w:val="24"/>
          <w:szCs w:val="24"/>
        </w:rPr>
        <w:t>0</w:t>
      </w:r>
      <w:r w:rsidR="006067DF">
        <w:rPr>
          <w:rFonts w:ascii="Trebuchet MS" w:hAnsi="Trebuchet MS"/>
          <w:sz w:val="24"/>
          <w:szCs w:val="24"/>
        </w:rPr>
        <w:t>6</w:t>
      </w:r>
      <w:r>
        <w:rPr>
          <w:rFonts w:ascii="Trebuchet MS" w:hAnsi="Trebuchet MS"/>
          <w:sz w:val="24"/>
          <w:szCs w:val="24"/>
        </w:rPr>
        <w:t>.</w:t>
      </w:r>
      <w:r w:rsidR="006067DF">
        <w:rPr>
          <w:rFonts w:ascii="Trebuchet MS" w:hAnsi="Trebuchet MS"/>
          <w:sz w:val="24"/>
          <w:szCs w:val="24"/>
        </w:rPr>
        <w:t>2018</w:t>
      </w:r>
      <w:r>
        <w:rPr>
          <w:rFonts w:ascii="Trebuchet MS" w:hAnsi="Trebuchet MS"/>
          <w:sz w:val="24"/>
          <w:szCs w:val="24"/>
        </w:rPr>
        <w:t xml:space="preserve">г. по </w:t>
      </w:r>
      <w:r w:rsidR="006067DF">
        <w:rPr>
          <w:rFonts w:ascii="Trebuchet MS" w:hAnsi="Trebuchet MS"/>
          <w:sz w:val="24"/>
          <w:szCs w:val="24"/>
        </w:rPr>
        <w:t>31</w:t>
      </w:r>
      <w:r>
        <w:rPr>
          <w:rFonts w:ascii="Trebuchet MS" w:hAnsi="Trebuchet MS"/>
          <w:sz w:val="24"/>
          <w:szCs w:val="24"/>
        </w:rPr>
        <w:t>.</w:t>
      </w:r>
      <w:r w:rsidR="006067DF">
        <w:rPr>
          <w:rFonts w:ascii="Trebuchet MS" w:hAnsi="Trebuchet MS"/>
          <w:sz w:val="24"/>
          <w:szCs w:val="24"/>
        </w:rPr>
        <w:t>07</w:t>
      </w:r>
      <w:r>
        <w:rPr>
          <w:rFonts w:ascii="Trebuchet MS" w:hAnsi="Trebuchet MS"/>
          <w:sz w:val="24"/>
          <w:szCs w:val="24"/>
        </w:rPr>
        <w:t>.</w:t>
      </w:r>
      <w:r w:rsidR="006067DF">
        <w:rPr>
          <w:rFonts w:ascii="Trebuchet MS" w:hAnsi="Trebuchet MS"/>
          <w:sz w:val="24"/>
          <w:szCs w:val="24"/>
        </w:rPr>
        <w:t>2018</w:t>
      </w:r>
      <w:r>
        <w:rPr>
          <w:rFonts w:ascii="Trebuchet MS" w:hAnsi="Trebuchet MS"/>
          <w:sz w:val="24"/>
          <w:szCs w:val="24"/>
        </w:rPr>
        <w:t>г.</w:t>
      </w:r>
    </w:p>
    <w:p w:rsidR="00BE58F5" w:rsidRDefault="00CD2D2C" w:rsidP="00E93B28">
      <w:pPr>
        <w:pStyle w:val="2"/>
        <w:numPr>
          <w:ilvl w:val="0"/>
          <w:numId w:val="2"/>
        </w:numPr>
        <w:shd w:val="clear" w:color="auto" w:fill="auto"/>
        <w:tabs>
          <w:tab w:val="left" w:pos="1134"/>
        </w:tabs>
        <w:spacing w:after="0" w:line="240" w:lineRule="auto"/>
        <w:ind w:firstLine="709"/>
        <w:jc w:val="left"/>
        <w:rPr>
          <w:rFonts w:ascii="Trebuchet MS" w:hAnsi="Trebuchet MS"/>
          <w:sz w:val="24"/>
          <w:szCs w:val="24"/>
        </w:rPr>
      </w:pPr>
      <w:r>
        <w:rPr>
          <w:rFonts w:ascii="Trebuchet MS" w:hAnsi="Trebuchet MS"/>
          <w:sz w:val="24"/>
          <w:szCs w:val="24"/>
        </w:rPr>
        <w:t xml:space="preserve">2 этап с </w:t>
      </w:r>
      <w:r w:rsidR="006067DF">
        <w:rPr>
          <w:rFonts w:ascii="Trebuchet MS" w:hAnsi="Trebuchet MS"/>
          <w:sz w:val="24"/>
          <w:szCs w:val="24"/>
        </w:rPr>
        <w:t>01</w:t>
      </w:r>
      <w:r>
        <w:rPr>
          <w:rFonts w:ascii="Trebuchet MS" w:hAnsi="Trebuchet MS"/>
          <w:sz w:val="24"/>
          <w:szCs w:val="24"/>
        </w:rPr>
        <w:t>.</w:t>
      </w:r>
      <w:r w:rsidR="00C630E4">
        <w:rPr>
          <w:rFonts w:ascii="Trebuchet MS" w:hAnsi="Trebuchet MS"/>
          <w:sz w:val="24"/>
          <w:szCs w:val="24"/>
        </w:rPr>
        <w:t>0</w:t>
      </w:r>
      <w:r w:rsidR="006067DF">
        <w:rPr>
          <w:rFonts w:ascii="Trebuchet MS" w:hAnsi="Trebuchet MS"/>
          <w:sz w:val="24"/>
          <w:szCs w:val="24"/>
        </w:rPr>
        <w:t>8</w:t>
      </w:r>
      <w:r>
        <w:rPr>
          <w:rFonts w:ascii="Trebuchet MS" w:hAnsi="Trebuchet MS"/>
          <w:sz w:val="24"/>
          <w:szCs w:val="24"/>
        </w:rPr>
        <w:t>.</w:t>
      </w:r>
      <w:r w:rsidR="006067DF">
        <w:rPr>
          <w:rFonts w:ascii="Trebuchet MS" w:hAnsi="Trebuchet MS"/>
          <w:sz w:val="24"/>
          <w:szCs w:val="24"/>
        </w:rPr>
        <w:t>2018</w:t>
      </w:r>
      <w:r>
        <w:rPr>
          <w:rFonts w:ascii="Trebuchet MS" w:hAnsi="Trebuchet MS"/>
          <w:sz w:val="24"/>
          <w:szCs w:val="24"/>
        </w:rPr>
        <w:t xml:space="preserve">г. по </w:t>
      </w:r>
      <w:r w:rsidR="00C630E4">
        <w:rPr>
          <w:rFonts w:ascii="Trebuchet MS" w:hAnsi="Trebuchet MS"/>
          <w:sz w:val="24"/>
          <w:szCs w:val="24"/>
        </w:rPr>
        <w:t>30</w:t>
      </w:r>
      <w:r>
        <w:rPr>
          <w:rFonts w:ascii="Trebuchet MS" w:hAnsi="Trebuchet MS"/>
          <w:sz w:val="24"/>
          <w:szCs w:val="24"/>
        </w:rPr>
        <w:t>.</w:t>
      </w:r>
      <w:r w:rsidR="006067DF">
        <w:rPr>
          <w:rFonts w:ascii="Trebuchet MS" w:hAnsi="Trebuchet MS"/>
          <w:sz w:val="24"/>
          <w:szCs w:val="24"/>
        </w:rPr>
        <w:t>09</w:t>
      </w:r>
      <w:r>
        <w:rPr>
          <w:rFonts w:ascii="Trebuchet MS" w:hAnsi="Trebuchet MS"/>
          <w:sz w:val="24"/>
          <w:szCs w:val="24"/>
        </w:rPr>
        <w:t>.</w:t>
      </w:r>
      <w:r w:rsidR="006067DF">
        <w:rPr>
          <w:rFonts w:ascii="Trebuchet MS" w:hAnsi="Trebuchet MS"/>
          <w:sz w:val="24"/>
          <w:szCs w:val="24"/>
        </w:rPr>
        <w:t>2018</w:t>
      </w:r>
      <w:r>
        <w:rPr>
          <w:rFonts w:ascii="Trebuchet MS" w:hAnsi="Trebuchet MS"/>
          <w:sz w:val="24"/>
          <w:szCs w:val="24"/>
        </w:rPr>
        <w:t>г.</w:t>
      </w:r>
    </w:p>
    <w:p w:rsidR="00175110" w:rsidRPr="002452B1" w:rsidRDefault="00175110" w:rsidP="00175110">
      <w:pPr>
        <w:pStyle w:val="2"/>
        <w:shd w:val="clear" w:color="auto" w:fill="auto"/>
        <w:spacing w:after="0" w:line="274" w:lineRule="exact"/>
        <w:ind w:left="284"/>
        <w:jc w:val="left"/>
        <w:rPr>
          <w:rFonts w:ascii="Trebuchet MS" w:hAnsi="Trebuchet MS"/>
          <w:sz w:val="24"/>
          <w:szCs w:val="24"/>
        </w:rPr>
      </w:pPr>
    </w:p>
    <w:p w:rsidR="00765475" w:rsidRPr="002452B1" w:rsidRDefault="00B90AD8" w:rsidP="00B90AD8">
      <w:pPr>
        <w:pStyle w:val="2"/>
        <w:shd w:val="clear" w:color="auto" w:fill="auto"/>
        <w:spacing w:after="328" w:line="230" w:lineRule="exact"/>
        <w:ind w:firstLine="284"/>
        <w:jc w:val="center"/>
        <w:rPr>
          <w:rStyle w:val="a8"/>
          <w:rFonts w:ascii="Trebuchet MS" w:hAnsi="Trebuchet MS"/>
          <w:sz w:val="24"/>
          <w:szCs w:val="24"/>
        </w:rPr>
      </w:pPr>
      <w:r>
        <w:rPr>
          <w:rStyle w:val="a8"/>
          <w:rFonts w:ascii="Trebuchet MS" w:hAnsi="Trebuchet MS"/>
          <w:sz w:val="24"/>
          <w:szCs w:val="24"/>
        </w:rPr>
        <w:t xml:space="preserve">2. Стоимость </w:t>
      </w:r>
      <w:r w:rsidR="00A7677C" w:rsidRPr="002452B1">
        <w:rPr>
          <w:rStyle w:val="a8"/>
          <w:rFonts w:ascii="Trebuchet MS" w:hAnsi="Trebuchet MS"/>
          <w:sz w:val="24"/>
          <w:szCs w:val="24"/>
        </w:rPr>
        <w:t xml:space="preserve">и порядок оплаты </w:t>
      </w:r>
      <w:r w:rsidR="00175110">
        <w:rPr>
          <w:rStyle w:val="a8"/>
          <w:rFonts w:ascii="Trebuchet MS" w:hAnsi="Trebuchet MS"/>
          <w:sz w:val="24"/>
          <w:szCs w:val="24"/>
        </w:rPr>
        <w:t>работ</w:t>
      </w:r>
    </w:p>
    <w:p w:rsidR="00765475" w:rsidRDefault="00A7677C" w:rsidP="00E93B28">
      <w:pPr>
        <w:pStyle w:val="2"/>
        <w:numPr>
          <w:ilvl w:val="0"/>
          <w:numId w:val="3"/>
        </w:numPr>
        <w:shd w:val="clear" w:color="auto" w:fill="auto"/>
        <w:tabs>
          <w:tab w:val="left" w:pos="1134"/>
          <w:tab w:val="left" w:pos="1276"/>
        </w:tabs>
        <w:spacing w:after="0" w:line="240" w:lineRule="auto"/>
        <w:ind w:firstLine="709"/>
        <w:rPr>
          <w:rFonts w:ascii="Trebuchet MS" w:hAnsi="Trebuchet MS"/>
          <w:sz w:val="24"/>
          <w:szCs w:val="24"/>
        </w:rPr>
      </w:pPr>
      <w:r w:rsidRPr="002452B1">
        <w:rPr>
          <w:rFonts w:ascii="Trebuchet MS" w:hAnsi="Trebuchet MS"/>
          <w:sz w:val="24"/>
          <w:szCs w:val="24"/>
        </w:rPr>
        <w:t xml:space="preserve"> Общая стоимость </w:t>
      </w:r>
      <w:r w:rsidR="00175110">
        <w:rPr>
          <w:rFonts w:ascii="Trebuchet MS" w:hAnsi="Trebuchet MS"/>
          <w:sz w:val="24"/>
          <w:szCs w:val="24"/>
        </w:rPr>
        <w:t>работ по настоящему договору</w:t>
      </w:r>
      <w:r w:rsidRPr="002452B1">
        <w:rPr>
          <w:rFonts w:ascii="Trebuchet MS" w:hAnsi="Trebuchet MS"/>
          <w:sz w:val="24"/>
          <w:szCs w:val="24"/>
        </w:rPr>
        <w:t xml:space="preserve"> составляет </w:t>
      </w:r>
      <w:r w:rsidR="008D79DE">
        <w:rPr>
          <w:rFonts w:ascii="Trebuchet MS" w:hAnsi="Trebuchet MS"/>
          <w:sz w:val="24"/>
          <w:szCs w:val="24"/>
        </w:rPr>
        <w:t>__________</w:t>
      </w:r>
      <w:r w:rsidRPr="002452B1">
        <w:rPr>
          <w:rFonts w:ascii="Trebuchet MS" w:hAnsi="Trebuchet MS"/>
          <w:sz w:val="24"/>
          <w:szCs w:val="24"/>
        </w:rPr>
        <w:t>рублей</w:t>
      </w:r>
      <w:proofErr w:type="gramStart"/>
      <w:r w:rsidR="008D79DE">
        <w:rPr>
          <w:rFonts w:ascii="Trebuchet MS" w:hAnsi="Trebuchet MS"/>
          <w:sz w:val="24"/>
          <w:szCs w:val="24"/>
        </w:rPr>
        <w:t xml:space="preserve"> (______________________________</w:t>
      </w:r>
      <w:r w:rsidR="006E6B53">
        <w:rPr>
          <w:rFonts w:ascii="Trebuchet MS" w:hAnsi="Trebuchet MS"/>
          <w:sz w:val="24"/>
          <w:szCs w:val="24"/>
        </w:rPr>
        <w:t xml:space="preserve">) </w:t>
      </w:r>
      <w:proofErr w:type="gramEnd"/>
      <w:r w:rsidR="006E6B53">
        <w:rPr>
          <w:rFonts w:ascii="Trebuchet MS" w:hAnsi="Trebuchet MS"/>
          <w:sz w:val="24"/>
          <w:szCs w:val="24"/>
        </w:rPr>
        <w:t>рубля</w:t>
      </w:r>
      <w:r w:rsidR="008D79DE">
        <w:rPr>
          <w:rFonts w:ascii="Trebuchet MS" w:hAnsi="Trebuchet MS"/>
          <w:sz w:val="24"/>
          <w:szCs w:val="24"/>
        </w:rPr>
        <w:t xml:space="preserve"> ____</w:t>
      </w:r>
      <w:r w:rsidR="006E6B53">
        <w:rPr>
          <w:rFonts w:ascii="Trebuchet MS" w:hAnsi="Trebuchet MS"/>
          <w:sz w:val="24"/>
          <w:szCs w:val="24"/>
        </w:rPr>
        <w:t xml:space="preserve"> </w:t>
      </w:r>
      <w:r w:rsidR="009E54F5">
        <w:rPr>
          <w:rFonts w:ascii="Trebuchet MS" w:hAnsi="Trebuchet MS"/>
          <w:sz w:val="24"/>
          <w:szCs w:val="24"/>
        </w:rPr>
        <w:t>копеек</w:t>
      </w:r>
      <w:r w:rsidRPr="002452B1">
        <w:rPr>
          <w:rFonts w:ascii="Trebuchet MS" w:hAnsi="Trebuchet MS"/>
          <w:sz w:val="24"/>
          <w:szCs w:val="24"/>
        </w:rPr>
        <w:t xml:space="preserve">, </w:t>
      </w:r>
      <w:r w:rsidRPr="001F1E3C">
        <w:rPr>
          <w:rFonts w:ascii="Trebuchet MS" w:hAnsi="Trebuchet MS"/>
          <w:b/>
          <w:sz w:val="24"/>
          <w:szCs w:val="24"/>
        </w:rPr>
        <w:t xml:space="preserve">в </w:t>
      </w:r>
      <w:proofErr w:type="spellStart"/>
      <w:r w:rsidRPr="001F1E3C">
        <w:rPr>
          <w:rFonts w:ascii="Trebuchet MS" w:hAnsi="Trebuchet MS"/>
          <w:b/>
          <w:sz w:val="24"/>
          <w:szCs w:val="24"/>
        </w:rPr>
        <w:t>т.ч</w:t>
      </w:r>
      <w:proofErr w:type="spellEnd"/>
      <w:r w:rsidRPr="001F1E3C">
        <w:rPr>
          <w:rFonts w:ascii="Trebuchet MS" w:hAnsi="Trebuchet MS"/>
          <w:b/>
          <w:sz w:val="24"/>
          <w:szCs w:val="24"/>
        </w:rPr>
        <w:t xml:space="preserve">. НДС 18% </w:t>
      </w:r>
      <w:r w:rsidR="008D79DE">
        <w:rPr>
          <w:rFonts w:ascii="Trebuchet MS" w:hAnsi="Trebuchet MS"/>
          <w:b/>
          <w:sz w:val="24"/>
          <w:szCs w:val="24"/>
        </w:rPr>
        <w:t>__________</w:t>
      </w:r>
      <w:r w:rsidR="00B90AD8" w:rsidRPr="00427807">
        <w:rPr>
          <w:rFonts w:ascii="Trebuchet MS" w:hAnsi="Trebuchet MS"/>
          <w:sz w:val="24"/>
          <w:szCs w:val="24"/>
        </w:rPr>
        <w:t xml:space="preserve"> (</w:t>
      </w:r>
      <w:r w:rsidR="008D79DE">
        <w:rPr>
          <w:rFonts w:ascii="Trebuchet MS" w:hAnsi="Trebuchet MS"/>
          <w:sz w:val="24"/>
          <w:szCs w:val="24"/>
        </w:rPr>
        <w:t>_________________________</w:t>
      </w:r>
      <w:r w:rsidR="006E6B53">
        <w:rPr>
          <w:rFonts w:ascii="Trebuchet MS" w:hAnsi="Trebuchet MS"/>
          <w:sz w:val="24"/>
          <w:szCs w:val="24"/>
        </w:rPr>
        <w:t>)</w:t>
      </w:r>
      <w:r w:rsidR="00B90AD8" w:rsidRPr="00427807">
        <w:rPr>
          <w:rFonts w:ascii="Trebuchet MS" w:hAnsi="Trebuchet MS"/>
          <w:sz w:val="24"/>
          <w:szCs w:val="24"/>
        </w:rPr>
        <w:t>.</w:t>
      </w:r>
    </w:p>
    <w:p w:rsidR="00E93B28" w:rsidRDefault="00623C61" w:rsidP="00E93B28">
      <w:pPr>
        <w:pStyle w:val="2"/>
        <w:numPr>
          <w:ilvl w:val="0"/>
          <w:numId w:val="3"/>
        </w:numPr>
        <w:shd w:val="clear" w:color="auto" w:fill="auto"/>
        <w:tabs>
          <w:tab w:val="left" w:pos="1134"/>
        </w:tabs>
        <w:spacing w:after="0" w:line="240" w:lineRule="auto"/>
        <w:ind w:firstLine="709"/>
        <w:rPr>
          <w:rFonts w:ascii="Trebuchet MS" w:hAnsi="Trebuchet MS"/>
          <w:sz w:val="24"/>
          <w:szCs w:val="24"/>
        </w:rPr>
      </w:pPr>
      <w:r w:rsidRPr="00121916">
        <w:rPr>
          <w:rFonts w:ascii="Trebuchet MS" w:hAnsi="Trebuchet MS"/>
          <w:sz w:val="24"/>
          <w:szCs w:val="24"/>
        </w:rPr>
        <w:t>Оплата выполненных работ производится Заказчиком поэтапно:</w:t>
      </w:r>
      <w:r w:rsidR="00E93B28">
        <w:rPr>
          <w:rFonts w:ascii="Trebuchet MS" w:hAnsi="Trebuchet MS"/>
          <w:sz w:val="24"/>
          <w:szCs w:val="24"/>
        </w:rPr>
        <w:t xml:space="preserve">                        </w:t>
      </w:r>
    </w:p>
    <w:p w:rsidR="00E93B28" w:rsidRDefault="00623C61" w:rsidP="00E93B28">
      <w:pPr>
        <w:pStyle w:val="2"/>
        <w:shd w:val="clear" w:color="auto" w:fill="auto"/>
        <w:tabs>
          <w:tab w:val="left" w:pos="1134"/>
        </w:tabs>
        <w:spacing w:after="0" w:line="240" w:lineRule="auto"/>
        <w:ind w:firstLine="709"/>
        <w:rPr>
          <w:rFonts w:ascii="Trebuchet MS" w:hAnsi="Trebuchet MS"/>
          <w:sz w:val="24"/>
          <w:szCs w:val="24"/>
        </w:rPr>
      </w:pPr>
      <w:r w:rsidRPr="00121916">
        <w:rPr>
          <w:rFonts w:ascii="Trebuchet MS" w:hAnsi="Trebuchet MS"/>
          <w:sz w:val="24"/>
          <w:szCs w:val="24"/>
        </w:rPr>
        <w:t>1 этап –</w:t>
      </w:r>
      <w:r w:rsidR="00E93B28">
        <w:rPr>
          <w:rFonts w:ascii="Trebuchet MS" w:hAnsi="Trebuchet MS"/>
          <w:sz w:val="24"/>
          <w:szCs w:val="24"/>
        </w:rPr>
        <w:t xml:space="preserve"> </w:t>
      </w:r>
      <w:r w:rsidRPr="00121916">
        <w:rPr>
          <w:rFonts w:ascii="Trebuchet MS" w:hAnsi="Trebuchet MS"/>
          <w:sz w:val="24"/>
          <w:szCs w:val="24"/>
        </w:rPr>
        <w:t>составляет</w:t>
      </w:r>
      <w:r w:rsidR="00121916" w:rsidRPr="00121916">
        <w:rPr>
          <w:rFonts w:ascii="Trebuchet MS" w:hAnsi="Trebuchet MS"/>
          <w:sz w:val="24"/>
          <w:szCs w:val="24"/>
        </w:rPr>
        <w:t xml:space="preserve"> </w:t>
      </w:r>
      <w:r w:rsidRPr="00121916">
        <w:rPr>
          <w:rFonts w:ascii="Trebuchet MS" w:hAnsi="Trebuchet MS"/>
          <w:sz w:val="24"/>
          <w:szCs w:val="24"/>
        </w:rPr>
        <w:t>________________</w:t>
      </w:r>
      <w:r w:rsidR="00121916" w:rsidRPr="00121916">
        <w:rPr>
          <w:rFonts w:ascii="Trebuchet MS" w:hAnsi="Trebuchet MS"/>
          <w:sz w:val="24"/>
          <w:szCs w:val="24"/>
        </w:rPr>
        <w:t xml:space="preserve"> </w:t>
      </w:r>
      <w:r w:rsidRPr="00121916">
        <w:rPr>
          <w:rFonts w:ascii="Trebuchet MS" w:hAnsi="Trebuchet MS"/>
          <w:sz w:val="24"/>
          <w:szCs w:val="24"/>
        </w:rPr>
        <w:t>рублей</w:t>
      </w:r>
      <w:proofErr w:type="gramStart"/>
      <w:r w:rsidR="00121916" w:rsidRPr="00121916">
        <w:rPr>
          <w:rFonts w:ascii="Trebuchet MS" w:hAnsi="Trebuchet MS"/>
          <w:sz w:val="24"/>
          <w:szCs w:val="24"/>
        </w:rPr>
        <w:t xml:space="preserve"> (______________________________), </w:t>
      </w:r>
      <w:proofErr w:type="gramEnd"/>
      <w:r w:rsidR="00121916" w:rsidRPr="00121916">
        <w:rPr>
          <w:rFonts w:ascii="Trebuchet MS" w:hAnsi="Trebuchet MS"/>
          <w:sz w:val="24"/>
          <w:szCs w:val="24"/>
        </w:rPr>
        <w:t xml:space="preserve">в </w:t>
      </w:r>
      <w:proofErr w:type="spellStart"/>
      <w:r w:rsidR="00121916" w:rsidRPr="00121916">
        <w:rPr>
          <w:rFonts w:ascii="Trebuchet MS" w:hAnsi="Trebuchet MS"/>
          <w:sz w:val="24"/>
          <w:szCs w:val="24"/>
        </w:rPr>
        <w:t>т.ч</w:t>
      </w:r>
      <w:proofErr w:type="spellEnd"/>
      <w:r w:rsidR="00121916" w:rsidRPr="00121916">
        <w:rPr>
          <w:rFonts w:ascii="Trebuchet MS" w:hAnsi="Trebuchet MS"/>
          <w:sz w:val="24"/>
          <w:szCs w:val="24"/>
        </w:rPr>
        <w:t>. НДС 18% __________________</w:t>
      </w:r>
      <w:r w:rsidRPr="00121916">
        <w:rPr>
          <w:rFonts w:ascii="Trebuchet MS" w:hAnsi="Trebuchet MS"/>
          <w:sz w:val="24"/>
          <w:szCs w:val="24"/>
        </w:rPr>
        <w:t xml:space="preserve"> </w:t>
      </w:r>
      <w:r w:rsidR="00121916" w:rsidRPr="00121916">
        <w:rPr>
          <w:rFonts w:ascii="Trebuchet MS" w:hAnsi="Trebuchet MS"/>
          <w:sz w:val="24"/>
          <w:szCs w:val="24"/>
        </w:rPr>
        <w:t>(_________________________________________)</w:t>
      </w:r>
      <w:r w:rsidR="00E93B28">
        <w:rPr>
          <w:rFonts w:ascii="Trebuchet MS" w:hAnsi="Trebuchet MS"/>
          <w:sz w:val="24"/>
          <w:szCs w:val="24"/>
        </w:rPr>
        <w:t xml:space="preserve">, </w:t>
      </w:r>
      <w:r w:rsidR="00121916" w:rsidRPr="00121916">
        <w:rPr>
          <w:rFonts w:ascii="Trebuchet MS" w:hAnsi="Trebuchet MS"/>
          <w:sz w:val="24"/>
          <w:szCs w:val="24"/>
        </w:rPr>
        <w:t xml:space="preserve">путем безналичного перечисления денежных средств платежным поручением на расчетный счет Подрядчика, </w:t>
      </w:r>
      <w:r w:rsidRPr="00121916">
        <w:rPr>
          <w:rFonts w:ascii="Trebuchet MS" w:hAnsi="Trebuchet MS"/>
          <w:sz w:val="24"/>
          <w:szCs w:val="24"/>
        </w:rPr>
        <w:t>в срок не ранее 60 и не позднее 90 календарных дней со дня подписания Заказчиком актов о приемке выполненных работ в соответствии с полученными от Подрядчика счетами-фактурами</w:t>
      </w:r>
      <w:r w:rsidR="00E93B28">
        <w:rPr>
          <w:rFonts w:ascii="Trebuchet MS" w:hAnsi="Trebuchet MS"/>
          <w:sz w:val="24"/>
          <w:szCs w:val="24"/>
        </w:rPr>
        <w:t>;</w:t>
      </w:r>
      <w:r w:rsidRPr="00121916">
        <w:rPr>
          <w:rFonts w:ascii="Trebuchet MS" w:hAnsi="Trebuchet MS"/>
          <w:sz w:val="24"/>
          <w:szCs w:val="24"/>
        </w:rPr>
        <w:t xml:space="preserve">            </w:t>
      </w:r>
      <w:r w:rsidR="00121916" w:rsidRPr="00121916">
        <w:rPr>
          <w:rFonts w:ascii="Trebuchet MS" w:hAnsi="Trebuchet MS"/>
          <w:sz w:val="24"/>
          <w:szCs w:val="24"/>
        </w:rPr>
        <w:t xml:space="preserve">                           </w:t>
      </w:r>
      <w:r w:rsidR="00E93B28">
        <w:rPr>
          <w:rFonts w:ascii="Trebuchet MS" w:hAnsi="Trebuchet MS"/>
          <w:sz w:val="24"/>
          <w:szCs w:val="24"/>
        </w:rPr>
        <w:t xml:space="preserve">                       </w:t>
      </w:r>
    </w:p>
    <w:p w:rsidR="00623C61" w:rsidRPr="00121916" w:rsidRDefault="00121916" w:rsidP="00E93B28">
      <w:pPr>
        <w:pStyle w:val="2"/>
        <w:shd w:val="clear" w:color="auto" w:fill="auto"/>
        <w:tabs>
          <w:tab w:val="left" w:pos="1134"/>
        </w:tabs>
        <w:spacing w:after="0" w:line="240" w:lineRule="auto"/>
        <w:ind w:firstLine="709"/>
        <w:rPr>
          <w:rFonts w:ascii="Trebuchet MS" w:hAnsi="Trebuchet MS"/>
          <w:sz w:val="24"/>
          <w:szCs w:val="24"/>
        </w:rPr>
      </w:pPr>
      <w:r>
        <w:rPr>
          <w:rFonts w:ascii="Trebuchet MS" w:hAnsi="Trebuchet MS"/>
          <w:sz w:val="24"/>
          <w:szCs w:val="24"/>
        </w:rPr>
        <w:t>2</w:t>
      </w:r>
      <w:r w:rsidRPr="00121916">
        <w:rPr>
          <w:rFonts w:ascii="Trebuchet MS" w:hAnsi="Trebuchet MS"/>
          <w:sz w:val="24"/>
          <w:szCs w:val="24"/>
        </w:rPr>
        <w:t xml:space="preserve"> этап –</w:t>
      </w:r>
      <w:r w:rsidR="00E93B28">
        <w:rPr>
          <w:rFonts w:ascii="Trebuchet MS" w:hAnsi="Trebuchet MS"/>
          <w:sz w:val="24"/>
          <w:szCs w:val="24"/>
        </w:rPr>
        <w:t xml:space="preserve"> </w:t>
      </w:r>
      <w:r w:rsidRPr="00121916">
        <w:rPr>
          <w:rFonts w:ascii="Trebuchet MS" w:hAnsi="Trebuchet MS"/>
          <w:sz w:val="24"/>
          <w:szCs w:val="24"/>
        </w:rPr>
        <w:t>составляет ________________ рублей</w:t>
      </w:r>
      <w:proofErr w:type="gramStart"/>
      <w:r w:rsidRPr="00121916">
        <w:rPr>
          <w:rFonts w:ascii="Trebuchet MS" w:hAnsi="Trebuchet MS"/>
          <w:sz w:val="24"/>
          <w:szCs w:val="24"/>
        </w:rPr>
        <w:t xml:space="preserve"> (______________________________), </w:t>
      </w:r>
      <w:proofErr w:type="gramEnd"/>
      <w:r w:rsidRPr="00121916">
        <w:rPr>
          <w:rFonts w:ascii="Trebuchet MS" w:hAnsi="Trebuchet MS"/>
          <w:sz w:val="24"/>
          <w:szCs w:val="24"/>
        </w:rPr>
        <w:t xml:space="preserve">в </w:t>
      </w:r>
      <w:proofErr w:type="spellStart"/>
      <w:r w:rsidRPr="00121916">
        <w:rPr>
          <w:rFonts w:ascii="Trebuchet MS" w:hAnsi="Trebuchet MS"/>
          <w:sz w:val="24"/>
          <w:szCs w:val="24"/>
        </w:rPr>
        <w:t>т.ч</w:t>
      </w:r>
      <w:proofErr w:type="spellEnd"/>
      <w:r w:rsidRPr="00121916">
        <w:rPr>
          <w:rFonts w:ascii="Trebuchet MS" w:hAnsi="Trebuchet MS"/>
          <w:sz w:val="24"/>
          <w:szCs w:val="24"/>
        </w:rPr>
        <w:t>. НДС 18% __________________ (_________________________________________)</w:t>
      </w:r>
      <w:r w:rsidR="00E93B28">
        <w:rPr>
          <w:rFonts w:ascii="Trebuchet MS" w:hAnsi="Trebuchet MS"/>
          <w:sz w:val="24"/>
          <w:szCs w:val="24"/>
        </w:rPr>
        <w:t xml:space="preserve">, </w:t>
      </w:r>
      <w:r w:rsidRPr="00121916">
        <w:rPr>
          <w:rFonts w:ascii="Trebuchet MS" w:hAnsi="Trebuchet MS"/>
          <w:sz w:val="24"/>
          <w:szCs w:val="24"/>
        </w:rPr>
        <w:t xml:space="preserve">путем безналичного перечисления денежных средств платежным поручением на расчетный счет Подрядчика, в срок не ранее 60 и не позднее 90 календарных дней со дня подписания Заказчиком актов о приемке выполненных работ в соответствии с полученными от Подрядчика счетами-фактурами.                                                                                                                         </w:t>
      </w:r>
    </w:p>
    <w:p w:rsidR="00B90AD8" w:rsidRPr="002452B1" w:rsidRDefault="00175110" w:rsidP="00E93B28">
      <w:pPr>
        <w:pStyle w:val="2"/>
        <w:numPr>
          <w:ilvl w:val="0"/>
          <w:numId w:val="3"/>
        </w:numPr>
        <w:shd w:val="clear" w:color="auto" w:fill="auto"/>
        <w:tabs>
          <w:tab w:val="left" w:pos="1134"/>
          <w:tab w:val="left" w:pos="1276"/>
        </w:tabs>
        <w:spacing w:after="0" w:line="240" w:lineRule="auto"/>
        <w:ind w:firstLine="709"/>
        <w:rPr>
          <w:rFonts w:ascii="Trebuchet MS" w:hAnsi="Trebuchet MS"/>
          <w:sz w:val="24"/>
          <w:szCs w:val="24"/>
        </w:rPr>
      </w:pPr>
      <w:r w:rsidRPr="00175110">
        <w:rPr>
          <w:rFonts w:ascii="Trebuchet MS" w:hAnsi="Trebuchet MS"/>
          <w:sz w:val="24"/>
          <w:szCs w:val="24"/>
        </w:rPr>
        <w:t xml:space="preserve"> Стороны признают, что стоимость, указанная в пункте 2.1 настоящего Договора, является предельной ориентировочной, а фактическая (окончательная) с</w:t>
      </w:r>
      <w:r>
        <w:rPr>
          <w:rFonts w:ascii="Trebuchet MS" w:hAnsi="Trebuchet MS"/>
          <w:sz w:val="24"/>
          <w:szCs w:val="24"/>
        </w:rPr>
        <w:t>тоимость определяется на основа</w:t>
      </w:r>
      <w:r w:rsidRPr="00175110">
        <w:rPr>
          <w:rFonts w:ascii="Trebuchet MS" w:hAnsi="Trebuchet MS"/>
          <w:sz w:val="24"/>
          <w:szCs w:val="24"/>
        </w:rPr>
        <w:t xml:space="preserve">нии актов о приеме-сдаче выполненных работ. При </w:t>
      </w:r>
      <w:r w:rsidRPr="00175110">
        <w:rPr>
          <w:rFonts w:ascii="Trebuchet MS" w:hAnsi="Trebuchet MS"/>
          <w:sz w:val="24"/>
          <w:szCs w:val="24"/>
        </w:rPr>
        <w:lastRenderedPageBreak/>
        <w:t>этом окончательная стоимость работ не может превышать сумму, указанную в пункте 2.1. настоящего Договора.</w:t>
      </w:r>
    </w:p>
    <w:p w:rsidR="00175110" w:rsidRDefault="00175110" w:rsidP="00E93B28">
      <w:pPr>
        <w:pStyle w:val="2"/>
        <w:numPr>
          <w:ilvl w:val="0"/>
          <w:numId w:val="3"/>
        </w:numPr>
        <w:shd w:val="clear" w:color="auto" w:fill="auto"/>
        <w:tabs>
          <w:tab w:val="left" w:pos="1134"/>
          <w:tab w:val="left" w:pos="1276"/>
        </w:tabs>
        <w:spacing w:after="0" w:line="240" w:lineRule="auto"/>
        <w:ind w:firstLine="709"/>
        <w:rPr>
          <w:rFonts w:ascii="Trebuchet MS" w:hAnsi="Trebuchet MS"/>
          <w:sz w:val="24"/>
          <w:szCs w:val="24"/>
        </w:rPr>
      </w:pPr>
      <w:r w:rsidRPr="00175110">
        <w:rPr>
          <w:rFonts w:ascii="Trebuchet MS" w:hAnsi="Trebuchet MS"/>
          <w:sz w:val="24"/>
          <w:szCs w:val="24"/>
        </w:rPr>
        <w:t xml:space="preserve"> Стоимость работ, указанная в </w:t>
      </w:r>
      <w:r w:rsidR="00121916">
        <w:rPr>
          <w:rFonts w:ascii="Trebuchet MS" w:hAnsi="Trebuchet MS"/>
          <w:sz w:val="24"/>
          <w:szCs w:val="24"/>
        </w:rPr>
        <w:t xml:space="preserve">пункте </w:t>
      </w:r>
      <w:r w:rsidR="00216AF5">
        <w:rPr>
          <w:rFonts w:ascii="Trebuchet MS" w:hAnsi="Trebuchet MS"/>
          <w:sz w:val="24"/>
          <w:szCs w:val="24"/>
        </w:rPr>
        <w:t>2</w:t>
      </w:r>
      <w:r w:rsidR="00121916">
        <w:rPr>
          <w:rFonts w:ascii="Trebuchet MS" w:hAnsi="Trebuchet MS"/>
          <w:sz w:val="24"/>
          <w:szCs w:val="24"/>
        </w:rPr>
        <w:t>.1</w:t>
      </w:r>
      <w:r w:rsidRPr="00175110">
        <w:rPr>
          <w:rFonts w:ascii="Trebuchet MS" w:hAnsi="Trebuchet MS"/>
          <w:sz w:val="24"/>
          <w:szCs w:val="24"/>
        </w:rPr>
        <w:t xml:space="preserve">, включает в себя все затраты Подрядчика, связанные с исполнением настоящего Договора, </w:t>
      </w:r>
      <w:r>
        <w:rPr>
          <w:rFonts w:ascii="Trebuchet MS" w:hAnsi="Trebuchet MS"/>
          <w:sz w:val="24"/>
          <w:szCs w:val="24"/>
        </w:rPr>
        <w:t>а также причитающееся ему возна</w:t>
      </w:r>
      <w:r w:rsidRPr="00175110">
        <w:rPr>
          <w:rFonts w:ascii="Trebuchet MS" w:hAnsi="Trebuchet MS"/>
          <w:sz w:val="24"/>
          <w:szCs w:val="24"/>
        </w:rPr>
        <w:t>граждение</w:t>
      </w:r>
      <w:r>
        <w:rPr>
          <w:rFonts w:ascii="Trebuchet MS" w:hAnsi="Trebuchet MS"/>
          <w:sz w:val="24"/>
          <w:szCs w:val="24"/>
        </w:rPr>
        <w:t>.</w:t>
      </w:r>
    </w:p>
    <w:p w:rsidR="00E93B28" w:rsidRDefault="00E93B28" w:rsidP="00E93B28">
      <w:pPr>
        <w:pStyle w:val="2"/>
        <w:tabs>
          <w:tab w:val="left" w:pos="1134"/>
          <w:tab w:val="left" w:pos="1276"/>
        </w:tabs>
        <w:spacing w:after="0" w:line="240" w:lineRule="auto"/>
        <w:ind w:firstLine="709"/>
        <w:rPr>
          <w:rFonts w:ascii="Trebuchet MS" w:hAnsi="Trebuchet MS"/>
          <w:sz w:val="24"/>
          <w:szCs w:val="24"/>
        </w:rPr>
      </w:pPr>
      <w:r>
        <w:rPr>
          <w:rFonts w:ascii="Trebuchet MS" w:hAnsi="Trebuchet MS"/>
          <w:sz w:val="24"/>
          <w:szCs w:val="24"/>
        </w:rPr>
        <w:t>2.5.</w:t>
      </w:r>
      <w:r w:rsidR="00B9192B" w:rsidRPr="00B9192B">
        <w:rPr>
          <w:rFonts w:ascii="Trebuchet MS" w:hAnsi="Trebuchet MS"/>
          <w:sz w:val="24"/>
          <w:szCs w:val="24"/>
        </w:rPr>
        <w:t>В случае нарушения требований по оформлению счетов-фактур и первичных документов или не предоставления оригиналов счетов-фактур или первичных д</w:t>
      </w:r>
      <w:r w:rsidR="00B9192B">
        <w:rPr>
          <w:rFonts w:ascii="Trebuchet MS" w:hAnsi="Trebuchet MS"/>
          <w:sz w:val="24"/>
          <w:szCs w:val="24"/>
        </w:rPr>
        <w:t>окументов в установленные насто</w:t>
      </w:r>
      <w:r w:rsidR="00B9192B" w:rsidRPr="00B9192B">
        <w:rPr>
          <w:rFonts w:ascii="Trebuchet MS" w:hAnsi="Trebuchet MS"/>
          <w:sz w:val="24"/>
          <w:szCs w:val="24"/>
        </w:rPr>
        <w:t>ящим Договором сроки, Сторона, осуществляющая оплату товаров (работ, услуг) по настоящему Договору, вправе отсрочить соответствующий платеж на срок</w:t>
      </w:r>
      <w:r w:rsidR="00B9192B">
        <w:rPr>
          <w:rFonts w:ascii="Trebuchet MS" w:hAnsi="Trebuchet MS"/>
          <w:sz w:val="24"/>
          <w:szCs w:val="24"/>
        </w:rPr>
        <w:t xml:space="preserve"> просрочки предоставления надле</w:t>
      </w:r>
      <w:r w:rsidR="00B9192B" w:rsidRPr="00B9192B">
        <w:rPr>
          <w:rFonts w:ascii="Trebuchet MS" w:hAnsi="Trebuchet MS"/>
          <w:sz w:val="24"/>
          <w:szCs w:val="24"/>
        </w:rPr>
        <w:t>жаще оформленных оригиналов счетов-фактур, первичных документов.</w:t>
      </w:r>
    </w:p>
    <w:p w:rsidR="003C47AC" w:rsidRDefault="00E93B28" w:rsidP="00E93B28">
      <w:pPr>
        <w:pStyle w:val="2"/>
        <w:tabs>
          <w:tab w:val="left" w:pos="1134"/>
          <w:tab w:val="left" w:pos="1276"/>
        </w:tabs>
        <w:spacing w:after="0" w:line="240" w:lineRule="auto"/>
        <w:ind w:firstLine="709"/>
        <w:rPr>
          <w:rFonts w:ascii="Trebuchet MS" w:hAnsi="Trebuchet MS"/>
          <w:sz w:val="24"/>
          <w:szCs w:val="24"/>
        </w:rPr>
      </w:pPr>
      <w:r>
        <w:rPr>
          <w:rFonts w:ascii="Trebuchet MS" w:hAnsi="Trebuchet MS"/>
          <w:sz w:val="24"/>
          <w:szCs w:val="24"/>
        </w:rPr>
        <w:t xml:space="preserve">2.6. </w:t>
      </w:r>
      <w:r w:rsidR="003C47AC" w:rsidRPr="002452B1">
        <w:rPr>
          <w:rFonts w:ascii="Trebuchet MS" w:hAnsi="Trebuchet MS"/>
          <w:sz w:val="24"/>
          <w:szCs w:val="24"/>
        </w:rPr>
        <w:t>Датой исполнения обязательств Заказчика по оплате считается дата списания денежных сре</w:t>
      </w:r>
      <w:proofErr w:type="gramStart"/>
      <w:r w:rsidR="003C47AC" w:rsidRPr="002452B1">
        <w:rPr>
          <w:rFonts w:ascii="Trebuchet MS" w:hAnsi="Trebuchet MS"/>
          <w:sz w:val="24"/>
          <w:szCs w:val="24"/>
        </w:rPr>
        <w:t>дств с р</w:t>
      </w:r>
      <w:proofErr w:type="gramEnd"/>
      <w:r w:rsidR="003C47AC" w:rsidRPr="002452B1">
        <w:rPr>
          <w:rFonts w:ascii="Trebuchet MS" w:hAnsi="Trebuchet MS"/>
          <w:sz w:val="24"/>
          <w:szCs w:val="24"/>
        </w:rPr>
        <w:t>асчетного счёта Заказчика.</w:t>
      </w:r>
      <w:r w:rsidR="00B90AD8" w:rsidRPr="00B90AD8">
        <w:rPr>
          <w:rFonts w:ascii="Trebuchet MS" w:hAnsi="Trebuchet MS"/>
          <w:sz w:val="24"/>
          <w:szCs w:val="24"/>
        </w:rPr>
        <w:t xml:space="preserve"> </w:t>
      </w:r>
      <w:r w:rsidR="00B90AD8" w:rsidRPr="000D2D0E">
        <w:rPr>
          <w:rFonts w:ascii="Trebuchet MS" w:hAnsi="Trebuchet MS"/>
          <w:sz w:val="24"/>
          <w:szCs w:val="24"/>
        </w:rPr>
        <w:t>Заказчик вправе применять иные формы оплаты, предусмотренные действующим законодательством</w:t>
      </w:r>
      <w:r>
        <w:rPr>
          <w:rFonts w:ascii="Trebuchet MS" w:hAnsi="Trebuchet MS"/>
          <w:sz w:val="24"/>
          <w:szCs w:val="24"/>
        </w:rPr>
        <w:t>.</w:t>
      </w:r>
    </w:p>
    <w:p w:rsidR="005F4422" w:rsidRDefault="005F4422" w:rsidP="00E93B28">
      <w:pPr>
        <w:pStyle w:val="2"/>
        <w:tabs>
          <w:tab w:val="left" w:pos="1134"/>
          <w:tab w:val="left" w:pos="1276"/>
        </w:tabs>
        <w:spacing w:after="0" w:line="240" w:lineRule="auto"/>
        <w:ind w:firstLine="709"/>
        <w:rPr>
          <w:rFonts w:ascii="Trebuchet MS" w:hAnsi="Trebuchet MS"/>
          <w:sz w:val="24"/>
          <w:szCs w:val="24"/>
        </w:rPr>
      </w:pPr>
      <w:r w:rsidRPr="005F4422">
        <w:rPr>
          <w:rFonts w:ascii="Trebuchet MS" w:hAnsi="Trebuchet MS"/>
          <w:sz w:val="24"/>
          <w:szCs w:val="24"/>
        </w:rPr>
        <w:t>2.7 Заказчик оставляет за собой право произвести оплату стоимости выполненных работ досрочно в соответствии с полученным от Подрядчика счетом на оплату, счетом-фактурой, установленного образца.</w:t>
      </w:r>
    </w:p>
    <w:p w:rsidR="005471A7" w:rsidRPr="002452B1" w:rsidRDefault="005471A7" w:rsidP="005471A7">
      <w:pPr>
        <w:pStyle w:val="2"/>
        <w:shd w:val="clear" w:color="auto" w:fill="auto"/>
        <w:spacing w:after="0" w:line="274" w:lineRule="exact"/>
        <w:ind w:left="320" w:right="20"/>
        <w:rPr>
          <w:rFonts w:ascii="Trebuchet MS" w:hAnsi="Trebuchet MS"/>
          <w:sz w:val="24"/>
          <w:szCs w:val="24"/>
        </w:rPr>
      </w:pPr>
    </w:p>
    <w:p w:rsidR="002234D2" w:rsidRDefault="002234D2" w:rsidP="002234D2">
      <w:pPr>
        <w:pStyle w:val="2"/>
        <w:spacing w:after="0" w:line="240" w:lineRule="auto"/>
        <w:ind w:firstLine="284"/>
        <w:jc w:val="center"/>
        <w:rPr>
          <w:rStyle w:val="a8"/>
          <w:rFonts w:ascii="Trebuchet MS" w:hAnsi="Trebuchet MS"/>
          <w:sz w:val="24"/>
          <w:szCs w:val="24"/>
        </w:rPr>
      </w:pPr>
      <w:r w:rsidRPr="002234D2">
        <w:rPr>
          <w:rStyle w:val="a8"/>
          <w:rFonts w:ascii="Trebuchet MS" w:hAnsi="Trebuchet MS"/>
          <w:sz w:val="24"/>
          <w:szCs w:val="24"/>
        </w:rPr>
        <w:t>3.</w:t>
      </w:r>
      <w:r w:rsidRPr="002234D2">
        <w:rPr>
          <w:rStyle w:val="a8"/>
          <w:rFonts w:ascii="Trebuchet MS" w:hAnsi="Trebuchet MS"/>
          <w:sz w:val="24"/>
          <w:szCs w:val="24"/>
        </w:rPr>
        <w:tab/>
        <w:t>Принятие Исполнителем условий Договора</w:t>
      </w:r>
    </w:p>
    <w:p w:rsidR="002234D2" w:rsidRPr="002234D2" w:rsidRDefault="002234D2" w:rsidP="002234D2">
      <w:pPr>
        <w:pStyle w:val="2"/>
        <w:spacing w:after="0" w:line="240" w:lineRule="auto"/>
        <w:ind w:firstLine="284"/>
        <w:jc w:val="center"/>
        <w:rPr>
          <w:rStyle w:val="a8"/>
          <w:rFonts w:ascii="Trebuchet MS" w:hAnsi="Trebuchet MS"/>
          <w:sz w:val="24"/>
          <w:szCs w:val="24"/>
        </w:rPr>
      </w:pPr>
    </w:p>
    <w:p w:rsidR="002234D2" w:rsidRPr="002234D2" w:rsidRDefault="00E93B28" w:rsidP="00E93B28">
      <w:pPr>
        <w:pStyle w:val="2"/>
        <w:spacing w:after="0" w:line="240" w:lineRule="auto"/>
        <w:ind w:firstLine="709"/>
        <w:rPr>
          <w:rStyle w:val="a8"/>
          <w:rFonts w:ascii="Trebuchet MS" w:hAnsi="Trebuchet MS"/>
          <w:b w:val="0"/>
          <w:sz w:val="24"/>
          <w:szCs w:val="24"/>
        </w:rPr>
      </w:pPr>
      <w:r>
        <w:rPr>
          <w:rStyle w:val="a8"/>
          <w:rFonts w:ascii="Trebuchet MS" w:hAnsi="Trebuchet MS"/>
          <w:b w:val="0"/>
          <w:sz w:val="24"/>
          <w:szCs w:val="24"/>
        </w:rPr>
        <w:t xml:space="preserve">3. </w:t>
      </w:r>
      <w:r w:rsidR="002234D2">
        <w:rPr>
          <w:rStyle w:val="a8"/>
          <w:rFonts w:ascii="Trebuchet MS" w:hAnsi="Trebuchet MS"/>
          <w:b w:val="0"/>
          <w:sz w:val="24"/>
          <w:szCs w:val="24"/>
        </w:rPr>
        <w:t>Подрядчик</w:t>
      </w:r>
      <w:r w:rsidR="002234D2" w:rsidRPr="002234D2">
        <w:rPr>
          <w:rStyle w:val="a8"/>
          <w:rFonts w:ascii="Trebuchet MS" w:hAnsi="Trebuchet MS"/>
          <w:b w:val="0"/>
          <w:sz w:val="24"/>
          <w:szCs w:val="24"/>
        </w:rPr>
        <w:t>, подписав настоящий Договор, подтверждает, что:</w:t>
      </w:r>
    </w:p>
    <w:p w:rsidR="002234D2" w:rsidRPr="002234D2" w:rsidRDefault="002234D2" w:rsidP="00E93B28">
      <w:pPr>
        <w:pStyle w:val="2"/>
        <w:spacing w:after="0" w:line="240" w:lineRule="auto"/>
        <w:ind w:firstLine="709"/>
        <w:rPr>
          <w:rStyle w:val="a8"/>
          <w:rFonts w:ascii="Trebuchet MS" w:hAnsi="Trebuchet MS"/>
          <w:b w:val="0"/>
          <w:sz w:val="24"/>
          <w:szCs w:val="24"/>
        </w:rPr>
      </w:pPr>
      <w:r w:rsidRPr="002234D2">
        <w:rPr>
          <w:rStyle w:val="a8"/>
          <w:rFonts w:ascii="Trebuchet MS" w:hAnsi="Trebuchet MS"/>
          <w:b w:val="0"/>
          <w:sz w:val="24"/>
          <w:szCs w:val="24"/>
        </w:rPr>
        <w:t xml:space="preserve">3.1. </w:t>
      </w:r>
      <w:r w:rsidR="00241C5B">
        <w:rPr>
          <w:rStyle w:val="a8"/>
          <w:rFonts w:ascii="Trebuchet MS" w:hAnsi="Trebuchet MS"/>
          <w:b w:val="0"/>
          <w:sz w:val="24"/>
          <w:szCs w:val="24"/>
        </w:rPr>
        <w:t>Подрядчик</w:t>
      </w:r>
      <w:r w:rsidR="00241C5B" w:rsidRPr="002234D2">
        <w:rPr>
          <w:rStyle w:val="a8"/>
          <w:rFonts w:ascii="Trebuchet MS" w:hAnsi="Trebuchet MS"/>
          <w:b w:val="0"/>
          <w:sz w:val="24"/>
          <w:szCs w:val="24"/>
        </w:rPr>
        <w:t xml:space="preserve"> </w:t>
      </w:r>
      <w:r w:rsidRPr="002234D2">
        <w:rPr>
          <w:rStyle w:val="a8"/>
          <w:rFonts w:ascii="Trebuchet MS" w:hAnsi="Trebuchet MS"/>
          <w:b w:val="0"/>
          <w:sz w:val="24"/>
          <w:szCs w:val="24"/>
        </w:rPr>
        <w:t>тщательно изучил и проверил техническую, иную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2234D2" w:rsidRPr="002234D2" w:rsidRDefault="002234D2" w:rsidP="00E93B28">
      <w:pPr>
        <w:pStyle w:val="2"/>
        <w:spacing w:after="0" w:line="240" w:lineRule="auto"/>
        <w:ind w:firstLine="709"/>
        <w:rPr>
          <w:rStyle w:val="a8"/>
          <w:rFonts w:ascii="Trebuchet MS" w:hAnsi="Trebuchet MS"/>
          <w:b w:val="0"/>
          <w:sz w:val="24"/>
          <w:szCs w:val="24"/>
        </w:rPr>
      </w:pPr>
      <w:r w:rsidRPr="002234D2">
        <w:rPr>
          <w:rStyle w:val="a8"/>
          <w:rFonts w:ascii="Trebuchet MS" w:hAnsi="Trebuchet MS"/>
          <w:b w:val="0"/>
          <w:sz w:val="24"/>
          <w:szCs w:val="24"/>
        </w:rPr>
        <w:t xml:space="preserve">3.2. </w:t>
      </w:r>
      <w:r>
        <w:rPr>
          <w:rStyle w:val="a8"/>
          <w:rFonts w:ascii="Trebuchet MS" w:hAnsi="Trebuchet MS"/>
          <w:b w:val="0"/>
          <w:sz w:val="24"/>
          <w:szCs w:val="24"/>
        </w:rPr>
        <w:t>Подрядчик</w:t>
      </w:r>
      <w:r w:rsidRPr="002234D2">
        <w:rPr>
          <w:rStyle w:val="a8"/>
          <w:rFonts w:ascii="Trebuchet MS" w:hAnsi="Trebuchet MS"/>
          <w:b w:val="0"/>
          <w:sz w:val="24"/>
          <w:szCs w:val="24"/>
        </w:rPr>
        <w:t xml:space="preserve"> изучил все материалы Договора и получил полную информацию по всем вопросам, которые могли бы повлиять на сроки, стоимость и качество выполняемых работ.</w:t>
      </w:r>
    </w:p>
    <w:p w:rsidR="002234D2" w:rsidRPr="002234D2" w:rsidRDefault="002234D2" w:rsidP="00E93B28">
      <w:pPr>
        <w:pStyle w:val="2"/>
        <w:spacing w:after="0" w:line="240" w:lineRule="auto"/>
        <w:ind w:firstLine="709"/>
        <w:rPr>
          <w:rStyle w:val="a8"/>
          <w:rFonts w:ascii="Trebuchet MS" w:hAnsi="Trebuchet MS"/>
          <w:b w:val="0"/>
          <w:sz w:val="24"/>
          <w:szCs w:val="24"/>
        </w:rPr>
      </w:pPr>
      <w:r w:rsidRPr="002234D2">
        <w:rPr>
          <w:rStyle w:val="a8"/>
          <w:rFonts w:ascii="Trebuchet MS" w:hAnsi="Trebuchet MS"/>
          <w:b w:val="0"/>
          <w:sz w:val="24"/>
          <w:szCs w:val="24"/>
        </w:rPr>
        <w:t>3.3. Никакие другие работы Исполнителя не являются приоритетной в ущерб работам по настоящему Договору.</w:t>
      </w:r>
    </w:p>
    <w:p w:rsidR="00F66117" w:rsidRDefault="002234D2" w:rsidP="00E93B28">
      <w:pPr>
        <w:pStyle w:val="2"/>
        <w:shd w:val="clear" w:color="auto" w:fill="auto"/>
        <w:spacing w:after="0" w:line="240" w:lineRule="auto"/>
        <w:ind w:firstLine="709"/>
        <w:rPr>
          <w:rStyle w:val="a8"/>
          <w:rFonts w:ascii="Trebuchet MS" w:hAnsi="Trebuchet MS"/>
          <w:b w:val="0"/>
          <w:sz w:val="24"/>
          <w:szCs w:val="24"/>
        </w:rPr>
      </w:pPr>
      <w:r w:rsidRPr="002234D2">
        <w:rPr>
          <w:rStyle w:val="a8"/>
          <w:rFonts w:ascii="Trebuchet MS" w:hAnsi="Trebuchet MS"/>
          <w:b w:val="0"/>
          <w:sz w:val="24"/>
          <w:szCs w:val="24"/>
        </w:rPr>
        <w:t xml:space="preserve">3.4. Одновременно с подписанием настоящего Договора </w:t>
      </w:r>
      <w:r w:rsidR="00241C5B" w:rsidRPr="00241C5B">
        <w:rPr>
          <w:rStyle w:val="a8"/>
          <w:rFonts w:ascii="Trebuchet MS" w:hAnsi="Trebuchet MS"/>
          <w:b w:val="0"/>
          <w:sz w:val="24"/>
          <w:szCs w:val="24"/>
        </w:rPr>
        <w:t>Подрядчик</w:t>
      </w:r>
      <w:r w:rsidRPr="002234D2">
        <w:rPr>
          <w:rStyle w:val="a8"/>
          <w:rFonts w:ascii="Trebuchet MS" w:hAnsi="Trebuchet MS"/>
          <w:b w:val="0"/>
          <w:sz w:val="24"/>
          <w:szCs w:val="24"/>
        </w:rPr>
        <w:t xml:space="preserve"> гарантирует, что им получены все необходимые в соответствии с применимым законодательством и/или в соответствии с уставными (внутр</w:t>
      </w:r>
      <w:r w:rsidR="00E93B28">
        <w:rPr>
          <w:rStyle w:val="a8"/>
          <w:rFonts w:ascii="Trebuchet MS" w:hAnsi="Trebuchet MS"/>
          <w:b w:val="0"/>
          <w:sz w:val="24"/>
          <w:szCs w:val="24"/>
        </w:rPr>
        <w:t xml:space="preserve">енними) документами Исполнителя </w:t>
      </w:r>
      <w:r w:rsidRPr="002234D2">
        <w:rPr>
          <w:rStyle w:val="a8"/>
          <w:rFonts w:ascii="Trebuchet MS" w:hAnsi="Trebuchet MS"/>
          <w:b w:val="0"/>
          <w:sz w:val="24"/>
          <w:szCs w:val="24"/>
        </w:rPr>
        <w:t xml:space="preserve">корпоративные решения (к примеру, если настоящий Договор подпадает под критерии крупной сделки). По требованию Заказчика </w:t>
      </w:r>
      <w:r w:rsidR="00241C5B" w:rsidRPr="00241C5B">
        <w:rPr>
          <w:rStyle w:val="a8"/>
          <w:rFonts w:ascii="Trebuchet MS" w:hAnsi="Trebuchet MS"/>
          <w:b w:val="0"/>
          <w:sz w:val="24"/>
          <w:szCs w:val="24"/>
        </w:rPr>
        <w:t>Подрядчик</w:t>
      </w:r>
      <w:r w:rsidRPr="002234D2">
        <w:rPr>
          <w:rStyle w:val="a8"/>
          <w:rFonts w:ascii="Trebuchet MS" w:hAnsi="Trebuchet MS"/>
          <w:b w:val="0"/>
          <w:sz w:val="24"/>
          <w:szCs w:val="24"/>
        </w:rPr>
        <w:t xml:space="preserve"> обязуется предоставить Заказчику надлежащим образом заверенные копии соответствующих документов.</w:t>
      </w:r>
    </w:p>
    <w:p w:rsidR="002C3731" w:rsidRPr="002C3731" w:rsidRDefault="002C3731" w:rsidP="00E93B28">
      <w:pPr>
        <w:pStyle w:val="2"/>
        <w:shd w:val="clear" w:color="auto" w:fill="auto"/>
        <w:spacing w:after="0" w:line="240" w:lineRule="auto"/>
        <w:ind w:firstLine="709"/>
        <w:rPr>
          <w:rFonts w:ascii="Trebuchet MS" w:hAnsi="Trebuchet MS"/>
          <w:sz w:val="24"/>
          <w:szCs w:val="24"/>
        </w:rPr>
      </w:pPr>
      <w:r w:rsidRPr="002C3731">
        <w:rPr>
          <w:rFonts w:ascii="Trebuchet MS" w:hAnsi="Trebuchet MS"/>
          <w:sz w:val="24"/>
          <w:szCs w:val="24"/>
        </w:rPr>
        <w:t xml:space="preserve">3.5. </w:t>
      </w:r>
      <w:proofErr w:type="gramStart"/>
      <w:r w:rsidRPr="002C3731">
        <w:rPr>
          <w:rFonts w:ascii="Trebuchet MS" w:hAnsi="Trebuchet MS"/>
          <w:sz w:val="24"/>
          <w:szCs w:val="24"/>
        </w:rPr>
        <w:t>Подрядчик выражает свое согласие на присоединение и выполнение требований Положения ОАО «</w:t>
      </w:r>
      <w:proofErr w:type="spellStart"/>
      <w:r w:rsidRPr="002C3731">
        <w:rPr>
          <w:rFonts w:ascii="Trebuchet MS" w:hAnsi="Trebuchet MS"/>
          <w:sz w:val="24"/>
          <w:szCs w:val="24"/>
        </w:rPr>
        <w:t>Томскнефть</w:t>
      </w:r>
      <w:proofErr w:type="spellEnd"/>
      <w:r w:rsidRPr="002C3731">
        <w:rPr>
          <w:rFonts w:ascii="Trebuchet MS" w:hAnsi="Trebuchet MS"/>
          <w:sz w:val="24"/>
          <w:szCs w:val="24"/>
        </w:rPr>
        <w:t>» ВНК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 и арендующих имущество Компании» №П4-05 С-021.01 версия 1.01_изм.3, введенного в действие в ООО «ЦДС» 21.12.2016г.</w:t>
      </w:r>
      <w:proofErr w:type="gramEnd"/>
    </w:p>
    <w:p w:rsidR="00B359C8" w:rsidRPr="002452B1" w:rsidRDefault="00B359C8" w:rsidP="00E93B28">
      <w:pPr>
        <w:pStyle w:val="2"/>
        <w:shd w:val="clear" w:color="auto" w:fill="auto"/>
        <w:spacing w:after="0" w:line="240" w:lineRule="auto"/>
        <w:ind w:firstLine="709"/>
        <w:rPr>
          <w:rFonts w:ascii="Trebuchet MS" w:hAnsi="Trebuchet MS"/>
          <w:sz w:val="24"/>
          <w:szCs w:val="24"/>
        </w:rPr>
      </w:pPr>
    </w:p>
    <w:p w:rsidR="00765475" w:rsidRDefault="00A7677C" w:rsidP="00E93B28">
      <w:pPr>
        <w:pStyle w:val="2"/>
        <w:numPr>
          <w:ilvl w:val="0"/>
          <w:numId w:val="5"/>
        </w:numPr>
        <w:shd w:val="clear" w:color="auto" w:fill="auto"/>
        <w:tabs>
          <w:tab w:val="left" w:pos="993"/>
        </w:tabs>
        <w:spacing w:after="0" w:line="240" w:lineRule="auto"/>
        <w:ind w:firstLine="709"/>
        <w:jc w:val="center"/>
        <w:rPr>
          <w:rStyle w:val="a8"/>
          <w:rFonts w:ascii="Trebuchet MS" w:hAnsi="Trebuchet MS"/>
          <w:sz w:val="24"/>
          <w:szCs w:val="24"/>
        </w:rPr>
      </w:pPr>
      <w:r w:rsidRPr="002452B1">
        <w:rPr>
          <w:rStyle w:val="a8"/>
          <w:rFonts w:ascii="Trebuchet MS" w:hAnsi="Trebuchet MS"/>
          <w:sz w:val="24"/>
          <w:szCs w:val="24"/>
        </w:rPr>
        <w:t>Права и обязанности сторон</w:t>
      </w:r>
    </w:p>
    <w:p w:rsidR="00E93B28" w:rsidRPr="002452B1" w:rsidRDefault="00E93B28" w:rsidP="00E93B28">
      <w:pPr>
        <w:pStyle w:val="2"/>
        <w:shd w:val="clear" w:color="auto" w:fill="auto"/>
        <w:tabs>
          <w:tab w:val="left" w:pos="993"/>
        </w:tabs>
        <w:spacing w:after="0" w:line="240" w:lineRule="auto"/>
        <w:ind w:left="709"/>
        <w:rPr>
          <w:rStyle w:val="a8"/>
          <w:rFonts w:ascii="Trebuchet MS" w:hAnsi="Trebuchet MS"/>
          <w:sz w:val="24"/>
          <w:szCs w:val="24"/>
        </w:rPr>
      </w:pPr>
    </w:p>
    <w:p w:rsidR="00765475" w:rsidRPr="002452B1" w:rsidRDefault="00B9192B" w:rsidP="00E93B28">
      <w:pPr>
        <w:pStyle w:val="2"/>
        <w:numPr>
          <w:ilvl w:val="1"/>
          <w:numId w:val="5"/>
        </w:numPr>
        <w:shd w:val="clear" w:color="auto" w:fill="auto"/>
        <w:spacing w:after="0" w:line="240" w:lineRule="auto"/>
        <w:ind w:firstLine="709"/>
        <w:rPr>
          <w:rFonts w:ascii="Trebuchet MS" w:hAnsi="Trebuchet MS"/>
          <w:b/>
          <w:sz w:val="24"/>
          <w:szCs w:val="24"/>
        </w:rPr>
      </w:pPr>
      <w:r>
        <w:rPr>
          <w:rFonts w:ascii="Trebuchet MS" w:hAnsi="Trebuchet MS"/>
          <w:b/>
          <w:sz w:val="24"/>
          <w:szCs w:val="24"/>
        </w:rPr>
        <w:t>Подрядчик</w:t>
      </w:r>
      <w:r w:rsidR="00A7677C" w:rsidRPr="002452B1">
        <w:rPr>
          <w:rFonts w:ascii="Trebuchet MS" w:hAnsi="Trebuchet MS"/>
          <w:b/>
          <w:sz w:val="24"/>
          <w:szCs w:val="24"/>
        </w:rPr>
        <w:t xml:space="preserve"> обязуется:</w:t>
      </w:r>
    </w:p>
    <w:p w:rsidR="00B87BF3" w:rsidRDefault="009E1834" w:rsidP="00E93B28">
      <w:pPr>
        <w:pStyle w:val="2"/>
        <w:numPr>
          <w:ilvl w:val="2"/>
          <w:numId w:val="5"/>
        </w:numPr>
        <w:shd w:val="clear" w:color="auto" w:fill="auto"/>
        <w:tabs>
          <w:tab w:val="left" w:pos="0"/>
        </w:tabs>
        <w:spacing w:after="0" w:line="240" w:lineRule="auto"/>
        <w:ind w:firstLine="709"/>
        <w:rPr>
          <w:rFonts w:ascii="Trebuchet MS" w:hAnsi="Trebuchet MS"/>
          <w:sz w:val="24"/>
          <w:szCs w:val="24"/>
        </w:rPr>
      </w:pPr>
      <w:r w:rsidRPr="009E1834">
        <w:rPr>
          <w:rFonts w:ascii="Trebuchet MS" w:hAnsi="Trebuchet MS"/>
          <w:sz w:val="24"/>
          <w:szCs w:val="24"/>
        </w:rPr>
        <w:t>Выполнять работы по настоящему Договору в строгом соответствии с условиями настоящего Договора с соблюдением Технического задания</w:t>
      </w:r>
      <w:r>
        <w:rPr>
          <w:rFonts w:ascii="Trebuchet MS" w:hAnsi="Trebuchet MS"/>
          <w:sz w:val="24"/>
          <w:szCs w:val="24"/>
        </w:rPr>
        <w:t xml:space="preserve"> (Приложение №1 к Договору).</w:t>
      </w:r>
    </w:p>
    <w:p w:rsidR="00B92255" w:rsidRDefault="00B92255" w:rsidP="00E93B28">
      <w:pPr>
        <w:pStyle w:val="2"/>
        <w:numPr>
          <w:ilvl w:val="2"/>
          <w:numId w:val="5"/>
        </w:numPr>
        <w:shd w:val="clear" w:color="auto" w:fill="auto"/>
        <w:tabs>
          <w:tab w:val="left" w:pos="0"/>
        </w:tabs>
        <w:spacing w:after="0" w:line="240" w:lineRule="auto"/>
        <w:ind w:firstLine="709"/>
        <w:rPr>
          <w:rFonts w:ascii="Trebuchet MS" w:hAnsi="Trebuchet MS"/>
          <w:sz w:val="24"/>
          <w:szCs w:val="24"/>
        </w:rPr>
      </w:pPr>
      <w:r w:rsidRPr="00B92255">
        <w:rPr>
          <w:rFonts w:ascii="Trebuchet MS" w:hAnsi="Trebuchet MS"/>
          <w:sz w:val="24"/>
          <w:szCs w:val="24"/>
        </w:rPr>
        <w:t>Иметь предусмотренные действующим законод</w:t>
      </w:r>
      <w:r>
        <w:rPr>
          <w:rFonts w:ascii="Trebuchet MS" w:hAnsi="Trebuchet MS"/>
          <w:sz w:val="24"/>
          <w:szCs w:val="24"/>
        </w:rPr>
        <w:t>ательством РФ лицензии, разреше</w:t>
      </w:r>
      <w:r w:rsidRPr="00B92255">
        <w:rPr>
          <w:rFonts w:ascii="Trebuchet MS" w:hAnsi="Trebuchet MS"/>
          <w:sz w:val="24"/>
          <w:szCs w:val="24"/>
        </w:rPr>
        <w:t xml:space="preserve">ния, свидетельства, необходимые для выполнения работ по настоящему </w:t>
      </w:r>
      <w:r w:rsidRPr="00B92255">
        <w:rPr>
          <w:rFonts w:ascii="Trebuchet MS" w:hAnsi="Trebuchet MS"/>
          <w:sz w:val="24"/>
          <w:szCs w:val="24"/>
        </w:rPr>
        <w:lastRenderedPageBreak/>
        <w:t>Договору.</w:t>
      </w:r>
    </w:p>
    <w:p w:rsidR="00216AF5" w:rsidRPr="00CD2D2C" w:rsidRDefault="00B175BB" w:rsidP="00CD2D2C">
      <w:pPr>
        <w:pStyle w:val="ab"/>
        <w:numPr>
          <w:ilvl w:val="2"/>
          <w:numId w:val="5"/>
        </w:numPr>
        <w:ind w:left="0" w:firstLine="709"/>
        <w:jc w:val="both"/>
        <w:rPr>
          <w:rFonts w:ascii="Trebuchet MS" w:eastAsia="Times New Roman" w:hAnsi="Trebuchet MS"/>
          <w:color w:val="000000"/>
          <w:lang w:bidi="ru-RU"/>
        </w:rPr>
      </w:pPr>
      <w:r w:rsidRPr="00B175BB">
        <w:rPr>
          <w:rFonts w:ascii="Trebuchet MS" w:eastAsia="Times New Roman" w:hAnsi="Trebuchet MS"/>
          <w:color w:val="000000"/>
          <w:lang w:bidi="ru-RU"/>
        </w:rPr>
        <w:t xml:space="preserve">Использовать при производстве работ по настоящему договору </w:t>
      </w:r>
      <w:proofErr w:type="gramStart"/>
      <w:r w:rsidR="00DA6B2E">
        <w:rPr>
          <w:rFonts w:ascii="Trebuchet MS" w:eastAsia="Times New Roman" w:hAnsi="Trebuchet MS"/>
          <w:color w:val="000000"/>
          <w:lang w:bidi="ru-RU"/>
        </w:rPr>
        <w:t>оборудование</w:t>
      </w:r>
      <w:proofErr w:type="gramEnd"/>
      <w:r w:rsidR="00DA6B2E">
        <w:rPr>
          <w:rFonts w:ascii="Trebuchet MS" w:eastAsia="Times New Roman" w:hAnsi="Trebuchet MS"/>
          <w:color w:val="000000"/>
          <w:lang w:bidi="ru-RU"/>
        </w:rPr>
        <w:t xml:space="preserve"> не бывшее в употреблении</w:t>
      </w:r>
      <w:r w:rsidRPr="00B175BB">
        <w:rPr>
          <w:rFonts w:ascii="Trebuchet MS" w:eastAsia="Times New Roman" w:hAnsi="Trebuchet MS"/>
          <w:color w:val="000000"/>
          <w:lang w:bidi="ru-RU"/>
        </w:rPr>
        <w:t>, если в отношении их использования предусмотрена обязательная сертификация, с приложением копии сертификатов.</w:t>
      </w:r>
    </w:p>
    <w:p w:rsidR="00B92255" w:rsidRDefault="00B92255" w:rsidP="00E93B28">
      <w:pPr>
        <w:pStyle w:val="2"/>
        <w:numPr>
          <w:ilvl w:val="2"/>
          <w:numId w:val="5"/>
        </w:numPr>
        <w:shd w:val="clear" w:color="auto" w:fill="auto"/>
        <w:tabs>
          <w:tab w:val="left" w:pos="0"/>
        </w:tabs>
        <w:spacing w:after="0" w:line="240" w:lineRule="auto"/>
        <w:ind w:firstLine="709"/>
        <w:rPr>
          <w:rFonts w:ascii="Trebuchet MS" w:hAnsi="Trebuchet MS"/>
          <w:sz w:val="24"/>
          <w:szCs w:val="24"/>
        </w:rPr>
      </w:pPr>
      <w:r w:rsidRPr="00B92255">
        <w:rPr>
          <w:rFonts w:ascii="Trebuchet MS" w:hAnsi="Trebuchet MS"/>
          <w:sz w:val="24"/>
          <w:szCs w:val="24"/>
        </w:rPr>
        <w:t>Нести ответственность за утрату или порчу предоставленных Заказчиком документов и оборудования, материалов и документов.</w:t>
      </w:r>
    </w:p>
    <w:p w:rsidR="00B92255" w:rsidRDefault="00B92255" w:rsidP="00E93B28">
      <w:pPr>
        <w:pStyle w:val="2"/>
        <w:numPr>
          <w:ilvl w:val="2"/>
          <w:numId w:val="5"/>
        </w:numPr>
        <w:shd w:val="clear" w:color="auto" w:fill="auto"/>
        <w:tabs>
          <w:tab w:val="left" w:pos="0"/>
        </w:tabs>
        <w:spacing w:after="0" w:line="240" w:lineRule="auto"/>
        <w:ind w:firstLine="709"/>
        <w:rPr>
          <w:rFonts w:ascii="Trebuchet MS" w:hAnsi="Trebuchet MS"/>
          <w:sz w:val="24"/>
          <w:szCs w:val="24"/>
        </w:rPr>
      </w:pPr>
      <w:r w:rsidRPr="00B92255">
        <w:rPr>
          <w:rFonts w:ascii="Trebuchet MS" w:hAnsi="Trebuchet MS"/>
          <w:sz w:val="24"/>
          <w:szCs w:val="24"/>
        </w:rPr>
        <w:t>Использовать при производстве работ передовые</w:t>
      </w:r>
      <w:r>
        <w:rPr>
          <w:rFonts w:ascii="Trebuchet MS" w:hAnsi="Trebuchet MS"/>
          <w:sz w:val="24"/>
          <w:szCs w:val="24"/>
        </w:rPr>
        <w:t xml:space="preserve"> в техническом отношении матери</w:t>
      </w:r>
      <w:r w:rsidRPr="00B92255">
        <w:rPr>
          <w:rFonts w:ascii="Trebuchet MS" w:hAnsi="Trebuchet MS"/>
          <w:sz w:val="24"/>
          <w:szCs w:val="24"/>
        </w:rPr>
        <w:t>алы, оборудование, технические средства, инструменты и технологии.</w:t>
      </w:r>
    </w:p>
    <w:p w:rsidR="000E7D1B" w:rsidRPr="000E7D1B" w:rsidRDefault="000E7D1B" w:rsidP="00E93B28">
      <w:pPr>
        <w:pStyle w:val="ab"/>
        <w:numPr>
          <w:ilvl w:val="2"/>
          <w:numId w:val="5"/>
        </w:numPr>
        <w:ind w:left="0" w:firstLine="709"/>
        <w:rPr>
          <w:rFonts w:ascii="Trebuchet MS" w:eastAsia="Times New Roman" w:hAnsi="Trebuchet MS"/>
          <w:color w:val="000000"/>
          <w:lang w:bidi="ru-RU"/>
        </w:rPr>
      </w:pPr>
      <w:r w:rsidRPr="000E7D1B">
        <w:rPr>
          <w:rFonts w:ascii="Trebuchet MS" w:eastAsia="Times New Roman" w:hAnsi="Trebuchet MS"/>
          <w:color w:val="000000"/>
          <w:lang w:bidi="ru-RU"/>
        </w:rPr>
        <w:t>Назначить лицо, уполномоченное отвечать за производство работ, охрану труда, промышленную санитарию и пожарную безопасность.</w:t>
      </w:r>
    </w:p>
    <w:p w:rsidR="009E1834" w:rsidRDefault="009E1834" w:rsidP="00E93B28">
      <w:pPr>
        <w:pStyle w:val="2"/>
        <w:numPr>
          <w:ilvl w:val="2"/>
          <w:numId w:val="5"/>
        </w:numPr>
        <w:shd w:val="clear" w:color="auto" w:fill="auto"/>
        <w:tabs>
          <w:tab w:val="left" w:pos="0"/>
        </w:tabs>
        <w:spacing w:after="0" w:line="240" w:lineRule="auto"/>
        <w:ind w:firstLine="709"/>
        <w:rPr>
          <w:rFonts w:ascii="Trebuchet MS" w:hAnsi="Trebuchet MS"/>
          <w:sz w:val="24"/>
          <w:szCs w:val="24"/>
        </w:rPr>
      </w:pPr>
      <w:r>
        <w:rPr>
          <w:rFonts w:ascii="Trebuchet MS" w:hAnsi="Trebuchet MS"/>
          <w:sz w:val="24"/>
          <w:szCs w:val="24"/>
        </w:rPr>
        <w:t xml:space="preserve">В течение пяти рабочих дней с начала выполнения работ представить на согласование Заказчику проект охранно-пожарной сигнализации. </w:t>
      </w:r>
    </w:p>
    <w:p w:rsidR="009E1834" w:rsidRDefault="00631ED3" w:rsidP="00E93B28">
      <w:pPr>
        <w:pStyle w:val="2"/>
        <w:numPr>
          <w:ilvl w:val="2"/>
          <w:numId w:val="5"/>
        </w:numPr>
        <w:shd w:val="clear" w:color="auto" w:fill="auto"/>
        <w:tabs>
          <w:tab w:val="left" w:pos="0"/>
        </w:tabs>
        <w:spacing w:after="0" w:line="240" w:lineRule="auto"/>
        <w:ind w:firstLine="709"/>
        <w:rPr>
          <w:rFonts w:ascii="Trebuchet MS" w:hAnsi="Trebuchet MS"/>
          <w:sz w:val="24"/>
          <w:szCs w:val="24"/>
        </w:rPr>
      </w:pPr>
      <w:r>
        <w:rPr>
          <w:rFonts w:ascii="Trebuchet MS" w:hAnsi="Trebuchet MS"/>
          <w:sz w:val="24"/>
          <w:szCs w:val="24"/>
        </w:rPr>
        <w:t>При необходимости, провести экспертизу проектной документации  и согласование проектной документации в соответствующих органах</w:t>
      </w:r>
      <w:r w:rsidR="009E1834">
        <w:rPr>
          <w:rFonts w:ascii="Trebuchet MS" w:hAnsi="Trebuchet MS"/>
          <w:sz w:val="24"/>
          <w:szCs w:val="24"/>
        </w:rPr>
        <w:t>.</w:t>
      </w:r>
    </w:p>
    <w:p w:rsidR="00945CA9" w:rsidRPr="00DC065F" w:rsidRDefault="009E1834" w:rsidP="00E93B28">
      <w:pPr>
        <w:pStyle w:val="2"/>
        <w:numPr>
          <w:ilvl w:val="2"/>
          <w:numId w:val="5"/>
        </w:numPr>
        <w:shd w:val="clear" w:color="auto" w:fill="auto"/>
        <w:tabs>
          <w:tab w:val="left" w:pos="0"/>
        </w:tabs>
        <w:spacing w:after="0" w:line="240" w:lineRule="auto"/>
        <w:ind w:firstLine="709"/>
        <w:rPr>
          <w:rFonts w:ascii="Trebuchet MS" w:hAnsi="Trebuchet MS"/>
          <w:sz w:val="24"/>
          <w:szCs w:val="24"/>
        </w:rPr>
      </w:pPr>
      <w:r>
        <w:rPr>
          <w:rFonts w:ascii="Trebuchet MS" w:hAnsi="Trebuchet MS"/>
          <w:sz w:val="24"/>
          <w:szCs w:val="24"/>
        </w:rPr>
        <w:t>После получения всех необходимых согласований приступить к выполнению монтажных и пуско-наладочных работ.</w:t>
      </w:r>
    </w:p>
    <w:p w:rsidR="00765475" w:rsidRPr="002452B1" w:rsidRDefault="00A7677C" w:rsidP="00E93B28">
      <w:pPr>
        <w:pStyle w:val="2"/>
        <w:numPr>
          <w:ilvl w:val="2"/>
          <w:numId w:val="5"/>
        </w:numPr>
        <w:shd w:val="clear" w:color="auto" w:fill="auto"/>
        <w:tabs>
          <w:tab w:val="left" w:pos="284"/>
          <w:tab w:val="left" w:pos="1560"/>
        </w:tabs>
        <w:spacing w:after="0" w:line="240" w:lineRule="auto"/>
        <w:ind w:firstLine="709"/>
        <w:rPr>
          <w:rFonts w:ascii="Trebuchet MS" w:hAnsi="Trebuchet MS"/>
          <w:sz w:val="24"/>
          <w:szCs w:val="24"/>
        </w:rPr>
      </w:pPr>
      <w:r w:rsidRPr="002452B1">
        <w:rPr>
          <w:rFonts w:ascii="Trebuchet MS" w:hAnsi="Trebuchet MS"/>
          <w:sz w:val="24"/>
          <w:szCs w:val="24"/>
        </w:rPr>
        <w:t xml:space="preserve">Незамедлительно известить Заказчика и, до получения от него указаний, приостановить </w:t>
      </w:r>
      <w:r w:rsidR="009E1834">
        <w:rPr>
          <w:rFonts w:ascii="Trebuchet MS" w:hAnsi="Trebuchet MS"/>
          <w:sz w:val="24"/>
          <w:szCs w:val="24"/>
        </w:rPr>
        <w:t>работы</w:t>
      </w:r>
      <w:r w:rsidRPr="002452B1">
        <w:rPr>
          <w:rFonts w:ascii="Trebuchet MS" w:hAnsi="Trebuchet MS"/>
          <w:sz w:val="24"/>
          <w:szCs w:val="24"/>
        </w:rPr>
        <w:t xml:space="preserve"> при обнаружении независящих от </w:t>
      </w:r>
      <w:r w:rsidR="009E1834">
        <w:rPr>
          <w:rFonts w:ascii="Trebuchet MS" w:hAnsi="Trebuchet MS"/>
          <w:sz w:val="24"/>
          <w:szCs w:val="24"/>
        </w:rPr>
        <w:t>Подрядчика</w:t>
      </w:r>
      <w:r w:rsidRPr="002452B1">
        <w:rPr>
          <w:rFonts w:ascii="Trebuchet MS" w:hAnsi="Trebuchet MS"/>
          <w:sz w:val="24"/>
          <w:szCs w:val="24"/>
        </w:rPr>
        <w:t xml:space="preserve"> обстоятельств, замедляющих </w:t>
      </w:r>
      <w:r w:rsidR="009E1834">
        <w:rPr>
          <w:rFonts w:ascii="Trebuchet MS" w:hAnsi="Trebuchet MS"/>
          <w:sz w:val="24"/>
          <w:szCs w:val="24"/>
        </w:rPr>
        <w:t>выполнение работ</w:t>
      </w:r>
      <w:r w:rsidRPr="002452B1">
        <w:rPr>
          <w:rFonts w:ascii="Trebuchet MS" w:hAnsi="Trebuchet MS"/>
          <w:sz w:val="24"/>
          <w:szCs w:val="24"/>
        </w:rPr>
        <w:t xml:space="preserve"> и создающих невозможность их завершения в срок. В случае неисполнения данной обязанности, </w:t>
      </w:r>
      <w:r w:rsidR="009E1834">
        <w:rPr>
          <w:rFonts w:ascii="Trebuchet MS" w:hAnsi="Trebuchet MS"/>
          <w:sz w:val="24"/>
          <w:szCs w:val="24"/>
        </w:rPr>
        <w:t>Подрядчик</w:t>
      </w:r>
      <w:r w:rsidRPr="002452B1">
        <w:rPr>
          <w:rFonts w:ascii="Trebuchet MS" w:hAnsi="Trebuchet MS"/>
          <w:sz w:val="24"/>
          <w:szCs w:val="24"/>
        </w:rPr>
        <w:t xml:space="preserve"> не вправе ссылаться на указанные в настоящем пункте обстоятельства при предъявлении к нему или им к Заказчику соответствующих требований.</w:t>
      </w:r>
    </w:p>
    <w:p w:rsidR="00765475" w:rsidRPr="002452B1" w:rsidRDefault="00A7677C"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2452B1">
        <w:rPr>
          <w:rFonts w:ascii="Trebuchet MS" w:hAnsi="Trebuchet MS"/>
          <w:sz w:val="24"/>
          <w:szCs w:val="24"/>
        </w:rPr>
        <w:t>Своевременно и точно выполнять письменные предписания (указания) Заказчика относительно порядка и хода выполнения работ, если такие указания не противоречат условиям настоящего договора и не представляют собой вмешательство в оперативно-хозяйственную деятельность</w:t>
      </w:r>
      <w:r w:rsidR="009E1834">
        <w:rPr>
          <w:rFonts w:ascii="Trebuchet MS" w:hAnsi="Trebuchet MS"/>
          <w:sz w:val="24"/>
          <w:szCs w:val="24"/>
        </w:rPr>
        <w:t xml:space="preserve"> Подрядчика</w:t>
      </w:r>
      <w:r w:rsidRPr="002452B1">
        <w:rPr>
          <w:rFonts w:ascii="Trebuchet MS" w:hAnsi="Trebuchet MS"/>
          <w:sz w:val="24"/>
          <w:szCs w:val="24"/>
        </w:rPr>
        <w:t>.</w:t>
      </w:r>
    </w:p>
    <w:p w:rsidR="00765475" w:rsidRDefault="00A7677C"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2452B1">
        <w:rPr>
          <w:rFonts w:ascii="Trebuchet MS" w:hAnsi="Trebuchet MS"/>
          <w:sz w:val="24"/>
          <w:szCs w:val="24"/>
        </w:rPr>
        <w:t>Обеспечить на объекте выполн</w:t>
      </w:r>
      <w:r w:rsidR="009E1834">
        <w:rPr>
          <w:rFonts w:ascii="Trebuchet MS" w:hAnsi="Trebuchet MS"/>
          <w:sz w:val="24"/>
          <w:szCs w:val="24"/>
        </w:rPr>
        <w:t>ение всем персоналом Подрядчика</w:t>
      </w:r>
      <w:r w:rsidRPr="002452B1">
        <w:rPr>
          <w:rFonts w:ascii="Trebuchet MS" w:hAnsi="Trebuchet MS"/>
          <w:sz w:val="24"/>
          <w:szCs w:val="24"/>
        </w:rPr>
        <w:t xml:space="preserve"> требований по безопасному ведению работ, соблюдению правил промышленной безопасности, охраны труда, пожарной безопасности, санитарии, дорожного движения, разработку мероприятий по устранению выявленных недостатков.</w:t>
      </w:r>
      <w:r w:rsidR="000E7D1B" w:rsidRPr="000E7D1B">
        <w:t xml:space="preserve"> </w:t>
      </w:r>
      <w:r w:rsidR="000E7D1B" w:rsidRPr="000E7D1B">
        <w:rPr>
          <w:rFonts w:ascii="Trebuchet MS" w:hAnsi="Trebuchet MS"/>
          <w:sz w:val="24"/>
          <w:szCs w:val="24"/>
        </w:rPr>
        <w:t xml:space="preserve">Обеспечить поддержание строгой дисциплины и надлежащего порядка среди своего персонала. Не допускать курение работниками </w:t>
      </w:r>
      <w:r w:rsidR="000E7D1B">
        <w:rPr>
          <w:rFonts w:ascii="Trebuchet MS" w:hAnsi="Trebuchet MS"/>
          <w:sz w:val="24"/>
          <w:szCs w:val="24"/>
        </w:rPr>
        <w:t>Подрядчика</w:t>
      </w:r>
      <w:r w:rsidR="000E7D1B" w:rsidRPr="000E7D1B">
        <w:rPr>
          <w:rFonts w:ascii="Trebuchet MS" w:hAnsi="Trebuchet MS"/>
          <w:sz w:val="24"/>
          <w:szCs w:val="24"/>
        </w:rPr>
        <w:t xml:space="preserve"> вне специально отведенных мест.</w:t>
      </w:r>
    </w:p>
    <w:p w:rsidR="000E7D1B" w:rsidRDefault="000E7D1B"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0E7D1B">
        <w:rPr>
          <w:rFonts w:ascii="Trebuchet MS" w:hAnsi="Trebuchet MS"/>
          <w:sz w:val="24"/>
          <w:szCs w:val="24"/>
        </w:rPr>
        <w:t>Не допускать к оказанию услуг (отстранить) работников Подрядчика, появившихся на рабочем месте (Объекте) в состоянии алкогольного, наркотического или токсического опьянения.</w:t>
      </w:r>
    </w:p>
    <w:p w:rsidR="008E3520" w:rsidRDefault="008E3520"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8E3520">
        <w:rPr>
          <w:rFonts w:ascii="Trebuchet MS" w:hAnsi="Trebuchet MS"/>
          <w:sz w:val="24"/>
          <w:szCs w:val="24"/>
        </w:rPr>
        <w:t xml:space="preserve">За свой счет обеспечить свой персонал индивидуальной защиты, </w:t>
      </w:r>
      <w:proofErr w:type="gramStart"/>
      <w:r w:rsidRPr="008E3520">
        <w:rPr>
          <w:rFonts w:ascii="Trebuchet MS" w:hAnsi="Trebuchet MS"/>
          <w:sz w:val="24"/>
          <w:szCs w:val="24"/>
        </w:rPr>
        <w:t>необходимыми</w:t>
      </w:r>
      <w:proofErr w:type="gramEnd"/>
      <w:r w:rsidRPr="008E3520">
        <w:rPr>
          <w:rFonts w:ascii="Trebuchet MS" w:hAnsi="Trebuchet MS"/>
          <w:sz w:val="24"/>
          <w:szCs w:val="24"/>
        </w:rPr>
        <w:t xml:space="preserve"> для безопасного выполнения работ. Все средства индивидуальной защиты должны соответствовать действующим в РФ стандартам по охране труда, пожарной и санитарной безопасности.</w:t>
      </w:r>
    </w:p>
    <w:p w:rsidR="00765475" w:rsidRPr="002452B1" w:rsidRDefault="00A7677C"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2452B1">
        <w:rPr>
          <w:rFonts w:ascii="Trebuchet MS" w:hAnsi="Trebuchet MS"/>
          <w:sz w:val="24"/>
          <w:szCs w:val="24"/>
        </w:rPr>
        <w:t>Немедленно извещать Заказчика, а также соответствующие государственные органы надзора и контроля (по письменному согласованию с Заказчиком) о всяком повреждении имущества, аварии или ином событии на объектах Заказчика. Своевременно предпринимать все возможные меры по предупреждению, локализации и ликвидации последствий таких ситуаций. При необходимости обеспечить вызов пожарных подразделений, представителей медицинской службы.</w:t>
      </w:r>
    </w:p>
    <w:p w:rsidR="00765475" w:rsidRPr="002452B1" w:rsidRDefault="009E1834"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Pr>
          <w:rFonts w:ascii="Trebuchet MS" w:hAnsi="Trebuchet MS"/>
          <w:sz w:val="24"/>
          <w:szCs w:val="24"/>
        </w:rPr>
        <w:t>Подрядчик</w:t>
      </w:r>
      <w:r w:rsidR="00B359C8">
        <w:rPr>
          <w:rFonts w:ascii="Trebuchet MS" w:hAnsi="Trebuchet MS"/>
          <w:sz w:val="24"/>
          <w:szCs w:val="24"/>
        </w:rPr>
        <w:t>,</w:t>
      </w:r>
      <w:r w:rsidR="00A7677C" w:rsidRPr="002452B1">
        <w:rPr>
          <w:rFonts w:ascii="Trebuchet MS" w:hAnsi="Trebuchet MS"/>
          <w:sz w:val="24"/>
          <w:szCs w:val="24"/>
        </w:rPr>
        <w:t xml:space="preserve"> ни при каких обстоятельствах</w:t>
      </w:r>
      <w:r>
        <w:rPr>
          <w:rFonts w:ascii="Trebuchet MS" w:hAnsi="Trebuchet MS"/>
          <w:sz w:val="24"/>
          <w:szCs w:val="24"/>
        </w:rPr>
        <w:t>,</w:t>
      </w:r>
      <w:r w:rsidR="00A7677C" w:rsidRPr="002452B1">
        <w:rPr>
          <w:rFonts w:ascii="Trebuchet MS" w:hAnsi="Trebuchet MS"/>
          <w:sz w:val="24"/>
          <w:szCs w:val="24"/>
        </w:rPr>
        <w:t xml:space="preserve"> не вправе удерживать документацию, переданную ему Заказчиком для выполнения работ, предусмотренных настоящим договором, а также любое другое имущество Заказчика.</w:t>
      </w:r>
    </w:p>
    <w:p w:rsidR="00765475" w:rsidRPr="002452B1" w:rsidRDefault="00A7677C"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2452B1">
        <w:rPr>
          <w:rFonts w:ascii="Trebuchet MS" w:hAnsi="Trebuchet MS"/>
          <w:sz w:val="24"/>
          <w:szCs w:val="24"/>
        </w:rPr>
        <w:t xml:space="preserve">Не продавать, не передавать третьему лицу во временное пользование (аренду, субаренду), в доверительное управление, безвозмездное пользование и т.п., а </w:t>
      </w:r>
      <w:r w:rsidRPr="002452B1">
        <w:rPr>
          <w:rFonts w:ascii="Trebuchet MS" w:hAnsi="Trebuchet MS"/>
          <w:sz w:val="24"/>
          <w:szCs w:val="24"/>
        </w:rPr>
        <w:lastRenderedPageBreak/>
        <w:t>также не использовать в качестве предмета залога либо в виде вкладов в уставные капиталы других организаций имущество и оборудование, полученное от Заказчика.</w:t>
      </w:r>
    </w:p>
    <w:p w:rsidR="00765475" w:rsidRPr="002452B1" w:rsidRDefault="00A7677C"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2452B1">
        <w:rPr>
          <w:rFonts w:ascii="Trebuchet MS" w:hAnsi="Trebuchet MS"/>
          <w:sz w:val="24"/>
          <w:szCs w:val="24"/>
        </w:rPr>
        <w:t xml:space="preserve">Обеспечить сохранность подземных и наземных коммуникаций, проходящих в зоне проведения работ, и нести материальную ответственность за ущерб, причиненный </w:t>
      </w:r>
      <w:r w:rsidR="00F90A82" w:rsidRPr="002452B1">
        <w:rPr>
          <w:rFonts w:ascii="Trebuchet MS" w:hAnsi="Trebuchet MS"/>
          <w:sz w:val="24"/>
          <w:szCs w:val="24"/>
        </w:rPr>
        <w:t>Исполнителем</w:t>
      </w:r>
      <w:r w:rsidRPr="002452B1">
        <w:rPr>
          <w:rFonts w:ascii="Trebuchet MS" w:hAnsi="Trebuchet MS"/>
          <w:sz w:val="24"/>
          <w:szCs w:val="24"/>
        </w:rPr>
        <w:t xml:space="preserve"> Заказчику.</w:t>
      </w:r>
    </w:p>
    <w:p w:rsidR="00765475" w:rsidRPr="00B359C8" w:rsidRDefault="00A7677C"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2452B1">
        <w:rPr>
          <w:rFonts w:ascii="Trebuchet MS" w:hAnsi="Trebuchet MS"/>
          <w:sz w:val="24"/>
          <w:szCs w:val="24"/>
        </w:rPr>
        <w:t>При осуществлении производственной деятельности на объектах Заказчика минимизировать своё воздействие на окружающую среду, соблюдая действующие в</w:t>
      </w:r>
      <w:r w:rsidR="00B359C8">
        <w:rPr>
          <w:rFonts w:ascii="Trebuchet MS" w:hAnsi="Trebuchet MS"/>
          <w:sz w:val="24"/>
          <w:szCs w:val="24"/>
        </w:rPr>
        <w:t xml:space="preserve"> </w:t>
      </w:r>
      <w:r w:rsidRPr="00B359C8">
        <w:rPr>
          <w:rFonts w:ascii="Trebuchet MS" w:hAnsi="Trebuchet MS"/>
          <w:sz w:val="24"/>
          <w:szCs w:val="24"/>
        </w:rPr>
        <w:t>Российской Федерации законодательные требования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w:t>
      </w:r>
    </w:p>
    <w:p w:rsidR="00765475" w:rsidRPr="002452B1" w:rsidRDefault="00A7677C"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2452B1">
        <w:rPr>
          <w:rFonts w:ascii="Trebuchet MS" w:hAnsi="Trebuchet MS"/>
          <w:sz w:val="24"/>
          <w:szCs w:val="24"/>
        </w:rPr>
        <w:t>Сообщить Заказчику обо всех случаях нарушений им природоохранного законодательства, имевших место при производстве работ на территории Заказчика в течение минимального времени, но не более 24 часов.</w:t>
      </w:r>
    </w:p>
    <w:p w:rsidR="00765475" w:rsidRDefault="00A7677C"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2452B1">
        <w:rPr>
          <w:rFonts w:ascii="Trebuchet MS" w:hAnsi="Trebuchet MS"/>
          <w:sz w:val="24"/>
          <w:szCs w:val="24"/>
        </w:rPr>
        <w:t>Соблюдать «Требования Заказчика по охране труда, промышленной, пожарной безопасности и охране окружающей среды» (</w:t>
      </w:r>
      <w:r w:rsidRPr="000D00F7">
        <w:rPr>
          <w:rFonts w:ascii="Trebuchet MS" w:hAnsi="Trebuchet MS"/>
          <w:sz w:val="24"/>
          <w:szCs w:val="24"/>
        </w:rPr>
        <w:t xml:space="preserve">Приложение № </w:t>
      </w:r>
      <w:r w:rsidR="00506288">
        <w:rPr>
          <w:rFonts w:ascii="Trebuchet MS" w:hAnsi="Trebuchet MS"/>
          <w:sz w:val="24"/>
          <w:szCs w:val="24"/>
        </w:rPr>
        <w:t>3</w:t>
      </w:r>
      <w:r w:rsidRPr="002452B1">
        <w:rPr>
          <w:rFonts w:ascii="Trebuchet MS" w:hAnsi="Trebuchet MS"/>
          <w:sz w:val="24"/>
          <w:szCs w:val="24"/>
        </w:rPr>
        <w:t xml:space="preserve"> к настоящему договору), являющиеся неотъемлемой частью договора.</w:t>
      </w:r>
    </w:p>
    <w:p w:rsidR="000E7D1B" w:rsidRPr="000E7D1B" w:rsidRDefault="00B44F8D" w:rsidP="00E93B28">
      <w:pPr>
        <w:pStyle w:val="ab"/>
        <w:numPr>
          <w:ilvl w:val="2"/>
          <w:numId w:val="5"/>
        </w:numPr>
        <w:tabs>
          <w:tab w:val="left" w:pos="1560"/>
        </w:tabs>
        <w:ind w:left="0" w:firstLine="709"/>
        <w:rPr>
          <w:rFonts w:ascii="Trebuchet MS" w:eastAsia="Times New Roman" w:hAnsi="Trebuchet MS"/>
          <w:color w:val="000000"/>
          <w:lang w:bidi="ru-RU"/>
        </w:rPr>
      </w:pPr>
      <w:r w:rsidRPr="00B44F8D">
        <w:rPr>
          <w:rFonts w:ascii="Trebuchet MS" w:eastAsia="Times New Roman" w:hAnsi="Trebuchet MS"/>
          <w:color w:val="000000"/>
          <w:lang w:bidi="ru-RU"/>
        </w:rPr>
        <w:t xml:space="preserve">Устранять в течение срока, согласованного с Заказчиком, своими силами и за свой счет все дефекты/недостатки в выполненных им работах, являющиеся следствием неисполнения и/или ненадлежащего исполнения Подрядчиком обязательств по </w:t>
      </w:r>
      <w:proofErr w:type="gramStart"/>
      <w:r w:rsidRPr="00B44F8D">
        <w:rPr>
          <w:rFonts w:ascii="Trebuchet MS" w:eastAsia="Times New Roman" w:hAnsi="Trebuchet MS"/>
          <w:color w:val="000000"/>
          <w:lang w:bidi="ru-RU"/>
        </w:rPr>
        <w:t>Договор</w:t>
      </w:r>
      <w:r w:rsidR="00506288">
        <w:rPr>
          <w:rFonts w:ascii="Trebuchet MS" w:eastAsia="Times New Roman" w:hAnsi="Trebuchet MS"/>
          <w:color w:val="000000"/>
          <w:lang w:bidi="ru-RU"/>
        </w:rPr>
        <w:t>н</w:t>
      </w:r>
      <w:r w:rsidRPr="00B44F8D">
        <w:rPr>
          <w:rFonts w:ascii="Trebuchet MS" w:eastAsia="Times New Roman" w:hAnsi="Trebuchet MS"/>
          <w:color w:val="000000"/>
          <w:lang w:bidi="ru-RU"/>
        </w:rPr>
        <w:t>у</w:t>
      </w:r>
      <w:r>
        <w:rPr>
          <w:rFonts w:ascii="Trebuchet MS" w:eastAsia="Times New Roman" w:hAnsi="Trebuchet MS"/>
          <w:color w:val="000000"/>
          <w:lang w:bidi="ru-RU"/>
        </w:rPr>
        <w:t>ю</w:t>
      </w:r>
      <w:proofErr w:type="gramEnd"/>
      <w:r>
        <w:rPr>
          <w:rFonts w:ascii="Trebuchet MS" w:eastAsia="Times New Roman" w:hAnsi="Trebuchet MS"/>
          <w:color w:val="000000"/>
          <w:lang w:bidi="ru-RU"/>
        </w:rPr>
        <w:t>.</w:t>
      </w:r>
    </w:p>
    <w:p w:rsidR="000E7D1B" w:rsidRDefault="00B44F8D" w:rsidP="00E93B28">
      <w:pPr>
        <w:pStyle w:val="2"/>
        <w:numPr>
          <w:ilvl w:val="2"/>
          <w:numId w:val="5"/>
        </w:numPr>
        <w:shd w:val="clear" w:color="auto" w:fill="auto"/>
        <w:tabs>
          <w:tab w:val="left" w:pos="1560"/>
        </w:tabs>
        <w:spacing w:after="0" w:line="240" w:lineRule="auto"/>
        <w:ind w:firstLine="709"/>
        <w:rPr>
          <w:rFonts w:ascii="Trebuchet MS" w:hAnsi="Trebuchet MS"/>
          <w:sz w:val="24"/>
          <w:szCs w:val="24"/>
        </w:rPr>
      </w:pPr>
      <w:r w:rsidRPr="00B44F8D">
        <w:rPr>
          <w:rFonts w:ascii="Trebuchet MS" w:hAnsi="Trebuchet MS"/>
          <w:sz w:val="24"/>
          <w:szCs w:val="24"/>
        </w:rPr>
        <w:t>Принять и оплатить выполненные работы в поря</w:t>
      </w:r>
      <w:r>
        <w:rPr>
          <w:rFonts w:ascii="Trebuchet MS" w:hAnsi="Trebuchet MS"/>
          <w:sz w:val="24"/>
          <w:szCs w:val="24"/>
        </w:rPr>
        <w:t>дке, установленном настоящим До</w:t>
      </w:r>
      <w:r w:rsidRPr="00B44F8D">
        <w:rPr>
          <w:rFonts w:ascii="Trebuchet MS" w:hAnsi="Trebuchet MS"/>
          <w:sz w:val="24"/>
          <w:szCs w:val="24"/>
        </w:rPr>
        <w:t>говором.</w:t>
      </w:r>
    </w:p>
    <w:p w:rsidR="00765475"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B92255">
        <w:rPr>
          <w:rFonts w:ascii="Trebuchet MS" w:hAnsi="Trebuchet MS"/>
          <w:sz w:val="24"/>
          <w:szCs w:val="24"/>
        </w:rPr>
        <w:t>Заказчик обязуется:</w:t>
      </w:r>
    </w:p>
    <w:p w:rsidR="00B92255" w:rsidRDefault="00B44F8D" w:rsidP="00E93B28">
      <w:pPr>
        <w:pStyle w:val="2"/>
        <w:numPr>
          <w:ilvl w:val="2"/>
          <w:numId w:val="5"/>
        </w:numPr>
        <w:shd w:val="clear" w:color="auto" w:fill="auto"/>
        <w:spacing w:after="0" w:line="240" w:lineRule="auto"/>
        <w:ind w:firstLine="709"/>
        <w:rPr>
          <w:rFonts w:ascii="Trebuchet MS" w:hAnsi="Trebuchet MS"/>
          <w:sz w:val="24"/>
          <w:szCs w:val="24"/>
        </w:rPr>
      </w:pPr>
      <w:r>
        <w:rPr>
          <w:rFonts w:ascii="Trebuchet MS" w:hAnsi="Trebuchet MS"/>
          <w:sz w:val="24"/>
          <w:szCs w:val="24"/>
        </w:rPr>
        <w:t>Передать</w:t>
      </w:r>
      <w:r w:rsidRPr="00B44F8D">
        <w:rPr>
          <w:rFonts w:ascii="Trebuchet MS" w:hAnsi="Trebuchet MS"/>
          <w:sz w:val="24"/>
          <w:szCs w:val="24"/>
        </w:rPr>
        <w:t xml:space="preserve"> Подрядчику </w:t>
      </w:r>
      <w:r>
        <w:rPr>
          <w:rFonts w:ascii="Trebuchet MS" w:hAnsi="Trebuchet MS"/>
          <w:sz w:val="24"/>
          <w:szCs w:val="24"/>
        </w:rPr>
        <w:t>не позднее двух рабочих дней с момента подписания настоящего Договора исходные данные для выполнения работ</w:t>
      </w:r>
      <w:r w:rsidRPr="00B44F8D">
        <w:rPr>
          <w:rFonts w:ascii="Trebuchet MS" w:hAnsi="Trebuchet MS"/>
          <w:sz w:val="24"/>
          <w:szCs w:val="24"/>
        </w:rPr>
        <w:t>.</w:t>
      </w:r>
    </w:p>
    <w:p w:rsidR="00B92255" w:rsidRDefault="00B44F8D" w:rsidP="00E93B28">
      <w:pPr>
        <w:pStyle w:val="2"/>
        <w:numPr>
          <w:ilvl w:val="2"/>
          <w:numId w:val="5"/>
        </w:numPr>
        <w:shd w:val="clear" w:color="auto" w:fill="auto"/>
        <w:spacing w:after="0" w:line="240" w:lineRule="auto"/>
        <w:ind w:firstLine="709"/>
        <w:rPr>
          <w:rFonts w:ascii="Trebuchet MS" w:hAnsi="Trebuchet MS"/>
          <w:sz w:val="24"/>
          <w:szCs w:val="24"/>
        </w:rPr>
      </w:pPr>
      <w:r w:rsidRPr="00B44F8D">
        <w:rPr>
          <w:rFonts w:ascii="Trebuchet MS" w:hAnsi="Trebuchet MS"/>
          <w:sz w:val="24"/>
          <w:szCs w:val="24"/>
        </w:rPr>
        <w:t>Принимать от Подрядчика выполненные работы, в случае отсутствия замечаний подписывать в течение 5 (пяти) рабочих дней с момента получ</w:t>
      </w:r>
      <w:r>
        <w:rPr>
          <w:rFonts w:ascii="Trebuchet MS" w:hAnsi="Trebuchet MS"/>
          <w:sz w:val="24"/>
          <w:szCs w:val="24"/>
        </w:rPr>
        <w:t>ения акта приема-сдачи выполнен</w:t>
      </w:r>
      <w:r w:rsidRPr="00B44F8D">
        <w:rPr>
          <w:rFonts w:ascii="Trebuchet MS" w:hAnsi="Trebuchet MS"/>
          <w:sz w:val="24"/>
          <w:szCs w:val="24"/>
        </w:rPr>
        <w:t>ных работ.</w:t>
      </w:r>
    </w:p>
    <w:p w:rsidR="00765475" w:rsidRPr="00B92255"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B92255">
        <w:rPr>
          <w:rFonts w:ascii="Trebuchet MS" w:hAnsi="Trebuchet MS"/>
          <w:sz w:val="24"/>
          <w:szCs w:val="24"/>
        </w:rPr>
        <w:t>3аказчик вправе:</w:t>
      </w:r>
    </w:p>
    <w:p w:rsidR="00765475" w:rsidRPr="002452B1" w:rsidRDefault="00A7677C" w:rsidP="00E93B28">
      <w:pPr>
        <w:pStyle w:val="2"/>
        <w:numPr>
          <w:ilvl w:val="0"/>
          <w:numId w:val="8"/>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Осуществлять контроль и надзор за ходом и качеством выполнения работ (этапов работ), соблюдением сроков (графиков) их выполнения, качеством предоставленных </w:t>
      </w:r>
      <w:r w:rsidR="00910EA8">
        <w:rPr>
          <w:rFonts w:ascii="Trebuchet MS" w:hAnsi="Trebuchet MS"/>
          <w:sz w:val="24"/>
          <w:szCs w:val="24"/>
        </w:rPr>
        <w:t xml:space="preserve">Подрядчиком </w:t>
      </w:r>
      <w:r w:rsidRPr="002452B1">
        <w:rPr>
          <w:rFonts w:ascii="Trebuchet MS" w:hAnsi="Trebuchet MS"/>
          <w:sz w:val="24"/>
          <w:szCs w:val="24"/>
        </w:rPr>
        <w:t>работ, материалов, состоянием промышленной безопасности, охраны труда, пожарной безопасности, экологической безопасности, производственной санитарии, соблюдением требований природоохранного, лесного и земельного законодательства не вмешиваясь при этом в оперативно-хозяйственную деятельность Исполнителя.</w:t>
      </w:r>
    </w:p>
    <w:p w:rsidR="00765475" w:rsidRPr="002452B1" w:rsidRDefault="00A7677C" w:rsidP="00E93B28">
      <w:pPr>
        <w:pStyle w:val="2"/>
        <w:numPr>
          <w:ilvl w:val="0"/>
          <w:numId w:val="8"/>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Осуществлять контроль за рациональным и эффективным использованием имущества Заказчика, находящегося на месте производства работ, и его сохранностью.</w:t>
      </w:r>
    </w:p>
    <w:p w:rsidR="00765475" w:rsidRPr="002452B1" w:rsidRDefault="00A7677C" w:rsidP="00E93B28">
      <w:pPr>
        <w:pStyle w:val="2"/>
        <w:numPr>
          <w:ilvl w:val="0"/>
          <w:numId w:val="8"/>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Привлекать для осуществления проверок и выявления фактов неисполнения и/или ненадлежащего исполнения обязательств Исполнителем третье лицо.</w:t>
      </w:r>
    </w:p>
    <w:p w:rsidR="00765475" w:rsidRPr="002452B1" w:rsidRDefault="00A7677C" w:rsidP="00E93B28">
      <w:pPr>
        <w:pStyle w:val="2"/>
        <w:numPr>
          <w:ilvl w:val="0"/>
          <w:numId w:val="8"/>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В случае возникновения аварийных и иных видов чрезвычайных ситуаций на объектах Заказчика делегировать своих специалистов для участия в работе комиссий по расследованию таких ситуаций и осуществлять </w:t>
      </w:r>
      <w:proofErr w:type="gramStart"/>
      <w:r w:rsidRPr="002452B1">
        <w:rPr>
          <w:rFonts w:ascii="Trebuchet MS" w:hAnsi="Trebuchet MS"/>
          <w:sz w:val="24"/>
          <w:szCs w:val="24"/>
        </w:rPr>
        <w:t>контроль за</w:t>
      </w:r>
      <w:proofErr w:type="gramEnd"/>
      <w:r w:rsidRPr="002452B1">
        <w:rPr>
          <w:rFonts w:ascii="Trebuchet MS" w:hAnsi="Trebuchet MS"/>
          <w:sz w:val="24"/>
          <w:szCs w:val="24"/>
        </w:rPr>
        <w:t xml:space="preserve"> выполнением разработанных мероприятий.</w:t>
      </w:r>
    </w:p>
    <w:p w:rsidR="00765475" w:rsidRPr="002452B1" w:rsidRDefault="00A7677C" w:rsidP="00E93B28">
      <w:pPr>
        <w:pStyle w:val="2"/>
        <w:numPr>
          <w:ilvl w:val="0"/>
          <w:numId w:val="8"/>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В случаях, когда работа выполнена </w:t>
      </w:r>
      <w:r w:rsidR="00910EA8">
        <w:rPr>
          <w:rFonts w:ascii="Trebuchet MS" w:hAnsi="Trebuchet MS"/>
          <w:sz w:val="24"/>
          <w:szCs w:val="24"/>
        </w:rPr>
        <w:t>Подрядчиком</w:t>
      </w:r>
      <w:r w:rsidRPr="002452B1">
        <w:rPr>
          <w:rFonts w:ascii="Trebuchet MS" w:hAnsi="Trebuchet MS"/>
          <w:sz w:val="24"/>
          <w:szCs w:val="24"/>
        </w:rPr>
        <w:t xml:space="preserve"> с отступлениями от договора, иными недостатками, Заказчик вправе самостоятельно устранить указанные недостатки, с отнесением соответствующих расходов на Исполнителя.</w:t>
      </w:r>
    </w:p>
    <w:p w:rsidR="00765475" w:rsidRDefault="00A7677C" w:rsidP="00E93B28">
      <w:pPr>
        <w:pStyle w:val="2"/>
        <w:numPr>
          <w:ilvl w:val="0"/>
          <w:numId w:val="8"/>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Заказчик по своему усмотрению и с целью минимизации последствий, может принимать участие в проведении работ по локализации и ликвидации последствий вредного воздействия на окружающую среду, возникших по вине </w:t>
      </w:r>
      <w:r w:rsidRPr="002452B1">
        <w:rPr>
          <w:rFonts w:ascii="Trebuchet MS" w:hAnsi="Trebuchet MS"/>
          <w:sz w:val="24"/>
          <w:szCs w:val="24"/>
        </w:rPr>
        <w:lastRenderedPageBreak/>
        <w:t xml:space="preserve">Исполнителя в процессе выполнения работ по договору. В этом случае </w:t>
      </w:r>
      <w:r w:rsidR="00241C5B" w:rsidRPr="00241C5B">
        <w:rPr>
          <w:rFonts w:ascii="Trebuchet MS" w:hAnsi="Trebuchet MS"/>
          <w:sz w:val="24"/>
          <w:szCs w:val="24"/>
        </w:rPr>
        <w:t>Подрядчик</w:t>
      </w:r>
      <w:r w:rsidRPr="002452B1">
        <w:rPr>
          <w:rFonts w:ascii="Trebuchet MS" w:hAnsi="Trebuchet MS"/>
          <w:sz w:val="24"/>
          <w:szCs w:val="24"/>
        </w:rPr>
        <w:t xml:space="preserve"> возмещает Заказчику затраты на проведение таких работ.</w:t>
      </w:r>
    </w:p>
    <w:p w:rsidR="00E93B28" w:rsidRPr="002452B1" w:rsidRDefault="00E93B28" w:rsidP="00E93B28">
      <w:pPr>
        <w:pStyle w:val="2"/>
        <w:shd w:val="clear" w:color="auto" w:fill="auto"/>
        <w:spacing w:after="0" w:line="240" w:lineRule="auto"/>
        <w:ind w:left="709"/>
        <w:rPr>
          <w:rFonts w:ascii="Trebuchet MS" w:hAnsi="Trebuchet MS"/>
          <w:sz w:val="24"/>
          <w:szCs w:val="24"/>
        </w:rPr>
      </w:pPr>
    </w:p>
    <w:p w:rsidR="00765475" w:rsidRDefault="00A7677C" w:rsidP="00E93B28">
      <w:pPr>
        <w:pStyle w:val="Heading10"/>
        <w:keepNext/>
        <w:keepLines/>
        <w:numPr>
          <w:ilvl w:val="0"/>
          <w:numId w:val="5"/>
        </w:numPr>
        <w:shd w:val="clear" w:color="auto" w:fill="auto"/>
        <w:spacing w:before="0" w:after="0" w:line="240" w:lineRule="auto"/>
        <w:ind w:firstLine="709"/>
        <w:jc w:val="center"/>
        <w:rPr>
          <w:rFonts w:ascii="Trebuchet MS" w:hAnsi="Trebuchet MS"/>
          <w:b/>
          <w:sz w:val="24"/>
          <w:szCs w:val="24"/>
        </w:rPr>
      </w:pPr>
      <w:bookmarkStart w:id="0" w:name="bookmark1"/>
      <w:r w:rsidRPr="002452B1">
        <w:rPr>
          <w:rFonts w:ascii="Trebuchet MS" w:hAnsi="Trebuchet MS"/>
          <w:b/>
          <w:sz w:val="24"/>
          <w:szCs w:val="24"/>
        </w:rPr>
        <w:t>Порядок приема</w:t>
      </w:r>
      <w:r w:rsidR="00DA6B2E">
        <w:rPr>
          <w:rFonts w:ascii="Trebuchet MS" w:hAnsi="Trebuchet MS"/>
          <w:b/>
          <w:sz w:val="24"/>
          <w:szCs w:val="24"/>
        </w:rPr>
        <w:t xml:space="preserve"> </w:t>
      </w:r>
      <w:r w:rsidRPr="002452B1">
        <w:rPr>
          <w:rFonts w:ascii="Trebuchet MS" w:hAnsi="Trebuchet MS"/>
          <w:b/>
          <w:sz w:val="24"/>
          <w:szCs w:val="24"/>
        </w:rPr>
        <w:t>выполненных работ</w:t>
      </w:r>
      <w:bookmarkEnd w:id="0"/>
    </w:p>
    <w:p w:rsidR="00176FFF" w:rsidRDefault="00176FFF" w:rsidP="00176FFF">
      <w:pPr>
        <w:pStyle w:val="Heading10"/>
        <w:keepNext/>
        <w:keepLines/>
        <w:shd w:val="clear" w:color="auto" w:fill="auto"/>
        <w:spacing w:before="0" w:after="0" w:line="240" w:lineRule="auto"/>
        <w:ind w:left="709"/>
        <w:rPr>
          <w:rFonts w:ascii="Trebuchet MS" w:hAnsi="Trebuchet MS"/>
          <w:b/>
          <w:sz w:val="24"/>
          <w:szCs w:val="24"/>
        </w:rPr>
      </w:pPr>
    </w:p>
    <w:p w:rsidR="00765475" w:rsidRPr="002452B1" w:rsidRDefault="00DA6B2E" w:rsidP="00E93B28">
      <w:pPr>
        <w:pStyle w:val="2"/>
        <w:numPr>
          <w:ilvl w:val="1"/>
          <w:numId w:val="5"/>
        </w:numPr>
        <w:shd w:val="clear" w:color="auto" w:fill="auto"/>
        <w:spacing w:after="0" w:line="240" w:lineRule="auto"/>
        <w:ind w:firstLine="709"/>
        <w:rPr>
          <w:rFonts w:ascii="Trebuchet MS" w:hAnsi="Trebuchet MS"/>
          <w:sz w:val="24"/>
          <w:szCs w:val="24"/>
        </w:rPr>
      </w:pPr>
      <w:proofErr w:type="gramStart"/>
      <w:r w:rsidRPr="00DA6B2E">
        <w:rPr>
          <w:rFonts w:ascii="Trebuchet MS" w:hAnsi="Trebuchet MS"/>
          <w:sz w:val="24"/>
          <w:szCs w:val="24"/>
        </w:rPr>
        <w:t xml:space="preserve">Заказчик после получения сообщения Подрядчика </w:t>
      </w:r>
      <w:r w:rsidR="00506288">
        <w:rPr>
          <w:rFonts w:ascii="Trebuchet MS" w:hAnsi="Trebuchet MS"/>
          <w:sz w:val="24"/>
          <w:szCs w:val="24"/>
        </w:rPr>
        <w:t>о готовности к сдаче законченно</w:t>
      </w:r>
      <w:r w:rsidRPr="00DA6B2E">
        <w:rPr>
          <w:rFonts w:ascii="Trebuchet MS" w:hAnsi="Trebuchet MS"/>
          <w:sz w:val="24"/>
          <w:szCs w:val="24"/>
        </w:rPr>
        <w:t>го  результата выполненных по настоящему Договору работ, обязан в течение 2-х рабочих дней приступить к его приемке и, в случае отсутствия замечаний, наличия всех необходимых учетных документов, перечисленных в п. 5.2 настоящего Договора, наличия всех отчетных и технических документов, перечисленных в Техническом задании (Приложен</w:t>
      </w:r>
      <w:r w:rsidR="00506288">
        <w:rPr>
          <w:rFonts w:ascii="Trebuchet MS" w:hAnsi="Trebuchet MS"/>
          <w:sz w:val="24"/>
          <w:szCs w:val="24"/>
        </w:rPr>
        <w:t>ие № 1 к Договору), принять обо</w:t>
      </w:r>
      <w:r w:rsidRPr="00DA6B2E">
        <w:rPr>
          <w:rFonts w:ascii="Trebuchet MS" w:hAnsi="Trebuchet MS"/>
          <w:sz w:val="24"/>
          <w:szCs w:val="24"/>
        </w:rPr>
        <w:t>рудование по акту</w:t>
      </w:r>
      <w:proofErr w:type="gramEnd"/>
      <w:r w:rsidRPr="00DA6B2E">
        <w:rPr>
          <w:rFonts w:ascii="Trebuchet MS" w:hAnsi="Trebuchet MS"/>
          <w:sz w:val="24"/>
          <w:szCs w:val="24"/>
        </w:rPr>
        <w:t xml:space="preserve"> </w:t>
      </w:r>
      <w:proofErr w:type="gramStart"/>
      <w:r w:rsidRPr="00DA6B2E">
        <w:rPr>
          <w:rFonts w:ascii="Trebuchet MS" w:hAnsi="Trebuchet MS"/>
          <w:sz w:val="24"/>
          <w:szCs w:val="24"/>
        </w:rPr>
        <w:t>приема-передачи, составленному по форме, предусмотренной Приложением №</w:t>
      </w:r>
      <w:r w:rsidR="00506288">
        <w:rPr>
          <w:rFonts w:ascii="Trebuchet MS" w:hAnsi="Trebuchet MS"/>
          <w:sz w:val="24"/>
          <w:szCs w:val="24"/>
        </w:rPr>
        <w:t>2</w:t>
      </w:r>
      <w:r w:rsidRPr="00DA6B2E">
        <w:rPr>
          <w:rFonts w:ascii="Trebuchet MS" w:hAnsi="Trebuchet MS"/>
          <w:sz w:val="24"/>
          <w:szCs w:val="24"/>
        </w:rPr>
        <w:t xml:space="preserve"> к Договору</w:t>
      </w:r>
      <w:r>
        <w:rPr>
          <w:rFonts w:ascii="Trebuchet MS" w:hAnsi="Trebuchet MS"/>
          <w:sz w:val="24"/>
          <w:szCs w:val="24"/>
        </w:rPr>
        <w:t>.</w:t>
      </w:r>
      <w:proofErr w:type="gramEnd"/>
    </w:p>
    <w:p w:rsidR="00765475" w:rsidRDefault="00241C5B" w:rsidP="00E93B28">
      <w:pPr>
        <w:pStyle w:val="2"/>
        <w:numPr>
          <w:ilvl w:val="1"/>
          <w:numId w:val="5"/>
        </w:numPr>
        <w:shd w:val="clear" w:color="auto" w:fill="auto"/>
        <w:spacing w:after="0" w:line="240" w:lineRule="auto"/>
        <w:ind w:firstLine="709"/>
        <w:rPr>
          <w:rFonts w:ascii="Trebuchet MS" w:hAnsi="Trebuchet MS"/>
          <w:sz w:val="24"/>
          <w:szCs w:val="24"/>
        </w:rPr>
      </w:pPr>
      <w:r w:rsidRPr="00241C5B">
        <w:rPr>
          <w:rFonts w:ascii="Trebuchet MS" w:hAnsi="Trebuchet MS"/>
          <w:sz w:val="24"/>
          <w:szCs w:val="24"/>
        </w:rPr>
        <w:t>Подрядчик</w:t>
      </w:r>
      <w:r w:rsidR="00DA6B2E">
        <w:rPr>
          <w:rFonts w:ascii="Trebuchet MS" w:hAnsi="Trebuchet MS"/>
          <w:sz w:val="24"/>
          <w:szCs w:val="24"/>
        </w:rPr>
        <w:t xml:space="preserve"> обязан</w:t>
      </w:r>
      <w:r w:rsidR="00DA6B2E" w:rsidRPr="00DA6B2E">
        <w:rPr>
          <w:rFonts w:ascii="Trebuchet MS" w:hAnsi="Trebuchet MS"/>
          <w:sz w:val="24"/>
          <w:szCs w:val="24"/>
        </w:rPr>
        <w:t xml:space="preserve"> предоставить Заказчику сче</w:t>
      </w:r>
      <w:r w:rsidR="00506288">
        <w:rPr>
          <w:rFonts w:ascii="Trebuchet MS" w:hAnsi="Trebuchet MS"/>
          <w:sz w:val="24"/>
          <w:szCs w:val="24"/>
        </w:rPr>
        <w:t>та-фактуры и первичные документы</w:t>
      </w:r>
      <w:r w:rsidR="00DA6B2E">
        <w:rPr>
          <w:rFonts w:ascii="Trebuchet MS" w:hAnsi="Trebuchet MS"/>
          <w:sz w:val="24"/>
          <w:szCs w:val="24"/>
        </w:rPr>
        <w:t>, за выполненные работы</w:t>
      </w:r>
      <w:r w:rsidR="00DA6B2E" w:rsidRPr="00DA6B2E">
        <w:rPr>
          <w:rFonts w:ascii="Trebuchet MS" w:hAnsi="Trebuchet MS"/>
          <w:sz w:val="24"/>
          <w:szCs w:val="24"/>
        </w:rPr>
        <w:t xml:space="preserve"> в течение </w:t>
      </w:r>
      <w:r w:rsidR="00DA6B2E">
        <w:rPr>
          <w:rFonts w:ascii="Trebuchet MS" w:hAnsi="Trebuchet MS"/>
          <w:sz w:val="24"/>
          <w:szCs w:val="24"/>
        </w:rPr>
        <w:t>пяти календарных дней с момента</w:t>
      </w:r>
      <w:r w:rsidR="00DA6B2E" w:rsidRPr="00DA6B2E">
        <w:rPr>
          <w:rFonts w:ascii="Trebuchet MS" w:hAnsi="Trebuchet MS"/>
          <w:sz w:val="24"/>
          <w:szCs w:val="24"/>
        </w:rPr>
        <w:t xml:space="preserve"> выполнения работ, но не позднее последнего дня месяца, в котором выполнены работы.</w:t>
      </w:r>
    </w:p>
    <w:p w:rsidR="00DA6B2E" w:rsidRDefault="00C9105A" w:rsidP="00E93B28">
      <w:pPr>
        <w:pStyle w:val="2"/>
        <w:shd w:val="clear" w:color="auto" w:fill="auto"/>
        <w:spacing w:after="0" w:line="240" w:lineRule="auto"/>
        <w:ind w:firstLine="709"/>
        <w:rPr>
          <w:rFonts w:ascii="Trebuchet MS" w:hAnsi="Trebuchet MS"/>
          <w:sz w:val="24"/>
          <w:szCs w:val="24"/>
        </w:rPr>
      </w:pPr>
      <w:r w:rsidRPr="00C9105A">
        <w:rPr>
          <w:rFonts w:ascii="Trebuchet MS" w:hAnsi="Trebuchet MS"/>
          <w:sz w:val="24"/>
          <w:szCs w:val="24"/>
        </w:rPr>
        <w:t>Не позднее последнего дня месяца, в котором выполнены работы, Подрядчик обязан передать представителям Заказчика:</w:t>
      </w:r>
    </w:p>
    <w:p w:rsidR="00C9105A" w:rsidRDefault="00C9105A" w:rsidP="00E93B28">
      <w:pPr>
        <w:pStyle w:val="2"/>
        <w:shd w:val="clear" w:color="auto" w:fill="auto"/>
        <w:spacing w:after="0" w:line="240" w:lineRule="auto"/>
        <w:ind w:firstLine="709"/>
        <w:rPr>
          <w:rFonts w:ascii="Trebuchet MS" w:hAnsi="Trebuchet MS"/>
          <w:sz w:val="24"/>
          <w:szCs w:val="24"/>
        </w:rPr>
      </w:pPr>
      <w:r w:rsidRPr="00C9105A">
        <w:rPr>
          <w:rFonts w:ascii="Trebuchet MS" w:hAnsi="Trebuchet MS"/>
          <w:sz w:val="24"/>
          <w:szCs w:val="24"/>
        </w:rPr>
        <w:t>-  акты приема-сдачи выполненных работ, составленные п</w:t>
      </w:r>
      <w:r>
        <w:rPr>
          <w:rFonts w:ascii="Trebuchet MS" w:hAnsi="Trebuchet MS"/>
          <w:sz w:val="24"/>
          <w:szCs w:val="24"/>
        </w:rPr>
        <w:t>о форме Приложения №</w:t>
      </w:r>
      <w:r w:rsidR="00981928">
        <w:rPr>
          <w:rFonts w:ascii="Trebuchet MS" w:hAnsi="Trebuchet MS"/>
          <w:sz w:val="24"/>
          <w:szCs w:val="24"/>
        </w:rPr>
        <w:t>2</w:t>
      </w:r>
      <w:r>
        <w:rPr>
          <w:rFonts w:ascii="Trebuchet MS" w:hAnsi="Trebuchet MS"/>
          <w:sz w:val="24"/>
          <w:szCs w:val="24"/>
        </w:rPr>
        <w:t xml:space="preserve"> к Догово</w:t>
      </w:r>
      <w:r w:rsidRPr="00C9105A">
        <w:rPr>
          <w:rFonts w:ascii="Trebuchet MS" w:hAnsi="Trebuchet MS"/>
          <w:sz w:val="24"/>
          <w:szCs w:val="24"/>
        </w:rPr>
        <w:t>ру, за отчетный период, отдельно по каждо</w:t>
      </w:r>
      <w:r w:rsidR="006067DF">
        <w:rPr>
          <w:rFonts w:ascii="Trebuchet MS" w:hAnsi="Trebuchet MS"/>
          <w:sz w:val="24"/>
          <w:szCs w:val="24"/>
        </w:rPr>
        <w:t>му</w:t>
      </w:r>
      <w:r w:rsidRPr="00C9105A">
        <w:rPr>
          <w:rFonts w:ascii="Trebuchet MS" w:hAnsi="Trebuchet MS"/>
          <w:sz w:val="24"/>
          <w:szCs w:val="24"/>
        </w:rPr>
        <w:t xml:space="preserve"> подразделению Заказчика;</w:t>
      </w:r>
    </w:p>
    <w:p w:rsidR="00C9105A" w:rsidRDefault="00C9105A" w:rsidP="00E93B28">
      <w:pPr>
        <w:pStyle w:val="2"/>
        <w:shd w:val="clear" w:color="auto" w:fill="auto"/>
        <w:spacing w:after="0" w:line="240" w:lineRule="auto"/>
        <w:ind w:firstLine="709"/>
        <w:rPr>
          <w:rFonts w:ascii="Trebuchet MS" w:hAnsi="Trebuchet MS"/>
          <w:sz w:val="24"/>
          <w:szCs w:val="24"/>
        </w:rPr>
      </w:pPr>
      <w:r w:rsidRPr="00C9105A">
        <w:rPr>
          <w:rFonts w:ascii="Trebuchet MS" w:hAnsi="Trebuchet MS"/>
          <w:sz w:val="24"/>
          <w:szCs w:val="24"/>
        </w:rPr>
        <w:t>-  счета-фактуры;</w:t>
      </w:r>
    </w:p>
    <w:p w:rsidR="00C9105A" w:rsidRDefault="00C9105A" w:rsidP="00E93B28">
      <w:pPr>
        <w:pStyle w:val="2"/>
        <w:shd w:val="clear" w:color="auto" w:fill="auto"/>
        <w:spacing w:after="0" w:line="240" w:lineRule="auto"/>
        <w:ind w:firstLine="709"/>
        <w:rPr>
          <w:rFonts w:ascii="Trebuchet MS" w:hAnsi="Trebuchet MS"/>
          <w:sz w:val="24"/>
          <w:szCs w:val="24"/>
        </w:rPr>
      </w:pPr>
      <w:r>
        <w:rPr>
          <w:rFonts w:ascii="Trebuchet MS" w:hAnsi="Trebuchet MS"/>
          <w:sz w:val="24"/>
          <w:szCs w:val="24"/>
        </w:rPr>
        <w:t>-  исполнительную документацию.</w:t>
      </w:r>
    </w:p>
    <w:p w:rsidR="00765475" w:rsidRDefault="00C9105A" w:rsidP="00E93B28">
      <w:pPr>
        <w:pStyle w:val="2"/>
        <w:numPr>
          <w:ilvl w:val="1"/>
          <w:numId w:val="5"/>
        </w:numPr>
        <w:shd w:val="clear" w:color="auto" w:fill="auto"/>
        <w:spacing w:after="0" w:line="240" w:lineRule="auto"/>
        <w:ind w:firstLine="709"/>
        <w:rPr>
          <w:rFonts w:ascii="Trebuchet MS" w:hAnsi="Trebuchet MS"/>
          <w:sz w:val="24"/>
          <w:szCs w:val="24"/>
        </w:rPr>
      </w:pPr>
      <w:r w:rsidRPr="00C9105A">
        <w:rPr>
          <w:rFonts w:ascii="Trebuchet MS" w:hAnsi="Trebuchet MS"/>
          <w:sz w:val="24"/>
          <w:szCs w:val="24"/>
        </w:rPr>
        <w:t>При обнаружении недостатков в качестве выполненных работ, в оформлении представленной документации Заказчик обязан в пятидневный сро</w:t>
      </w:r>
      <w:r>
        <w:rPr>
          <w:rFonts w:ascii="Trebuchet MS" w:hAnsi="Trebuchet MS"/>
          <w:sz w:val="24"/>
          <w:szCs w:val="24"/>
        </w:rPr>
        <w:t>к представить Подрядчику мотиви</w:t>
      </w:r>
      <w:r w:rsidRPr="00C9105A">
        <w:rPr>
          <w:rFonts w:ascii="Trebuchet MS" w:hAnsi="Trebuchet MS"/>
          <w:sz w:val="24"/>
          <w:szCs w:val="24"/>
        </w:rPr>
        <w:t>рованный отказ от приема результата работ и обоснованные тр</w:t>
      </w:r>
      <w:r>
        <w:rPr>
          <w:rFonts w:ascii="Trebuchet MS" w:hAnsi="Trebuchet MS"/>
          <w:sz w:val="24"/>
          <w:szCs w:val="24"/>
        </w:rPr>
        <w:t>ебования об устранении недостат</w:t>
      </w:r>
      <w:r w:rsidRPr="00C9105A">
        <w:rPr>
          <w:rFonts w:ascii="Trebuchet MS" w:hAnsi="Trebuchet MS"/>
          <w:sz w:val="24"/>
          <w:szCs w:val="24"/>
        </w:rPr>
        <w:t>ков. Подрядчик в течение трех дней с момента получения треб</w:t>
      </w:r>
      <w:r>
        <w:rPr>
          <w:rFonts w:ascii="Trebuchet MS" w:hAnsi="Trebuchet MS"/>
          <w:sz w:val="24"/>
          <w:szCs w:val="24"/>
        </w:rPr>
        <w:t>ований Заказчика обязан рассмот</w:t>
      </w:r>
      <w:r w:rsidRPr="00C9105A">
        <w:rPr>
          <w:rFonts w:ascii="Trebuchet MS" w:hAnsi="Trebuchet MS"/>
          <w:sz w:val="24"/>
          <w:szCs w:val="24"/>
        </w:rPr>
        <w:t>реть их и принять меры по устранению выявленных недостатков за свой счет в согласованные Сторонами сроки, либо по согласованию Заказчиком возместить ему в полном объеме ущерб, причиненный в связи с некачественным выполнением работ.</w:t>
      </w:r>
    </w:p>
    <w:p w:rsidR="00C9105A" w:rsidRDefault="00C9105A" w:rsidP="00E93B28">
      <w:pPr>
        <w:pStyle w:val="2"/>
        <w:numPr>
          <w:ilvl w:val="1"/>
          <w:numId w:val="5"/>
        </w:numPr>
        <w:shd w:val="clear" w:color="auto" w:fill="auto"/>
        <w:spacing w:after="0" w:line="240" w:lineRule="auto"/>
        <w:ind w:firstLine="709"/>
        <w:rPr>
          <w:rFonts w:ascii="Trebuchet MS" w:hAnsi="Trebuchet MS"/>
          <w:sz w:val="24"/>
          <w:szCs w:val="24"/>
        </w:rPr>
      </w:pPr>
      <w:r w:rsidRPr="00C9105A">
        <w:rPr>
          <w:rFonts w:ascii="Trebuchet MS" w:hAnsi="Trebuchet MS"/>
          <w:sz w:val="24"/>
          <w:szCs w:val="24"/>
        </w:rPr>
        <w:t>После получения от Подрядчика  сообщения об устранении недостатков  Заказчик принимает результат работы  в установленном порядке.</w:t>
      </w:r>
    </w:p>
    <w:p w:rsidR="00C9105A" w:rsidRDefault="00C9105A" w:rsidP="00E93B28">
      <w:pPr>
        <w:pStyle w:val="2"/>
        <w:numPr>
          <w:ilvl w:val="1"/>
          <w:numId w:val="5"/>
        </w:numPr>
        <w:shd w:val="clear" w:color="auto" w:fill="auto"/>
        <w:spacing w:after="0" w:line="240" w:lineRule="auto"/>
        <w:ind w:firstLine="709"/>
        <w:rPr>
          <w:rFonts w:ascii="Trebuchet MS" w:hAnsi="Trebuchet MS"/>
          <w:sz w:val="24"/>
          <w:szCs w:val="24"/>
        </w:rPr>
      </w:pPr>
      <w:r w:rsidRPr="00C9105A">
        <w:rPr>
          <w:rFonts w:ascii="Trebuchet MS" w:hAnsi="Trebuchet MS"/>
          <w:sz w:val="24"/>
          <w:szCs w:val="24"/>
        </w:rPr>
        <w:t>Риск случайной гибели или случайного повреждения результата выполненных работ до  приемки оборудования Заказчиком несет Подрядчик.</w:t>
      </w:r>
    </w:p>
    <w:p w:rsidR="00C9105A" w:rsidRDefault="00C9105A" w:rsidP="00E93B28">
      <w:pPr>
        <w:pStyle w:val="2"/>
        <w:numPr>
          <w:ilvl w:val="1"/>
          <w:numId w:val="5"/>
        </w:numPr>
        <w:shd w:val="clear" w:color="auto" w:fill="auto"/>
        <w:spacing w:after="0" w:line="240" w:lineRule="auto"/>
        <w:ind w:firstLine="709"/>
        <w:rPr>
          <w:rFonts w:ascii="Trebuchet MS" w:hAnsi="Trebuchet MS"/>
          <w:sz w:val="24"/>
          <w:szCs w:val="24"/>
        </w:rPr>
      </w:pPr>
      <w:r w:rsidRPr="00C9105A">
        <w:rPr>
          <w:rFonts w:ascii="Trebuchet MS" w:hAnsi="Trebuchet MS"/>
          <w:sz w:val="24"/>
          <w:szCs w:val="24"/>
        </w:rPr>
        <w:t xml:space="preserve">При возникновении между сторонами спора по поводу недостатков выполненного задания или их причин по требованию любой из Сторон должна быть назначена экспертиза. Расходы на экспертизу несет Сторона, потребовавшая назначения экспертизы, а если она назначена по соглашению между Сторонами, обе Стороны поровну. При установлении факта вины, виновная сторона возмещает все </w:t>
      </w:r>
      <w:proofErr w:type="gramStart"/>
      <w:r w:rsidRPr="00C9105A">
        <w:rPr>
          <w:rFonts w:ascii="Trebuchet MS" w:hAnsi="Trebuchet MS"/>
          <w:sz w:val="24"/>
          <w:szCs w:val="24"/>
        </w:rPr>
        <w:t>расходы</w:t>
      </w:r>
      <w:proofErr w:type="gramEnd"/>
      <w:r w:rsidRPr="00C9105A">
        <w:rPr>
          <w:rFonts w:ascii="Trebuchet MS" w:hAnsi="Trebuchet MS"/>
          <w:sz w:val="24"/>
          <w:szCs w:val="24"/>
        </w:rPr>
        <w:t xml:space="preserve"> связанные с проведением экспертизы.</w:t>
      </w:r>
    </w:p>
    <w:p w:rsidR="00C9105A" w:rsidRDefault="00C9105A" w:rsidP="00E93B28">
      <w:pPr>
        <w:pStyle w:val="2"/>
        <w:numPr>
          <w:ilvl w:val="1"/>
          <w:numId w:val="5"/>
        </w:numPr>
        <w:shd w:val="clear" w:color="auto" w:fill="auto"/>
        <w:spacing w:after="0" w:line="240" w:lineRule="auto"/>
        <w:ind w:firstLine="709"/>
        <w:rPr>
          <w:rFonts w:ascii="Trebuchet MS" w:hAnsi="Trebuchet MS"/>
          <w:sz w:val="24"/>
          <w:szCs w:val="24"/>
        </w:rPr>
      </w:pPr>
      <w:proofErr w:type="gramStart"/>
      <w:r w:rsidRPr="00C9105A">
        <w:rPr>
          <w:rFonts w:ascii="Trebuchet MS" w:hAnsi="Trebuchet MS"/>
          <w:sz w:val="24"/>
          <w:szCs w:val="24"/>
        </w:rPr>
        <w:t>Стороны обязуются все первичные документы бухгалтерского учета и счета-фактуры оформлять в соответствии с Федеральным законом Российской Федер</w:t>
      </w:r>
      <w:r w:rsidR="00E93B28">
        <w:rPr>
          <w:rFonts w:ascii="Trebuchet MS" w:hAnsi="Trebuchet MS"/>
          <w:sz w:val="24"/>
          <w:szCs w:val="24"/>
        </w:rPr>
        <w:t xml:space="preserve">ации от 06.12.2011 №402-ФЗ </w:t>
      </w:r>
      <w:r w:rsidRPr="00C9105A">
        <w:rPr>
          <w:rFonts w:ascii="Trebuchet MS" w:hAnsi="Trebuchet MS"/>
          <w:sz w:val="24"/>
          <w:szCs w:val="24"/>
        </w:rPr>
        <w:t>«О бухгалтерском учёте», Налоговым кодексом Рос</w:t>
      </w:r>
      <w:r w:rsidR="00506288">
        <w:rPr>
          <w:rFonts w:ascii="Trebuchet MS" w:hAnsi="Trebuchet MS"/>
          <w:sz w:val="24"/>
          <w:szCs w:val="24"/>
        </w:rPr>
        <w:t>сийской Федерации, Постановлени</w:t>
      </w:r>
      <w:r w:rsidRPr="00C9105A">
        <w:rPr>
          <w:rFonts w:ascii="Trebuchet MS" w:hAnsi="Trebuchet MS"/>
          <w:sz w:val="24"/>
          <w:szCs w:val="24"/>
        </w:rPr>
        <w:t>ем Правительства Российской Федерации от 26.12.2011 №1137 «О формах и правилах заполнения (ведения) документов, применяемых при расчетах по налогу на добавленную стоимост</w:t>
      </w:r>
      <w:r w:rsidR="00506288">
        <w:rPr>
          <w:rFonts w:ascii="Trebuchet MS" w:hAnsi="Trebuchet MS"/>
          <w:sz w:val="24"/>
          <w:szCs w:val="24"/>
        </w:rPr>
        <w:t>ь»  (в ре</w:t>
      </w:r>
      <w:r w:rsidRPr="00C9105A">
        <w:rPr>
          <w:rFonts w:ascii="Trebuchet MS" w:hAnsi="Trebuchet MS"/>
          <w:sz w:val="24"/>
          <w:szCs w:val="24"/>
        </w:rPr>
        <w:t>дакции, действующей на момент оформления документов) и иными федеральными нормативными</w:t>
      </w:r>
      <w:proofErr w:type="gramEnd"/>
      <w:r w:rsidRPr="00C9105A">
        <w:rPr>
          <w:rFonts w:ascii="Trebuchet MS" w:hAnsi="Trebuchet MS"/>
          <w:sz w:val="24"/>
          <w:szCs w:val="24"/>
        </w:rPr>
        <w:t xml:space="preserve"> актами, устанавливающими требования к оформлению данных документов.</w:t>
      </w:r>
    </w:p>
    <w:p w:rsidR="007F34E4" w:rsidRDefault="007F34E4" w:rsidP="007F34E4">
      <w:pPr>
        <w:pStyle w:val="2"/>
        <w:shd w:val="clear" w:color="auto" w:fill="auto"/>
        <w:spacing w:after="0" w:line="240" w:lineRule="auto"/>
        <w:rPr>
          <w:rFonts w:ascii="Trebuchet MS" w:hAnsi="Trebuchet MS"/>
          <w:sz w:val="24"/>
          <w:szCs w:val="24"/>
        </w:rPr>
      </w:pPr>
    </w:p>
    <w:p w:rsidR="00765475" w:rsidRDefault="00F90A82" w:rsidP="00E93B28">
      <w:pPr>
        <w:pStyle w:val="2"/>
        <w:numPr>
          <w:ilvl w:val="0"/>
          <w:numId w:val="5"/>
        </w:numPr>
        <w:shd w:val="clear" w:color="auto" w:fill="auto"/>
        <w:spacing w:after="0" w:line="240" w:lineRule="auto"/>
        <w:ind w:firstLine="709"/>
        <w:jc w:val="center"/>
        <w:rPr>
          <w:rFonts w:ascii="Trebuchet MS" w:hAnsi="Trebuchet MS"/>
          <w:b/>
          <w:sz w:val="24"/>
          <w:szCs w:val="24"/>
        </w:rPr>
      </w:pPr>
      <w:r w:rsidRPr="002452B1">
        <w:rPr>
          <w:rFonts w:ascii="Trebuchet MS" w:hAnsi="Trebuchet MS"/>
          <w:b/>
          <w:sz w:val="24"/>
          <w:szCs w:val="24"/>
        </w:rPr>
        <w:t>Г</w:t>
      </w:r>
      <w:r w:rsidR="00A7677C" w:rsidRPr="002452B1">
        <w:rPr>
          <w:rFonts w:ascii="Trebuchet MS" w:hAnsi="Trebuchet MS"/>
          <w:b/>
          <w:sz w:val="24"/>
          <w:szCs w:val="24"/>
        </w:rPr>
        <w:t>ара</w:t>
      </w:r>
      <w:r w:rsidRPr="002452B1">
        <w:rPr>
          <w:rFonts w:ascii="Trebuchet MS" w:hAnsi="Trebuchet MS"/>
          <w:b/>
          <w:sz w:val="24"/>
          <w:szCs w:val="24"/>
        </w:rPr>
        <w:t>нт</w:t>
      </w:r>
      <w:r w:rsidR="00A7677C" w:rsidRPr="002452B1">
        <w:rPr>
          <w:rFonts w:ascii="Trebuchet MS" w:hAnsi="Trebuchet MS"/>
          <w:b/>
          <w:sz w:val="24"/>
          <w:szCs w:val="24"/>
        </w:rPr>
        <w:t>ийные обязательства</w:t>
      </w:r>
    </w:p>
    <w:p w:rsidR="00BE58F5" w:rsidRPr="002452B1" w:rsidRDefault="00BE58F5" w:rsidP="00E93B28">
      <w:pPr>
        <w:pStyle w:val="2"/>
        <w:shd w:val="clear" w:color="auto" w:fill="auto"/>
        <w:spacing w:after="0" w:line="240" w:lineRule="auto"/>
        <w:ind w:firstLine="709"/>
        <w:rPr>
          <w:rFonts w:ascii="Trebuchet MS" w:hAnsi="Trebuchet MS"/>
          <w:b/>
          <w:sz w:val="24"/>
          <w:szCs w:val="24"/>
        </w:rPr>
      </w:pPr>
    </w:p>
    <w:p w:rsidR="00765475" w:rsidRPr="002452B1" w:rsidRDefault="00C9105A" w:rsidP="00E93B28">
      <w:pPr>
        <w:pStyle w:val="2"/>
        <w:numPr>
          <w:ilvl w:val="1"/>
          <w:numId w:val="5"/>
        </w:numPr>
        <w:shd w:val="clear" w:color="auto" w:fill="auto"/>
        <w:tabs>
          <w:tab w:val="left" w:pos="993"/>
          <w:tab w:val="left" w:pos="1276"/>
        </w:tabs>
        <w:spacing w:after="0" w:line="240" w:lineRule="auto"/>
        <w:ind w:firstLine="709"/>
        <w:rPr>
          <w:rFonts w:ascii="Trebuchet MS" w:hAnsi="Trebuchet MS"/>
          <w:sz w:val="24"/>
          <w:szCs w:val="24"/>
        </w:rPr>
      </w:pPr>
      <w:r>
        <w:rPr>
          <w:rFonts w:ascii="Trebuchet MS" w:hAnsi="Trebuchet MS"/>
          <w:sz w:val="24"/>
          <w:szCs w:val="24"/>
        </w:rPr>
        <w:t>Подрядчик</w:t>
      </w:r>
      <w:r w:rsidR="00A7677C" w:rsidRPr="002452B1">
        <w:rPr>
          <w:rFonts w:ascii="Trebuchet MS" w:hAnsi="Trebuchet MS"/>
          <w:sz w:val="24"/>
          <w:szCs w:val="24"/>
        </w:rPr>
        <w:t xml:space="preserve"> гарантирует:</w:t>
      </w:r>
    </w:p>
    <w:p w:rsidR="00765475" w:rsidRPr="002452B1" w:rsidRDefault="00A7677C" w:rsidP="00E93B28">
      <w:pPr>
        <w:pStyle w:val="2"/>
        <w:numPr>
          <w:ilvl w:val="0"/>
          <w:numId w:val="2"/>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качество выполнения всех работ в соответствии с проектной документацией и действующими техническими условиями, правилами и ГОСТами;</w:t>
      </w:r>
    </w:p>
    <w:p w:rsidR="00765475" w:rsidRPr="002452B1" w:rsidRDefault="00A7677C" w:rsidP="00E93B28">
      <w:pPr>
        <w:pStyle w:val="2"/>
        <w:numPr>
          <w:ilvl w:val="0"/>
          <w:numId w:val="2"/>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своевременное устранение недостатков и дефектов, выявленных при приемке услуг/работ.</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Гарантийный срок нормальной эксплуатации объекта и входящих в него систем, оборудова</w:t>
      </w:r>
      <w:r w:rsidR="00B359C8">
        <w:rPr>
          <w:rFonts w:ascii="Trebuchet MS" w:hAnsi="Trebuchet MS"/>
          <w:sz w:val="24"/>
          <w:szCs w:val="24"/>
        </w:rPr>
        <w:t>ния, материалов и работ</w:t>
      </w:r>
      <w:r w:rsidR="0071286E">
        <w:rPr>
          <w:rFonts w:ascii="Trebuchet MS" w:hAnsi="Trebuchet MS"/>
          <w:sz w:val="24"/>
          <w:szCs w:val="24"/>
        </w:rPr>
        <w:t xml:space="preserve"> - </w:t>
      </w:r>
      <w:r w:rsidR="00FE7D63">
        <w:rPr>
          <w:rFonts w:ascii="Trebuchet MS" w:hAnsi="Trebuchet MS"/>
          <w:sz w:val="24"/>
          <w:szCs w:val="24"/>
        </w:rPr>
        <w:t>3</w:t>
      </w:r>
      <w:r w:rsidR="0071286E">
        <w:rPr>
          <w:rFonts w:ascii="Trebuchet MS" w:hAnsi="Trebuchet MS"/>
          <w:sz w:val="24"/>
          <w:szCs w:val="24"/>
        </w:rPr>
        <w:t xml:space="preserve"> (</w:t>
      </w:r>
      <w:r w:rsidR="00FE7D63">
        <w:rPr>
          <w:rFonts w:ascii="Trebuchet MS" w:hAnsi="Trebuchet MS"/>
          <w:sz w:val="24"/>
          <w:szCs w:val="24"/>
        </w:rPr>
        <w:t>три</w:t>
      </w:r>
      <w:r w:rsidRPr="002452B1">
        <w:rPr>
          <w:rFonts w:ascii="Trebuchet MS" w:hAnsi="Trebuchet MS"/>
          <w:sz w:val="24"/>
          <w:szCs w:val="24"/>
        </w:rPr>
        <w:t>) год</w:t>
      </w:r>
      <w:r w:rsidR="0071286E">
        <w:rPr>
          <w:rFonts w:ascii="Trebuchet MS" w:hAnsi="Trebuchet MS"/>
          <w:sz w:val="24"/>
          <w:szCs w:val="24"/>
        </w:rPr>
        <w:t>а</w:t>
      </w:r>
      <w:r w:rsidRPr="002452B1">
        <w:rPr>
          <w:rFonts w:ascii="Trebuchet MS" w:hAnsi="Trebuchet MS"/>
          <w:sz w:val="24"/>
          <w:szCs w:val="24"/>
        </w:rPr>
        <w:t xml:space="preserve"> и устанавливается </w:t>
      </w:r>
      <w:proofErr w:type="gramStart"/>
      <w:r w:rsidRPr="002452B1">
        <w:rPr>
          <w:rFonts w:ascii="Trebuchet MS" w:hAnsi="Trebuchet MS"/>
          <w:sz w:val="24"/>
          <w:szCs w:val="24"/>
        </w:rPr>
        <w:t xml:space="preserve">с даты </w:t>
      </w:r>
      <w:r w:rsidR="002F59AD">
        <w:rPr>
          <w:rFonts w:ascii="Trebuchet MS" w:hAnsi="Trebuchet MS"/>
          <w:sz w:val="24"/>
          <w:szCs w:val="24"/>
        </w:rPr>
        <w:t xml:space="preserve"> </w:t>
      </w:r>
      <w:r w:rsidRPr="002452B1">
        <w:rPr>
          <w:rFonts w:ascii="Trebuchet MS" w:hAnsi="Trebuchet MS"/>
          <w:sz w:val="24"/>
          <w:szCs w:val="24"/>
        </w:rPr>
        <w:t>подписания</w:t>
      </w:r>
      <w:proofErr w:type="gramEnd"/>
      <w:r w:rsidRPr="002452B1">
        <w:rPr>
          <w:rFonts w:ascii="Trebuchet MS" w:hAnsi="Trebuchet MS"/>
          <w:sz w:val="24"/>
          <w:szCs w:val="24"/>
        </w:rPr>
        <w:t xml:space="preserve"> акта о приеме-сдаче оказанных услуг/выполненных работ.</w:t>
      </w:r>
    </w:p>
    <w:p w:rsidR="00765475" w:rsidRDefault="00A7677C" w:rsidP="00E93B28">
      <w:pPr>
        <w:pStyle w:val="2"/>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Выявленные в процессе эксплуатации объекта в течение гарантийного срока дефекты, недоделки и неполадки, возникшие по вине Исполнителя, устраняются Исполнителем за свой счет.</w:t>
      </w:r>
    </w:p>
    <w:p w:rsidR="006067DF" w:rsidRPr="002452B1" w:rsidRDefault="006067DF" w:rsidP="00E93B28">
      <w:pPr>
        <w:pStyle w:val="2"/>
        <w:shd w:val="clear" w:color="auto" w:fill="auto"/>
        <w:spacing w:after="0" w:line="240" w:lineRule="auto"/>
        <w:ind w:firstLine="709"/>
        <w:rPr>
          <w:rFonts w:ascii="Trebuchet MS" w:hAnsi="Trebuchet MS"/>
          <w:sz w:val="24"/>
          <w:szCs w:val="24"/>
        </w:rPr>
      </w:pPr>
    </w:p>
    <w:p w:rsidR="00765475" w:rsidRDefault="00A7677C" w:rsidP="00E93B28">
      <w:pPr>
        <w:pStyle w:val="2"/>
        <w:numPr>
          <w:ilvl w:val="0"/>
          <w:numId w:val="5"/>
        </w:numPr>
        <w:shd w:val="clear" w:color="auto" w:fill="auto"/>
        <w:spacing w:after="0" w:line="240" w:lineRule="auto"/>
        <w:ind w:firstLine="709"/>
        <w:jc w:val="center"/>
        <w:rPr>
          <w:rFonts w:ascii="Trebuchet MS" w:hAnsi="Trebuchet MS"/>
          <w:b/>
          <w:sz w:val="24"/>
          <w:szCs w:val="24"/>
        </w:rPr>
      </w:pPr>
      <w:r w:rsidRPr="002452B1">
        <w:rPr>
          <w:rFonts w:ascii="Trebuchet MS" w:hAnsi="Trebuchet MS"/>
          <w:b/>
          <w:sz w:val="24"/>
          <w:szCs w:val="24"/>
        </w:rPr>
        <w:t>Ответственность сторон</w:t>
      </w:r>
    </w:p>
    <w:p w:rsidR="00BE58F5" w:rsidRPr="002452B1" w:rsidRDefault="00BE58F5" w:rsidP="00E93B28">
      <w:pPr>
        <w:pStyle w:val="2"/>
        <w:shd w:val="clear" w:color="auto" w:fill="auto"/>
        <w:spacing w:after="0" w:line="240" w:lineRule="auto"/>
        <w:ind w:firstLine="709"/>
        <w:rPr>
          <w:rFonts w:ascii="Trebuchet MS" w:hAnsi="Trebuchet MS"/>
          <w:b/>
          <w:sz w:val="24"/>
          <w:szCs w:val="24"/>
        </w:rPr>
      </w:pPr>
    </w:p>
    <w:p w:rsidR="00765475" w:rsidRPr="002452B1" w:rsidRDefault="00F90A82"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В </w:t>
      </w:r>
      <w:r w:rsidR="00A7677C" w:rsidRPr="002452B1">
        <w:rPr>
          <w:rFonts w:ascii="Trebuchet MS" w:hAnsi="Trebuchet MS"/>
          <w:sz w:val="24"/>
          <w:szCs w:val="24"/>
        </w:rPr>
        <w:t>случае неисполнения или ненадлежащего исполнения обязательств,</w:t>
      </w:r>
      <w:r w:rsidR="00B359C8">
        <w:rPr>
          <w:rFonts w:ascii="Trebuchet MS" w:hAnsi="Trebuchet MS"/>
          <w:sz w:val="24"/>
          <w:szCs w:val="24"/>
        </w:rPr>
        <w:t xml:space="preserve"> </w:t>
      </w:r>
      <w:r w:rsidR="00A7677C" w:rsidRPr="002452B1">
        <w:rPr>
          <w:rFonts w:ascii="Trebuchet MS" w:hAnsi="Trebuchet MS"/>
          <w:sz w:val="24"/>
          <w:szCs w:val="24"/>
        </w:rPr>
        <w:t>предусмотренных договором, Стороны несут ответственность в соответствии с действующим законодательством Российской Федерации и настоящим договором.</w:t>
      </w:r>
    </w:p>
    <w:p w:rsidR="00765475" w:rsidRPr="002452B1" w:rsidRDefault="00F90A82"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В </w:t>
      </w:r>
      <w:r w:rsidR="00A7677C" w:rsidRPr="002452B1">
        <w:rPr>
          <w:rFonts w:ascii="Trebuchet MS" w:hAnsi="Trebuchet MS"/>
          <w:sz w:val="24"/>
          <w:szCs w:val="24"/>
        </w:rPr>
        <w:t xml:space="preserve">случае нарушения условий настоящего договора о сроках </w:t>
      </w:r>
      <w:r w:rsidR="00C9105A">
        <w:rPr>
          <w:rFonts w:ascii="Trebuchet MS" w:hAnsi="Trebuchet MS"/>
          <w:sz w:val="24"/>
          <w:szCs w:val="24"/>
        </w:rPr>
        <w:t>выполнения работ</w:t>
      </w:r>
      <w:r w:rsidR="00A7677C" w:rsidRPr="002452B1">
        <w:rPr>
          <w:rFonts w:ascii="Trebuchet MS" w:hAnsi="Trebuchet MS"/>
          <w:sz w:val="24"/>
          <w:szCs w:val="24"/>
        </w:rPr>
        <w:t xml:space="preserve"> и</w:t>
      </w:r>
      <w:r w:rsidRPr="002452B1">
        <w:rPr>
          <w:rFonts w:ascii="Trebuchet MS" w:hAnsi="Trebuchet MS"/>
          <w:sz w:val="24"/>
          <w:szCs w:val="24"/>
        </w:rPr>
        <w:t xml:space="preserve"> их качества, </w:t>
      </w:r>
      <w:r w:rsidR="00C9105A">
        <w:rPr>
          <w:rFonts w:ascii="Trebuchet MS" w:hAnsi="Trebuchet MS"/>
          <w:sz w:val="24"/>
          <w:szCs w:val="24"/>
        </w:rPr>
        <w:t>Подрядчик</w:t>
      </w:r>
      <w:r w:rsidR="00A7677C" w:rsidRPr="002452B1">
        <w:rPr>
          <w:rFonts w:ascii="Trebuchet MS" w:hAnsi="Trebuchet MS"/>
          <w:sz w:val="24"/>
          <w:szCs w:val="24"/>
        </w:rPr>
        <w:t xml:space="preserve"> уплачивает Заказчику </w:t>
      </w:r>
      <w:r w:rsidR="00C9105A">
        <w:rPr>
          <w:rFonts w:ascii="Trebuchet MS" w:hAnsi="Trebuchet MS"/>
          <w:sz w:val="24"/>
          <w:szCs w:val="24"/>
        </w:rPr>
        <w:t>неустойку в размере 0,2</w:t>
      </w:r>
      <w:r w:rsidR="00040E26">
        <w:rPr>
          <w:rFonts w:ascii="Trebuchet MS" w:hAnsi="Trebuchet MS"/>
          <w:sz w:val="24"/>
          <w:szCs w:val="24"/>
        </w:rPr>
        <w:t>%</w:t>
      </w:r>
      <w:r w:rsidR="00C9105A">
        <w:rPr>
          <w:rFonts w:ascii="Trebuchet MS" w:hAnsi="Trebuchet MS"/>
          <w:sz w:val="24"/>
          <w:szCs w:val="24"/>
        </w:rPr>
        <w:t>, от суммы Д</w:t>
      </w:r>
      <w:r w:rsidR="00A7677C" w:rsidRPr="002452B1">
        <w:rPr>
          <w:rFonts w:ascii="Trebuchet MS" w:hAnsi="Trebuchet MS"/>
          <w:sz w:val="24"/>
          <w:szCs w:val="24"/>
        </w:rPr>
        <w:t>оговора за каждый день просрочки исполнения.</w:t>
      </w:r>
    </w:p>
    <w:p w:rsidR="00765475" w:rsidRPr="00B1370D" w:rsidRDefault="00A7677C" w:rsidP="00E93B28">
      <w:pPr>
        <w:pStyle w:val="2"/>
        <w:numPr>
          <w:ilvl w:val="1"/>
          <w:numId w:val="5"/>
        </w:numPr>
        <w:shd w:val="clear" w:color="auto" w:fill="auto"/>
        <w:spacing w:after="0" w:line="240" w:lineRule="auto"/>
        <w:ind w:firstLine="709"/>
        <w:rPr>
          <w:rFonts w:ascii="Trebuchet MS" w:hAnsi="Trebuchet MS"/>
          <w:sz w:val="24"/>
          <w:szCs w:val="24"/>
        </w:rPr>
      </w:pPr>
      <w:proofErr w:type="gramStart"/>
      <w:r w:rsidRPr="002452B1">
        <w:rPr>
          <w:rFonts w:ascii="Trebuchet MS" w:hAnsi="Trebuchet MS"/>
          <w:sz w:val="24"/>
          <w:szCs w:val="24"/>
        </w:rPr>
        <w:t xml:space="preserve">Заказчик вправе потребовать от </w:t>
      </w:r>
      <w:r w:rsidR="00C9105A">
        <w:rPr>
          <w:rFonts w:ascii="Trebuchet MS" w:hAnsi="Trebuchet MS"/>
          <w:sz w:val="24"/>
          <w:szCs w:val="24"/>
        </w:rPr>
        <w:t>Подрядчика</w:t>
      </w:r>
      <w:r w:rsidRPr="002452B1">
        <w:rPr>
          <w:rFonts w:ascii="Trebuchet MS" w:hAnsi="Trebuchet MS"/>
          <w:sz w:val="24"/>
          <w:szCs w:val="24"/>
        </w:rPr>
        <w:t xml:space="preserve"> полного возмещения причиненных им убытков, под которыми подразумеваются расходы, которые Заказчик произвел или должен будет произвести для восстановления нарушенных прав, включая, помимо реального ущерба, неполученные доходы, вызванные потерей объема производства, потерей продукции, недопоставкой сырья или комплектующих изделий, возможностью использования, перебоями в осуществлении деятельности, потери доходов, прибыли или предполагаемой прибыли, которые Заказчик получил бы при обычных</w:t>
      </w:r>
      <w:proofErr w:type="gramEnd"/>
      <w:r w:rsidR="00B359C8">
        <w:rPr>
          <w:rFonts w:ascii="Trebuchet MS" w:hAnsi="Trebuchet MS"/>
          <w:sz w:val="24"/>
          <w:szCs w:val="24"/>
        </w:rPr>
        <w:t xml:space="preserve"> </w:t>
      </w:r>
      <w:proofErr w:type="gramStart"/>
      <w:r w:rsidRPr="002452B1">
        <w:rPr>
          <w:rFonts w:ascii="Trebuchet MS" w:hAnsi="Trebuchet MS"/>
          <w:sz w:val="24"/>
          <w:szCs w:val="24"/>
        </w:rPr>
        <w:t>условиях</w:t>
      </w:r>
      <w:proofErr w:type="gramEnd"/>
      <w:r w:rsidRPr="002452B1">
        <w:rPr>
          <w:rFonts w:ascii="Trebuchet MS" w:hAnsi="Trebuchet MS"/>
          <w:sz w:val="24"/>
          <w:szCs w:val="24"/>
        </w:rPr>
        <w:t xml:space="preserve"> гражданского оборота, если бы его права и интересы не были нарушены, прямо или косвенно, независимо от того, можно ли было предвидеть возникновение таких убытков на момент заключения договора. При этом при определении суммы убытков принимаются во внимание цены, существующие в месте нахождения Заказчика в день предъявления Заказчиком претензии к Исполнителю.</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В случае выполнения работ с ненадлежащим качеством по вине </w:t>
      </w:r>
      <w:r w:rsidR="00C9105A">
        <w:rPr>
          <w:rFonts w:ascii="Trebuchet MS" w:hAnsi="Trebuchet MS"/>
          <w:sz w:val="24"/>
          <w:szCs w:val="24"/>
        </w:rPr>
        <w:t>Подрядчика, Подрядчик</w:t>
      </w:r>
      <w:r w:rsidRPr="002452B1">
        <w:rPr>
          <w:rFonts w:ascii="Trebuchet MS" w:hAnsi="Trebuchet MS"/>
          <w:sz w:val="24"/>
          <w:szCs w:val="24"/>
        </w:rPr>
        <w:t xml:space="preserve"> устраняет выявленные недостатки за свой счет. Кроме того, Заказчик вправе потребовать от </w:t>
      </w:r>
      <w:r w:rsidR="00C9105A">
        <w:rPr>
          <w:rFonts w:ascii="Trebuchet MS" w:hAnsi="Trebuchet MS"/>
          <w:sz w:val="24"/>
          <w:szCs w:val="24"/>
        </w:rPr>
        <w:t>Подрядчика</w:t>
      </w:r>
      <w:r w:rsidRPr="002452B1">
        <w:rPr>
          <w:rFonts w:ascii="Trebuchet MS" w:hAnsi="Trebuchet MS"/>
          <w:sz w:val="24"/>
          <w:szCs w:val="24"/>
        </w:rPr>
        <w:t xml:space="preserve"> уплаты штрафа в размере 10% от стоимости некачественно выполненных работ.</w:t>
      </w:r>
    </w:p>
    <w:p w:rsidR="00765475" w:rsidRPr="002452B1" w:rsidRDefault="00A7677C" w:rsidP="00E93B28">
      <w:pPr>
        <w:pStyle w:val="2"/>
        <w:shd w:val="clear" w:color="auto" w:fill="auto"/>
        <w:tabs>
          <w:tab w:val="left" w:pos="1470"/>
        </w:tabs>
        <w:spacing w:after="0" w:line="240" w:lineRule="auto"/>
        <w:ind w:firstLine="709"/>
        <w:rPr>
          <w:rFonts w:ascii="Trebuchet MS" w:hAnsi="Trebuchet MS"/>
          <w:sz w:val="24"/>
          <w:szCs w:val="24"/>
        </w:rPr>
      </w:pPr>
      <w:r w:rsidRPr="002452B1">
        <w:rPr>
          <w:rFonts w:ascii="Trebuchet MS" w:hAnsi="Trebuchet MS"/>
          <w:sz w:val="24"/>
          <w:szCs w:val="24"/>
        </w:rPr>
        <w:t>В случае</w:t>
      </w:r>
      <w:proofErr w:type="gramStart"/>
      <w:r w:rsidRPr="002452B1">
        <w:rPr>
          <w:rFonts w:ascii="Trebuchet MS" w:hAnsi="Trebuchet MS"/>
          <w:sz w:val="24"/>
          <w:szCs w:val="24"/>
        </w:rPr>
        <w:t>,</w:t>
      </w:r>
      <w:proofErr w:type="gramEnd"/>
      <w:r w:rsidRPr="002452B1">
        <w:rPr>
          <w:rFonts w:ascii="Trebuchet MS" w:hAnsi="Trebuchet MS"/>
          <w:sz w:val="24"/>
          <w:szCs w:val="24"/>
        </w:rPr>
        <w:t xml:space="preserve"> если Заказчик самостоятельно устранил выявленные недостатки, </w:t>
      </w:r>
      <w:r w:rsidR="00C9105A">
        <w:rPr>
          <w:rFonts w:ascii="Trebuchet MS" w:hAnsi="Trebuchet MS"/>
          <w:sz w:val="24"/>
          <w:szCs w:val="24"/>
        </w:rPr>
        <w:t>Подрядчик</w:t>
      </w:r>
      <w:r w:rsidR="00B359C8">
        <w:rPr>
          <w:rFonts w:ascii="Trebuchet MS" w:hAnsi="Trebuchet MS"/>
          <w:sz w:val="24"/>
          <w:szCs w:val="24"/>
        </w:rPr>
        <w:t xml:space="preserve"> </w:t>
      </w:r>
      <w:r w:rsidRPr="002452B1">
        <w:rPr>
          <w:rFonts w:ascii="Trebuchet MS" w:hAnsi="Trebuchet MS"/>
          <w:sz w:val="24"/>
          <w:szCs w:val="24"/>
        </w:rPr>
        <w:t>возмещает соответствующие расходы Заказчика по устранению недостатков.</w:t>
      </w:r>
    </w:p>
    <w:p w:rsidR="00765475" w:rsidRPr="00B359C8"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Все работы по ликвидации аварии и брака, возникших при выполнении работ, а</w:t>
      </w:r>
      <w:r w:rsidR="00B359C8">
        <w:rPr>
          <w:rFonts w:ascii="Trebuchet MS" w:hAnsi="Trebuchet MS"/>
          <w:sz w:val="24"/>
          <w:szCs w:val="24"/>
        </w:rPr>
        <w:t xml:space="preserve"> </w:t>
      </w:r>
      <w:r w:rsidRPr="00B359C8">
        <w:rPr>
          <w:rFonts w:ascii="Trebuchet MS" w:hAnsi="Trebuchet MS"/>
          <w:sz w:val="24"/>
          <w:szCs w:val="24"/>
        </w:rPr>
        <w:t xml:space="preserve">также причинение ущерба имуществу, принадлежащему Заказчику, допущенных по вине </w:t>
      </w:r>
      <w:r w:rsidR="00C9105A">
        <w:rPr>
          <w:rFonts w:ascii="Trebuchet MS" w:hAnsi="Trebuchet MS"/>
          <w:sz w:val="24"/>
          <w:szCs w:val="24"/>
        </w:rPr>
        <w:t xml:space="preserve">Подрядчика </w:t>
      </w:r>
      <w:r w:rsidRPr="00B359C8">
        <w:rPr>
          <w:rFonts w:ascii="Trebuchet MS" w:hAnsi="Trebuchet MS"/>
          <w:sz w:val="24"/>
          <w:szCs w:val="24"/>
        </w:rPr>
        <w:t xml:space="preserve">производятся за счет </w:t>
      </w:r>
      <w:r w:rsidR="00C9105A">
        <w:rPr>
          <w:rFonts w:ascii="Trebuchet MS" w:hAnsi="Trebuchet MS"/>
          <w:sz w:val="24"/>
          <w:szCs w:val="24"/>
        </w:rPr>
        <w:t>Подрядчика</w:t>
      </w:r>
      <w:r w:rsidRPr="00B359C8">
        <w:rPr>
          <w:rFonts w:ascii="Trebuchet MS" w:hAnsi="Trebuchet MS"/>
          <w:sz w:val="24"/>
          <w:szCs w:val="24"/>
        </w:rPr>
        <w:t>.</w:t>
      </w:r>
    </w:p>
    <w:p w:rsidR="00765475" w:rsidRPr="002452B1" w:rsidRDefault="00C9105A" w:rsidP="00E93B28">
      <w:pPr>
        <w:pStyle w:val="2"/>
        <w:numPr>
          <w:ilvl w:val="1"/>
          <w:numId w:val="5"/>
        </w:numPr>
        <w:shd w:val="clear" w:color="auto" w:fill="auto"/>
        <w:spacing w:after="0" w:line="240" w:lineRule="auto"/>
        <w:ind w:firstLine="709"/>
        <w:rPr>
          <w:rFonts w:ascii="Trebuchet MS" w:hAnsi="Trebuchet MS"/>
          <w:sz w:val="24"/>
          <w:szCs w:val="24"/>
        </w:rPr>
      </w:pPr>
      <w:r>
        <w:rPr>
          <w:rFonts w:ascii="Trebuchet MS" w:hAnsi="Trebuchet MS"/>
          <w:sz w:val="24"/>
          <w:szCs w:val="24"/>
        </w:rPr>
        <w:t>Подрядчик</w:t>
      </w:r>
      <w:r w:rsidR="00A7677C" w:rsidRPr="002452B1">
        <w:rPr>
          <w:rFonts w:ascii="Trebuchet MS" w:hAnsi="Trebuchet MS"/>
          <w:sz w:val="24"/>
          <w:szCs w:val="24"/>
        </w:rPr>
        <w:t xml:space="preserve"> несет полную ответственность за риск случайной гибели или случайного повреждения результата работ, составляющих предмет договора, до подписания сторонами акта о приемке-сдаче.</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В случае повреждения подземных и наземных коммуникаций, </w:t>
      </w:r>
      <w:r w:rsidR="00C9105A">
        <w:rPr>
          <w:rFonts w:ascii="Trebuchet MS" w:hAnsi="Trebuchet MS"/>
          <w:sz w:val="24"/>
          <w:szCs w:val="24"/>
        </w:rPr>
        <w:t>Подрядчик</w:t>
      </w:r>
      <w:r w:rsidRPr="002452B1">
        <w:rPr>
          <w:rFonts w:ascii="Trebuchet MS" w:hAnsi="Trebuchet MS"/>
          <w:sz w:val="24"/>
          <w:szCs w:val="24"/>
        </w:rPr>
        <w:t xml:space="preserve"> возмещает затраты Заказчика на восстановление поврежденных объектов и выплачивает Заказчику сумму штрафа в размере 100 000 (Сто тысяч) рублей за каждый случай повреждения.</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В случае утраты или порчи имущества Заказчика в результате неисполнения </w:t>
      </w:r>
      <w:r w:rsidR="00C9105A">
        <w:rPr>
          <w:rFonts w:ascii="Trebuchet MS" w:hAnsi="Trebuchet MS"/>
          <w:sz w:val="24"/>
          <w:szCs w:val="24"/>
        </w:rPr>
        <w:lastRenderedPageBreak/>
        <w:t>и ненадлежащего исполнения Подрядчиком</w:t>
      </w:r>
      <w:r w:rsidRPr="002452B1">
        <w:rPr>
          <w:rFonts w:ascii="Trebuchet MS" w:hAnsi="Trebuchet MS"/>
          <w:sz w:val="24"/>
          <w:szCs w:val="24"/>
        </w:rPr>
        <w:t xml:space="preserve"> своих обязательств по настоящему договору, </w:t>
      </w:r>
      <w:r w:rsidR="00981928">
        <w:rPr>
          <w:rFonts w:ascii="Trebuchet MS" w:hAnsi="Trebuchet MS"/>
          <w:sz w:val="24"/>
          <w:szCs w:val="24"/>
        </w:rPr>
        <w:t>По</w:t>
      </w:r>
      <w:r w:rsidR="00C9105A">
        <w:rPr>
          <w:rFonts w:ascii="Trebuchet MS" w:hAnsi="Trebuchet MS"/>
          <w:sz w:val="24"/>
          <w:szCs w:val="24"/>
        </w:rPr>
        <w:t>дрядчик</w:t>
      </w:r>
      <w:r w:rsidRPr="002452B1">
        <w:rPr>
          <w:rFonts w:ascii="Trebuchet MS" w:hAnsi="Trebuchet MS"/>
          <w:sz w:val="24"/>
          <w:szCs w:val="24"/>
        </w:rPr>
        <w:t xml:space="preserve"> компенсирует Заказчику все причиненные этим убытки.</w:t>
      </w:r>
    </w:p>
    <w:p w:rsidR="00765475" w:rsidRPr="002452B1" w:rsidRDefault="00C9105A" w:rsidP="00E93B28">
      <w:pPr>
        <w:pStyle w:val="2"/>
        <w:numPr>
          <w:ilvl w:val="1"/>
          <w:numId w:val="5"/>
        </w:numPr>
        <w:shd w:val="clear" w:color="auto" w:fill="auto"/>
        <w:tabs>
          <w:tab w:val="left" w:pos="1368"/>
        </w:tabs>
        <w:spacing w:after="0" w:line="240" w:lineRule="auto"/>
        <w:ind w:firstLine="709"/>
        <w:rPr>
          <w:rFonts w:ascii="Trebuchet MS" w:hAnsi="Trebuchet MS"/>
          <w:sz w:val="24"/>
          <w:szCs w:val="24"/>
        </w:rPr>
      </w:pPr>
      <w:r>
        <w:rPr>
          <w:rFonts w:ascii="Trebuchet MS" w:hAnsi="Trebuchet MS"/>
          <w:sz w:val="24"/>
          <w:szCs w:val="24"/>
        </w:rPr>
        <w:t>Подрядчик</w:t>
      </w:r>
      <w:r w:rsidR="00A7677C" w:rsidRPr="002452B1">
        <w:rPr>
          <w:rFonts w:ascii="Trebuchet MS" w:hAnsi="Trebuchet MS"/>
          <w:sz w:val="24"/>
          <w:szCs w:val="24"/>
        </w:rPr>
        <w:t xml:space="preserve"> самостоятельно несет ответственность за допущенные им при</w:t>
      </w:r>
      <w:r w:rsidR="00B359C8">
        <w:rPr>
          <w:rFonts w:ascii="Trebuchet MS" w:hAnsi="Trebuchet MS"/>
          <w:sz w:val="24"/>
          <w:szCs w:val="24"/>
        </w:rPr>
        <w:t xml:space="preserve"> </w:t>
      </w:r>
      <w:r w:rsidR="00A7677C" w:rsidRPr="002452B1">
        <w:rPr>
          <w:rFonts w:ascii="Trebuchet MS" w:hAnsi="Trebuchet MS"/>
          <w:sz w:val="24"/>
          <w:szCs w:val="24"/>
        </w:rPr>
        <w:t>выполнении работ нарушения законодательства в области охраны труда, пожарной безопасности, пр</w:t>
      </w:r>
      <w:r w:rsidR="00F90A82" w:rsidRPr="002452B1">
        <w:rPr>
          <w:rFonts w:ascii="Trebuchet MS" w:hAnsi="Trebuchet MS"/>
          <w:sz w:val="24"/>
          <w:szCs w:val="24"/>
        </w:rPr>
        <w:t xml:space="preserve">омышленной безопасности опасных </w:t>
      </w:r>
      <w:r w:rsidR="00A7677C" w:rsidRPr="002452B1">
        <w:rPr>
          <w:rFonts w:ascii="Trebuchet MS" w:hAnsi="Trebuchet MS"/>
          <w:sz w:val="24"/>
          <w:szCs w:val="24"/>
        </w:rPr>
        <w:t>производственных</w:t>
      </w:r>
      <w:r w:rsidR="00B359C8">
        <w:rPr>
          <w:rFonts w:ascii="Trebuchet MS" w:hAnsi="Trebuchet MS"/>
          <w:sz w:val="24"/>
          <w:szCs w:val="24"/>
        </w:rPr>
        <w:t xml:space="preserve"> </w:t>
      </w:r>
      <w:r w:rsidR="00A7677C" w:rsidRPr="002452B1">
        <w:rPr>
          <w:rFonts w:ascii="Trebuchet MS" w:hAnsi="Trebuchet MS"/>
          <w:sz w:val="24"/>
          <w:szCs w:val="24"/>
        </w:rPr>
        <w:t>объектов, природоохранного</w:t>
      </w:r>
      <w:r w:rsidR="00B359C8">
        <w:rPr>
          <w:rFonts w:ascii="Trebuchet MS" w:hAnsi="Trebuchet MS"/>
          <w:sz w:val="24"/>
          <w:szCs w:val="24"/>
        </w:rPr>
        <w:t xml:space="preserve"> </w:t>
      </w:r>
      <w:r w:rsidR="00A7677C" w:rsidRPr="002452B1">
        <w:rPr>
          <w:rFonts w:ascii="Trebuchet MS" w:hAnsi="Trebuchet MS"/>
          <w:sz w:val="24"/>
          <w:szCs w:val="24"/>
        </w:rPr>
        <w:t>законодательства, водного, лесного законодательства, законодательства в области охраны атмосферного воздуха, включая оплату штрафов, а также по возмещению причиненного в связи с этим вреда. В случае если Заказчик был привлечен к ответственности за нарушения Исполнителя, последний обязуется возместить Заказчику все причиненные этим убытки.</w:t>
      </w:r>
    </w:p>
    <w:p w:rsidR="00765475" w:rsidRPr="002452B1" w:rsidRDefault="00F90A82" w:rsidP="00E93B28">
      <w:pPr>
        <w:pStyle w:val="2"/>
        <w:numPr>
          <w:ilvl w:val="1"/>
          <w:numId w:val="5"/>
        </w:numPr>
        <w:shd w:val="clear" w:color="auto" w:fill="auto"/>
        <w:tabs>
          <w:tab w:val="left" w:pos="1774"/>
          <w:tab w:val="right" w:pos="9670"/>
        </w:tabs>
        <w:spacing w:after="0" w:line="240" w:lineRule="auto"/>
        <w:ind w:firstLine="709"/>
        <w:rPr>
          <w:rFonts w:ascii="Trebuchet MS" w:hAnsi="Trebuchet MS"/>
          <w:sz w:val="24"/>
          <w:szCs w:val="24"/>
        </w:rPr>
      </w:pPr>
      <w:r w:rsidRPr="002452B1">
        <w:rPr>
          <w:rFonts w:ascii="Trebuchet MS" w:hAnsi="Trebuchet MS"/>
          <w:sz w:val="24"/>
          <w:szCs w:val="24"/>
        </w:rPr>
        <w:t xml:space="preserve">В </w:t>
      </w:r>
      <w:r w:rsidR="00A7677C" w:rsidRPr="002452B1">
        <w:rPr>
          <w:rFonts w:ascii="Trebuchet MS" w:hAnsi="Trebuchet MS"/>
          <w:sz w:val="24"/>
          <w:szCs w:val="24"/>
        </w:rPr>
        <w:t>случае</w:t>
      </w:r>
      <w:r w:rsidR="00B359C8">
        <w:rPr>
          <w:rFonts w:ascii="Trebuchet MS" w:hAnsi="Trebuchet MS"/>
          <w:sz w:val="24"/>
          <w:szCs w:val="24"/>
        </w:rPr>
        <w:t xml:space="preserve"> </w:t>
      </w:r>
      <w:r w:rsidR="00A7677C" w:rsidRPr="002452B1">
        <w:rPr>
          <w:rFonts w:ascii="Trebuchet MS" w:hAnsi="Trebuchet MS"/>
          <w:sz w:val="24"/>
          <w:szCs w:val="24"/>
        </w:rPr>
        <w:t>привлечения</w:t>
      </w:r>
      <w:r w:rsidR="00B359C8">
        <w:rPr>
          <w:rFonts w:ascii="Trebuchet MS" w:hAnsi="Trebuchet MS"/>
          <w:sz w:val="24"/>
          <w:szCs w:val="24"/>
        </w:rPr>
        <w:t xml:space="preserve"> </w:t>
      </w:r>
      <w:r w:rsidR="00A7677C" w:rsidRPr="002452B1">
        <w:rPr>
          <w:rFonts w:ascii="Trebuchet MS" w:hAnsi="Trebuchet MS"/>
          <w:sz w:val="24"/>
          <w:szCs w:val="24"/>
        </w:rPr>
        <w:t>Заказчика к ответственности за нарушения</w:t>
      </w:r>
      <w:r w:rsidR="00B359C8">
        <w:rPr>
          <w:rFonts w:ascii="Trebuchet MS" w:hAnsi="Trebuchet MS"/>
          <w:sz w:val="24"/>
          <w:szCs w:val="24"/>
        </w:rPr>
        <w:t xml:space="preserve"> </w:t>
      </w:r>
      <w:r w:rsidR="00A7677C" w:rsidRPr="002452B1">
        <w:rPr>
          <w:rFonts w:ascii="Trebuchet MS" w:hAnsi="Trebuchet MS"/>
          <w:sz w:val="24"/>
          <w:szCs w:val="24"/>
        </w:rPr>
        <w:t xml:space="preserve">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в процессе осуществления подрядных работ Исполнителем, </w:t>
      </w:r>
      <w:proofErr w:type="gramStart"/>
      <w:r w:rsidR="00A7677C" w:rsidRPr="002452B1">
        <w:rPr>
          <w:rFonts w:ascii="Trebuchet MS" w:hAnsi="Trebuchet MS"/>
          <w:sz w:val="24"/>
          <w:szCs w:val="24"/>
        </w:rPr>
        <w:t>последний</w:t>
      </w:r>
      <w:proofErr w:type="gramEnd"/>
      <w:r w:rsidR="00A7677C" w:rsidRPr="002452B1">
        <w:rPr>
          <w:rFonts w:ascii="Trebuchet MS" w:hAnsi="Trebuchet MS"/>
          <w:sz w:val="24"/>
          <w:szCs w:val="24"/>
        </w:rPr>
        <w:t xml:space="preserve"> обязуется возместить Заказчику все причиненные убытки.</w:t>
      </w:r>
    </w:p>
    <w:p w:rsidR="00765475" w:rsidRPr="002452B1" w:rsidRDefault="00A7677C" w:rsidP="00E93B28">
      <w:pPr>
        <w:pStyle w:val="2"/>
        <w:numPr>
          <w:ilvl w:val="1"/>
          <w:numId w:val="5"/>
        </w:numPr>
        <w:shd w:val="clear" w:color="auto" w:fill="auto"/>
        <w:tabs>
          <w:tab w:val="left" w:pos="1368"/>
        </w:tabs>
        <w:spacing w:after="0" w:line="240" w:lineRule="auto"/>
        <w:ind w:firstLine="709"/>
        <w:rPr>
          <w:rFonts w:ascii="Trebuchet MS" w:hAnsi="Trebuchet MS"/>
          <w:sz w:val="24"/>
          <w:szCs w:val="24"/>
        </w:rPr>
      </w:pPr>
      <w:r w:rsidRPr="002452B1">
        <w:rPr>
          <w:rFonts w:ascii="Trebuchet MS" w:hAnsi="Trebuchet MS"/>
          <w:sz w:val="24"/>
          <w:szCs w:val="24"/>
        </w:rPr>
        <w:t xml:space="preserve">При наличии вины </w:t>
      </w:r>
      <w:r w:rsidR="00C9105A">
        <w:rPr>
          <w:rFonts w:ascii="Trebuchet MS" w:hAnsi="Trebuchet MS"/>
          <w:sz w:val="24"/>
          <w:szCs w:val="24"/>
        </w:rPr>
        <w:t>Подрядчика</w:t>
      </w:r>
      <w:r w:rsidRPr="002452B1">
        <w:rPr>
          <w:rFonts w:ascii="Trebuchet MS" w:hAnsi="Trebuchet MS"/>
          <w:sz w:val="24"/>
          <w:szCs w:val="24"/>
        </w:rPr>
        <w:t xml:space="preserve"> за аварии, инциденты и несчастные случаи,</w:t>
      </w:r>
      <w:r w:rsidR="00B359C8">
        <w:rPr>
          <w:rFonts w:ascii="Trebuchet MS" w:hAnsi="Trebuchet MS"/>
          <w:sz w:val="24"/>
          <w:szCs w:val="24"/>
        </w:rPr>
        <w:t xml:space="preserve"> </w:t>
      </w:r>
      <w:r w:rsidRPr="002452B1">
        <w:rPr>
          <w:rFonts w:ascii="Trebuchet MS" w:hAnsi="Trebuchet MS"/>
          <w:sz w:val="24"/>
          <w:szCs w:val="24"/>
        </w:rPr>
        <w:t>прои</w:t>
      </w:r>
      <w:r w:rsidR="00F90A82" w:rsidRPr="002452B1">
        <w:rPr>
          <w:rFonts w:ascii="Trebuchet MS" w:hAnsi="Trebuchet MS"/>
          <w:sz w:val="24"/>
          <w:szCs w:val="24"/>
        </w:rPr>
        <w:t xml:space="preserve">зошедшие </w:t>
      </w:r>
      <w:r w:rsidRPr="002452B1">
        <w:rPr>
          <w:rFonts w:ascii="Trebuchet MS" w:hAnsi="Trebuchet MS"/>
          <w:sz w:val="24"/>
          <w:szCs w:val="24"/>
        </w:rPr>
        <w:t>в процессе работы,</w:t>
      </w:r>
      <w:r w:rsidR="00C9105A">
        <w:rPr>
          <w:rFonts w:ascii="Trebuchet MS" w:hAnsi="Trebuchet MS"/>
          <w:sz w:val="24"/>
          <w:szCs w:val="24"/>
        </w:rPr>
        <w:t xml:space="preserve"> Подрядчик</w:t>
      </w:r>
      <w:r w:rsidRPr="002452B1">
        <w:rPr>
          <w:rFonts w:ascii="Trebuchet MS" w:hAnsi="Trebuchet MS"/>
          <w:sz w:val="24"/>
          <w:szCs w:val="24"/>
        </w:rPr>
        <w:t xml:space="preserve"> обязуется возместить Заказчику</w:t>
      </w:r>
      <w:r w:rsidR="00B359C8">
        <w:rPr>
          <w:rFonts w:ascii="Trebuchet MS" w:hAnsi="Trebuchet MS"/>
          <w:sz w:val="24"/>
          <w:szCs w:val="24"/>
        </w:rPr>
        <w:t xml:space="preserve"> </w:t>
      </w:r>
      <w:r w:rsidRPr="002452B1">
        <w:rPr>
          <w:rFonts w:ascii="Trebuchet MS" w:hAnsi="Trebuchet MS"/>
          <w:sz w:val="24"/>
          <w:szCs w:val="24"/>
        </w:rPr>
        <w:t>причиненные убытки.</w:t>
      </w:r>
    </w:p>
    <w:p w:rsidR="00765475" w:rsidRPr="002452B1" w:rsidRDefault="00C9105A" w:rsidP="00E93B28">
      <w:pPr>
        <w:pStyle w:val="2"/>
        <w:numPr>
          <w:ilvl w:val="1"/>
          <w:numId w:val="5"/>
        </w:numPr>
        <w:shd w:val="clear" w:color="auto" w:fill="auto"/>
        <w:tabs>
          <w:tab w:val="left" w:pos="1368"/>
        </w:tabs>
        <w:spacing w:after="0" w:line="240" w:lineRule="auto"/>
        <w:ind w:firstLine="709"/>
        <w:rPr>
          <w:rFonts w:ascii="Trebuchet MS" w:hAnsi="Trebuchet MS"/>
          <w:sz w:val="24"/>
          <w:szCs w:val="24"/>
        </w:rPr>
      </w:pPr>
      <w:r>
        <w:rPr>
          <w:rFonts w:ascii="Trebuchet MS" w:hAnsi="Trebuchet MS"/>
          <w:sz w:val="24"/>
          <w:szCs w:val="24"/>
        </w:rPr>
        <w:t>Подрядчик</w:t>
      </w:r>
      <w:r w:rsidR="00A7677C" w:rsidRPr="002452B1">
        <w:rPr>
          <w:rFonts w:ascii="Trebuchet MS" w:hAnsi="Trebuchet MS"/>
          <w:sz w:val="24"/>
          <w:szCs w:val="24"/>
        </w:rPr>
        <w:t xml:space="preserve"> самостоятельно несёт полную ответственность за все травмы, увечья, в том числе приведшие к летальному исходу, любого работника </w:t>
      </w:r>
      <w:r>
        <w:rPr>
          <w:rFonts w:ascii="Trebuchet MS" w:hAnsi="Trebuchet MS"/>
          <w:sz w:val="24"/>
          <w:szCs w:val="24"/>
        </w:rPr>
        <w:t>Подрядчика</w:t>
      </w:r>
      <w:r w:rsidR="00A7677C" w:rsidRPr="002452B1">
        <w:rPr>
          <w:rFonts w:ascii="Trebuchet MS" w:hAnsi="Trebuchet MS"/>
          <w:sz w:val="24"/>
          <w:szCs w:val="24"/>
        </w:rPr>
        <w:t>.</w:t>
      </w:r>
    </w:p>
    <w:p w:rsidR="00765475" w:rsidRPr="002452B1" w:rsidRDefault="00C9105A" w:rsidP="00E93B28">
      <w:pPr>
        <w:pStyle w:val="2"/>
        <w:shd w:val="clear" w:color="auto" w:fill="auto"/>
        <w:spacing w:after="0" w:line="240" w:lineRule="auto"/>
        <w:ind w:firstLine="709"/>
        <w:rPr>
          <w:rFonts w:ascii="Trebuchet MS" w:hAnsi="Trebuchet MS"/>
          <w:sz w:val="24"/>
          <w:szCs w:val="24"/>
        </w:rPr>
      </w:pPr>
      <w:r>
        <w:rPr>
          <w:rFonts w:ascii="Trebuchet MS" w:hAnsi="Trebuchet MS"/>
          <w:sz w:val="24"/>
          <w:szCs w:val="24"/>
        </w:rPr>
        <w:t>Подрядчик</w:t>
      </w:r>
      <w:r w:rsidR="00A7677C" w:rsidRPr="002452B1">
        <w:rPr>
          <w:rFonts w:ascii="Trebuchet MS" w:hAnsi="Trebuchet MS"/>
          <w:sz w:val="24"/>
          <w:szCs w:val="24"/>
        </w:rPr>
        <w:t xml:space="preserve"> самостоятельно несёт полную ответственность за все травмы, увечья, в том числе приведшие к летальному исходу, любого работника Заказчика, происшедшие на объекте производства работ по вине </w:t>
      </w:r>
      <w:r>
        <w:rPr>
          <w:rFonts w:ascii="Trebuchet MS" w:hAnsi="Trebuchet MS"/>
          <w:sz w:val="24"/>
          <w:szCs w:val="24"/>
        </w:rPr>
        <w:t>Подрядчика</w:t>
      </w:r>
      <w:r w:rsidR="00A7677C" w:rsidRPr="002452B1">
        <w:rPr>
          <w:rFonts w:ascii="Trebuchet MS" w:hAnsi="Trebuchet MS"/>
          <w:sz w:val="24"/>
          <w:szCs w:val="24"/>
        </w:rPr>
        <w:t>.</w:t>
      </w:r>
    </w:p>
    <w:p w:rsidR="00765475" w:rsidRPr="002452B1" w:rsidRDefault="00A7677C" w:rsidP="00E93B28">
      <w:pPr>
        <w:pStyle w:val="2"/>
        <w:numPr>
          <w:ilvl w:val="1"/>
          <w:numId w:val="5"/>
        </w:numPr>
        <w:shd w:val="clear" w:color="auto" w:fill="auto"/>
        <w:tabs>
          <w:tab w:val="left" w:pos="1368"/>
        </w:tabs>
        <w:spacing w:after="0" w:line="240" w:lineRule="auto"/>
        <w:ind w:firstLine="709"/>
        <w:rPr>
          <w:rFonts w:ascii="Trebuchet MS" w:hAnsi="Trebuchet MS"/>
          <w:sz w:val="24"/>
          <w:szCs w:val="24"/>
        </w:rPr>
      </w:pPr>
      <w:r w:rsidRPr="002452B1">
        <w:rPr>
          <w:rFonts w:ascii="Trebuchet MS" w:hAnsi="Trebuchet MS"/>
          <w:sz w:val="24"/>
          <w:szCs w:val="24"/>
        </w:rPr>
        <w:t xml:space="preserve">Заказчик не несет ответственности за травмы, увечья или смерть любого работника </w:t>
      </w:r>
      <w:r w:rsidR="00C9105A">
        <w:rPr>
          <w:rFonts w:ascii="Trebuchet MS" w:hAnsi="Trebuchet MS"/>
          <w:sz w:val="24"/>
          <w:szCs w:val="24"/>
        </w:rPr>
        <w:t>Подрядчика</w:t>
      </w:r>
      <w:r w:rsidRPr="002452B1">
        <w:rPr>
          <w:rFonts w:ascii="Trebuchet MS" w:hAnsi="Trebuchet MS"/>
          <w:sz w:val="24"/>
          <w:szCs w:val="24"/>
        </w:rPr>
        <w:t xml:space="preserve"> или третьего лица, привлеченного </w:t>
      </w:r>
      <w:r w:rsidR="00C9105A">
        <w:rPr>
          <w:rFonts w:ascii="Trebuchet MS" w:hAnsi="Trebuchet MS"/>
          <w:sz w:val="24"/>
          <w:szCs w:val="24"/>
        </w:rPr>
        <w:t>Подрядчиком</w:t>
      </w:r>
      <w:r w:rsidRPr="002452B1">
        <w:rPr>
          <w:rFonts w:ascii="Trebuchet MS" w:hAnsi="Trebuchet MS"/>
          <w:sz w:val="24"/>
          <w:szCs w:val="24"/>
        </w:rPr>
        <w:t>, происшедшие не по вине Заказчика, а также в случае нарушения ими требований безопасности, правил охраны труда, промышленной, пожарной безопасности.</w:t>
      </w:r>
    </w:p>
    <w:p w:rsidR="00347A8E" w:rsidRPr="002452B1" w:rsidRDefault="00C9105A" w:rsidP="00E93B28">
      <w:pPr>
        <w:pStyle w:val="2"/>
        <w:numPr>
          <w:ilvl w:val="1"/>
          <w:numId w:val="5"/>
        </w:numPr>
        <w:shd w:val="clear" w:color="auto" w:fill="auto"/>
        <w:tabs>
          <w:tab w:val="center" w:pos="1418"/>
          <w:tab w:val="right" w:pos="9678"/>
        </w:tabs>
        <w:spacing w:after="0" w:line="240" w:lineRule="auto"/>
        <w:ind w:firstLine="709"/>
        <w:rPr>
          <w:rFonts w:ascii="Trebuchet MS" w:hAnsi="Trebuchet MS"/>
          <w:sz w:val="24"/>
          <w:szCs w:val="24"/>
        </w:rPr>
      </w:pPr>
      <w:r>
        <w:rPr>
          <w:rFonts w:ascii="Trebuchet MS" w:hAnsi="Trebuchet MS"/>
          <w:sz w:val="24"/>
          <w:szCs w:val="24"/>
        </w:rPr>
        <w:t>Подрядчик</w:t>
      </w:r>
      <w:r w:rsidR="00B359C8">
        <w:rPr>
          <w:rFonts w:ascii="Trebuchet MS" w:hAnsi="Trebuchet MS"/>
          <w:sz w:val="24"/>
          <w:szCs w:val="24"/>
        </w:rPr>
        <w:t xml:space="preserve"> </w:t>
      </w:r>
      <w:r w:rsidR="00F90A82" w:rsidRPr="002452B1">
        <w:rPr>
          <w:rFonts w:ascii="Trebuchet MS" w:hAnsi="Trebuchet MS"/>
          <w:sz w:val="24"/>
          <w:szCs w:val="24"/>
        </w:rPr>
        <w:tab/>
        <w:t>возмещает убытки, причиненные Заказчику или третьим лицам,</w:t>
      </w:r>
    </w:p>
    <w:p w:rsidR="00F90A82" w:rsidRPr="002452B1" w:rsidRDefault="00F90A82" w:rsidP="00E93B28">
      <w:pPr>
        <w:pStyle w:val="2"/>
        <w:shd w:val="clear" w:color="auto" w:fill="auto"/>
        <w:tabs>
          <w:tab w:val="center" w:pos="2111"/>
          <w:tab w:val="right" w:pos="9678"/>
        </w:tabs>
        <w:spacing w:after="0" w:line="240" w:lineRule="auto"/>
        <w:ind w:firstLine="709"/>
        <w:rPr>
          <w:rFonts w:ascii="Trebuchet MS" w:hAnsi="Trebuchet MS"/>
          <w:sz w:val="24"/>
          <w:szCs w:val="24"/>
        </w:rPr>
      </w:pPr>
      <w:r w:rsidRPr="002452B1">
        <w:rPr>
          <w:rFonts w:ascii="Trebuchet MS" w:hAnsi="Trebuchet MS"/>
          <w:sz w:val="24"/>
          <w:szCs w:val="24"/>
        </w:rPr>
        <w:t xml:space="preserve"> вследствие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в процессе осуществления подрядных работ. </w:t>
      </w:r>
    </w:p>
    <w:p w:rsidR="00765475" w:rsidRPr="002452B1" w:rsidRDefault="00C9105A" w:rsidP="00E93B28">
      <w:pPr>
        <w:pStyle w:val="2"/>
        <w:numPr>
          <w:ilvl w:val="1"/>
          <w:numId w:val="5"/>
        </w:numPr>
        <w:shd w:val="clear" w:color="auto" w:fill="auto"/>
        <w:tabs>
          <w:tab w:val="center" w:pos="1418"/>
          <w:tab w:val="right" w:pos="9678"/>
        </w:tabs>
        <w:spacing w:after="0" w:line="240" w:lineRule="auto"/>
        <w:ind w:firstLine="709"/>
        <w:rPr>
          <w:rFonts w:ascii="Trebuchet MS" w:hAnsi="Trebuchet MS"/>
          <w:sz w:val="24"/>
          <w:szCs w:val="24"/>
        </w:rPr>
      </w:pPr>
      <w:r>
        <w:rPr>
          <w:rFonts w:ascii="Trebuchet MS" w:hAnsi="Trebuchet MS"/>
          <w:sz w:val="24"/>
          <w:szCs w:val="24"/>
        </w:rPr>
        <w:t>Подрядчик</w:t>
      </w:r>
      <w:r w:rsidR="00347A8E" w:rsidRPr="002452B1">
        <w:rPr>
          <w:rFonts w:ascii="Trebuchet MS" w:hAnsi="Trebuchet MS"/>
          <w:sz w:val="24"/>
          <w:szCs w:val="24"/>
        </w:rPr>
        <w:t xml:space="preserve"> </w:t>
      </w:r>
      <w:r w:rsidR="00A7677C" w:rsidRPr="002452B1">
        <w:rPr>
          <w:rFonts w:ascii="Trebuchet MS" w:hAnsi="Trebuchet MS"/>
          <w:sz w:val="24"/>
          <w:szCs w:val="24"/>
        </w:rPr>
        <w:t>обеспечивает полную ликвидацию негативных последствий</w:t>
      </w:r>
      <w:r w:rsidR="00B359C8">
        <w:rPr>
          <w:rFonts w:ascii="Trebuchet MS" w:hAnsi="Trebuchet MS"/>
          <w:sz w:val="24"/>
          <w:szCs w:val="24"/>
        </w:rPr>
        <w:t xml:space="preserve"> </w:t>
      </w:r>
      <w:r w:rsidR="00A7677C" w:rsidRPr="002452B1">
        <w:rPr>
          <w:rFonts w:ascii="Trebuchet MS" w:hAnsi="Trebuchet MS"/>
          <w:sz w:val="24"/>
          <w:szCs w:val="24"/>
        </w:rPr>
        <w:t>техногенного воздействия на объекты окружающей среды на подконтрольной ему территории/рабочей площадке и прилегающей к ней территории.</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Затраты </w:t>
      </w:r>
      <w:r w:rsidR="00C9105A">
        <w:rPr>
          <w:rFonts w:ascii="Trebuchet MS" w:hAnsi="Trebuchet MS"/>
          <w:sz w:val="24"/>
          <w:szCs w:val="24"/>
        </w:rPr>
        <w:t>Подрядчика</w:t>
      </w:r>
      <w:r w:rsidRPr="002452B1">
        <w:rPr>
          <w:rFonts w:ascii="Trebuchet MS" w:hAnsi="Trebuchet MS"/>
          <w:sz w:val="24"/>
          <w:szCs w:val="24"/>
        </w:rPr>
        <w:t xml:space="preserve"> по выплатам штрафов, претензий, исков в связи с нарушением им в процессе осуществления подрядных работ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не подлежат возмещению Заказчиком.</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Уплата неустойки, убытков не освобождает Стороны договора от выполнения возложенных на них настоящим договором обязательств.</w:t>
      </w:r>
    </w:p>
    <w:p w:rsidR="00195304" w:rsidRDefault="00195304" w:rsidP="00E93B28">
      <w:pPr>
        <w:pStyle w:val="2"/>
        <w:numPr>
          <w:ilvl w:val="1"/>
          <w:numId w:val="5"/>
        </w:numPr>
        <w:spacing w:after="0" w:line="240" w:lineRule="auto"/>
        <w:ind w:firstLine="709"/>
        <w:rPr>
          <w:rFonts w:ascii="Trebuchet MS" w:hAnsi="Trebuchet MS"/>
          <w:sz w:val="24"/>
          <w:szCs w:val="24"/>
        </w:rPr>
      </w:pPr>
      <w:r>
        <w:rPr>
          <w:rFonts w:ascii="Trebuchet MS" w:hAnsi="Trebuchet MS"/>
          <w:sz w:val="24"/>
          <w:szCs w:val="24"/>
        </w:rPr>
        <w:t xml:space="preserve"> </w:t>
      </w:r>
      <w:r w:rsidR="00A7677C" w:rsidRPr="002452B1">
        <w:rPr>
          <w:rFonts w:ascii="Trebuchet MS" w:hAnsi="Trebuchet MS"/>
          <w:sz w:val="24"/>
          <w:szCs w:val="24"/>
        </w:rPr>
        <w:t>Стороны вправе не предъявлять штрафы, пени, убытки, предусмотренные условиями настоящего договора. Учет указанных сумм производится Сторонами с момента полного или частичного письменного признания претензии или с момента вступления в силу судебного решения.</w:t>
      </w:r>
    </w:p>
    <w:p w:rsidR="00195304" w:rsidRPr="00195304" w:rsidRDefault="00195304" w:rsidP="00E93B28">
      <w:pPr>
        <w:pStyle w:val="2"/>
        <w:numPr>
          <w:ilvl w:val="1"/>
          <w:numId w:val="5"/>
        </w:numPr>
        <w:spacing w:after="0" w:line="240" w:lineRule="auto"/>
        <w:ind w:firstLine="709"/>
        <w:rPr>
          <w:rFonts w:ascii="Trebuchet MS" w:hAnsi="Trebuchet MS"/>
          <w:sz w:val="24"/>
          <w:szCs w:val="24"/>
        </w:rPr>
      </w:pPr>
      <w:r w:rsidRPr="00195304">
        <w:t xml:space="preserve"> </w:t>
      </w:r>
      <w:proofErr w:type="gramStart"/>
      <w:r w:rsidRPr="00195304">
        <w:rPr>
          <w:rFonts w:ascii="Trebuchet MS" w:hAnsi="Trebuchet MS"/>
          <w:sz w:val="24"/>
          <w:szCs w:val="24"/>
        </w:rPr>
        <w:t xml:space="preserve">В случае отказа Подрядчика от предоставления Информации, согласно п.7 Приложения №4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Заказчик  вправе в одностороннем порядке отказаться от исполнения Договора путем направления </w:t>
      </w:r>
      <w:r w:rsidRPr="00195304">
        <w:rPr>
          <w:rFonts w:ascii="Trebuchet MS" w:hAnsi="Trebuchet MS"/>
          <w:sz w:val="24"/>
          <w:szCs w:val="24"/>
        </w:rPr>
        <w:lastRenderedPageBreak/>
        <w:t>письменного уведомления о прекращении Договора в течение 5 (пяти) рабочих дней с момента направления уведомления.</w:t>
      </w:r>
      <w:proofErr w:type="gramEnd"/>
    </w:p>
    <w:p w:rsidR="00765475" w:rsidRPr="00195304" w:rsidRDefault="00195304" w:rsidP="00E93B28">
      <w:pPr>
        <w:pStyle w:val="2"/>
        <w:numPr>
          <w:ilvl w:val="1"/>
          <w:numId w:val="5"/>
        </w:numPr>
        <w:spacing w:after="0" w:line="240" w:lineRule="auto"/>
        <w:ind w:firstLine="709"/>
        <w:rPr>
          <w:rFonts w:ascii="Trebuchet MS" w:hAnsi="Trebuchet MS"/>
          <w:sz w:val="24"/>
          <w:szCs w:val="24"/>
        </w:rPr>
      </w:pPr>
      <w:proofErr w:type="gramStart"/>
      <w:r w:rsidRPr="00195304">
        <w:rPr>
          <w:rFonts w:ascii="Trebuchet MS" w:hAnsi="Trebuchet MS"/>
          <w:sz w:val="24"/>
          <w:szCs w:val="24"/>
        </w:rPr>
        <w:t>В случае предоставления Информации не в полном объеме (т.е. непредставление какой-либо информации указанной в форме (Приложение № __ к настоящему Договору) Заказчик направляет повторный запрос о предоставлении Информации по форме, указанной в п.7 Приложения №4 настоящего Договора, дополненной отсутствующей информацией с указанием сроков ее предоставления.</w:t>
      </w:r>
      <w:proofErr w:type="gramEnd"/>
      <w:r w:rsidRPr="00195304">
        <w:rPr>
          <w:rFonts w:ascii="Trebuchet MS" w:hAnsi="Trebuchet MS"/>
          <w:sz w:val="24"/>
          <w:szCs w:val="24"/>
        </w:rPr>
        <w:t xml:space="preserve"> В случае непредставления такой информации, нарушения сроков ее предоставления, а также предоставление недостоверной информации Заказчику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w:t>
      </w:r>
      <w:r>
        <w:rPr>
          <w:rFonts w:ascii="Trebuchet MS" w:hAnsi="Trebuchet MS"/>
          <w:sz w:val="24"/>
          <w:szCs w:val="24"/>
        </w:rPr>
        <w:t>момента направления уведомления.</w:t>
      </w:r>
    </w:p>
    <w:p w:rsidR="0096275D" w:rsidRDefault="0096275D" w:rsidP="00E93B28">
      <w:pPr>
        <w:pStyle w:val="2"/>
        <w:numPr>
          <w:ilvl w:val="1"/>
          <w:numId w:val="5"/>
        </w:numPr>
        <w:shd w:val="clear" w:color="auto" w:fill="auto"/>
        <w:spacing w:after="0" w:line="240" w:lineRule="auto"/>
        <w:ind w:firstLine="709"/>
        <w:rPr>
          <w:rFonts w:ascii="Trebuchet MS" w:hAnsi="Trebuchet MS"/>
          <w:sz w:val="24"/>
          <w:szCs w:val="24"/>
        </w:rPr>
      </w:pPr>
      <w:r>
        <w:rPr>
          <w:rFonts w:ascii="Trebuchet MS" w:hAnsi="Trebuchet MS"/>
          <w:sz w:val="24"/>
          <w:szCs w:val="24"/>
        </w:rPr>
        <w:t xml:space="preserve">Если </w:t>
      </w:r>
      <w:r w:rsidR="00E754DC">
        <w:rPr>
          <w:rFonts w:ascii="Trebuchet MS" w:hAnsi="Trebuchet MS"/>
          <w:sz w:val="24"/>
          <w:szCs w:val="24"/>
        </w:rPr>
        <w:t>Подрядчик</w:t>
      </w:r>
      <w:r w:rsidRPr="0096275D">
        <w:rPr>
          <w:rFonts w:ascii="Trebuchet MS" w:hAnsi="Trebuchet MS"/>
          <w:sz w:val="24"/>
          <w:szCs w:val="24"/>
        </w:rPr>
        <w:t xml:space="preserve"> дал недостоверные </w:t>
      </w:r>
      <w:proofErr w:type="gramStart"/>
      <w:r w:rsidRPr="0096275D">
        <w:rPr>
          <w:rFonts w:ascii="Trebuchet MS" w:hAnsi="Trebuchet MS"/>
          <w:sz w:val="24"/>
          <w:szCs w:val="24"/>
        </w:rPr>
        <w:t>заверения/гарантии</w:t>
      </w:r>
      <w:proofErr w:type="gramEnd"/>
      <w:r w:rsidRPr="0096275D">
        <w:rPr>
          <w:rFonts w:ascii="Trebuchet MS" w:hAnsi="Trebuchet MS"/>
          <w:sz w:val="24"/>
          <w:szCs w:val="24"/>
        </w:rPr>
        <w:t>, указанные в настоящем Договоре или связанные с предметом настоящего Договора, а также относительно полномочий на его заключение, производственных мощностей, фина</w:t>
      </w:r>
      <w:r w:rsidR="001407AC">
        <w:rPr>
          <w:rFonts w:ascii="Trebuchet MS" w:hAnsi="Trebuchet MS"/>
          <w:sz w:val="24"/>
          <w:szCs w:val="24"/>
        </w:rPr>
        <w:t xml:space="preserve">нсового состояния, то </w:t>
      </w:r>
      <w:r w:rsidR="00241C5B" w:rsidRPr="00241C5B">
        <w:rPr>
          <w:rFonts w:ascii="Trebuchet MS" w:hAnsi="Trebuchet MS"/>
          <w:sz w:val="24"/>
          <w:szCs w:val="24"/>
        </w:rPr>
        <w:t>Подрядчик</w:t>
      </w:r>
      <w:r w:rsidR="001407AC">
        <w:rPr>
          <w:rFonts w:ascii="Trebuchet MS" w:hAnsi="Trebuchet MS"/>
          <w:sz w:val="24"/>
          <w:szCs w:val="24"/>
        </w:rPr>
        <w:t xml:space="preserve"> </w:t>
      </w:r>
      <w:r w:rsidR="00185025">
        <w:rPr>
          <w:rFonts w:ascii="Trebuchet MS" w:hAnsi="Trebuchet MS"/>
          <w:sz w:val="24"/>
          <w:szCs w:val="24"/>
        </w:rPr>
        <w:t xml:space="preserve">обязан уплатить </w:t>
      </w:r>
      <w:r w:rsidRPr="0096275D">
        <w:rPr>
          <w:rFonts w:ascii="Trebuchet MS" w:hAnsi="Trebuchet MS"/>
          <w:sz w:val="24"/>
          <w:szCs w:val="24"/>
        </w:rPr>
        <w:t xml:space="preserve">Заказчику штраф в размере </w:t>
      </w:r>
      <w:r w:rsidR="00F45019">
        <w:rPr>
          <w:rFonts w:ascii="Trebuchet MS" w:hAnsi="Trebuchet MS"/>
          <w:sz w:val="24"/>
          <w:szCs w:val="24"/>
        </w:rPr>
        <w:t xml:space="preserve">    </w:t>
      </w:r>
      <w:r w:rsidRPr="00F45019">
        <w:rPr>
          <w:rFonts w:ascii="Trebuchet MS" w:hAnsi="Trebuchet MS"/>
          <w:sz w:val="24"/>
          <w:szCs w:val="24"/>
        </w:rPr>
        <w:t>30 % от суммы настоящего Договора.</w:t>
      </w:r>
    </w:p>
    <w:p w:rsidR="008075F6" w:rsidRPr="00F45019" w:rsidRDefault="008075F6" w:rsidP="00E93B28">
      <w:pPr>
        <w:pStyle w:val="2"/>
        <w:shd w:val="clear" w:color="auto" w:fill="auto"/>
        <w:spacing w:after="0" w:line="240" w:lineRule="auto"/>
        <w:ind w:left="709"/>
        <w:rPr>
          <w:rFonts w:ascii="Trebuchet MS" w:hAnsi="Trebuchet MS"/>
          <w:sz w:val="24"/>
          <w:szCs w:val="24"/>
        </w:rPr>
      </w:pPr>
    </w:p>
    <w:p w:rsidR="00765475" w:rsidRDefault="00A7677C" w:rsidP="00E93B28">
      <w:pPr>
        <w:pStyle w:val="2"/>
        <w:numPr>
          <w:ilvl w:val="0"/>
          <w:numId w:val="5"/>
        </w:numPr>
        <w:shd w:val="clear" w:color="auto" w:fill="auto"/>
        <w:spacing w:after="0" w:line="240" w:lineRule="auto"/>
        <w:ind w:firstLine="709"/>
        <w:jc w:val="center"/>
        <w:rPr>
          <w:rFonts w:ascii="Trebuchet MS" w:hAnsi="Trebuchet MS"/>
          <w:b/>
          <w:sz w:val="24"/>
          <w:szCs w:val="24"/>
        </w:rPr>
      </w:pPr>
      <w:r w:rsidRPr="002452B1">
        <w:rPr>
          <w:rFonts w:ascii="Trebuchet MS" w:hAnsi="Trebuchet MS"/>
          <w:b/>
          <w:sz w:val="24"/>
          <w:szCs w:val="24"/>
        </w:rPr>
        <w:t>Обстоятельства непреодолимой силы</w:t>
      </w:r>
    </w:p>
    <w:p w:rsidR="00BE58F5" w:rsidRPr="002452B1" w:rsidRDefault="00BE58F5" w:rsidP="00E93B28">
      <w:pPr>
        <w:pStyle w:val="2"/>
        <w:shd w:val="clear" w:color="auto" w:fill="auto"/>
        <w:spacing w:after="0" w:line="240" w:lineRule="auto"/>
        <w:ind w:firstLine="709"/>
        <w:rPr>
          <w:rFonts w:ascii="Trebuchet MS" w:hAnsi="Trebuchet MS"/>
          <w:b/>
          <w:sz w:val="24"/>
          <w:szCs w:val="24"/>
        </w:rPr>
      </w:pP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Стороны не несут ответственности друг перед другом за невыполнение обязательств по настоящему договору, обусловленное обстоятельствами непреодолимой силы, возникшими помимо воли и желания Сторон, которые нельзя предвидеть или избежать, включая войны, гражданские волнения, эпидемии, блокаду, эмбарго, землетрясения, наводнения, пожары, другие стихийные бедствия. К таким обстоятельствам не относятся нарушение обязанностей контрагентами Сторон, отсутствие у Сторон необходимых денежных средств и т.п.</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Наступление форс-мажорных обстоятельств должно быть подтверждено соответствующими документами компетентных органов.</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 Сторона, которая не исполняет свое</w:t>
      </w:r>
      <w:r w:rsidR="00347A8E" w:rsidRPr="002452B1">
        <w:rPr>
          <w:rFonts w:ascii="Trebuchet MS" w:hAnsi="Trebuchet MS"/>
          <w:sz w:val="24"/>
          <w:szCs w:val="24"/>
        </w:rPr>
        <w:t>го обязательства в связи с форс-</w:t>
      </w:r>
      <w:r w:rsidRPr="002452B1">
        <w:rPr>
          <w:rFonts w:ascii="Trebuchet MS" w:hAnsi="Trebuchet MS"/>
          <w:sz w:val="24"/>
          <w:szCs w:val="24"/>
        </w:rPr>
        <w:t>мажорными обстоятельствами, в пятидневный срок должна уведомить другую Сторону об их наступлении и влиянии на исполнение обязательств по договору.</w:t>
      </w:r>
    </w:p>
    <w:p w:rsidR="00BE58F5"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Если обстоятельства непреодолимой силы действуют на протяжении 1 (одного) месяца и не обнаруживают признаков прекращения, а Стороны не могут решить судьбу настоящего договора путем переговоров, то любая из Сторон получает право отказаться от исполнения настоящего договора без обращения в арбитражный суд путем направления уведомления другой Стороне. При этом Стороны освобождаются от возмещения возможных убытков, за исключением возмещения расходов, пр</w:t>
      </w:r>
      <w:r w:rsidR="00347A8E" w:rsidRPr="002452B1">
        <w:rPr>
          <w:rFonts w:ascii="Trebuchet MS" w:hAnsi="Trebuchet MS"/>
          <w:sz w:val="24"/>
          <w:szCs w:val="24"/>
        </w:rPr>
        <w:t>оизведенных до наступления форс-</w:t>
      </w:r>
      <w:r w:rsidRPr="002452B1">
        <w:rPr>
          <w:rFonts w:ascii="Trebuchet MS" w:hAnsi="Trebuchet MS"/>
          <w:sz w:val="24"/>
          <w:szCs w:val="24"/>
        </w:rPr>
        <w:t>мажорных обстоятельств.</w:t>
      </w:r>
    </w:p>
    <w:p w:rsidR="00BE58F5" w:rsidRPr="00BE58F5" w:rsidRDefault="00BE58F5" w:rsidP="00E93B28">
      <w:pPr>
        <w:pStyle w:val="2"/>
        <w:shd w:val="clear" w:color="auto" w:fill="auto"/>
        <w:spacing w:after="0" w:line="240" w:lineRule="auto"/>
        <w:ind w:firstLine="709"/>
        <w:rPr>
          <w:rFonts w:ascii="Trebuchet MS" w:hAnsi="Trebuchet MS"/>
          <w:sz w:val="24"/>
          <w:szCs w:val="24"/>
        </w:rPr>
      </w:pPr>
    </w:p>
    <w:p w:rsidR="00765475" w:rsidRDefault="00A7677C" w:rsidP="00E93B28">
      <w:pPr>
        <w:pStyle w:val="Bodytext20"/>
        <w:numPr>
          <w:ilvl w:val="0"/>
          <w:numId w:val="5"/>
        </w:numPr>
        <w:shd w:val="clear" w:color="auto" w:fill="auto"/>
        <w:tabs>
          <w:tab w:val="left" w:pos="0"/>
        </w:tabs>
        <w:spacing w:before="0" w:after="0" w:line="240" w:lineRule="auto"/>
        <w:ind w:firstLine="709"/>
        <w:jc w:val="center"/>
        <w:rPr>
          <w:rFonts w:ascii="Trebuchet MS" w:hAnsi="Trebuchet MS"/>
          <w:sz w:val="24"/>
          <w:szCs w:val="24"/>
        </w:rPr>
      </w:pPr>
      <w:r w:rsidRPr="002452B1">
        <w:rPr>
          <w:rFonts w:ascii="Trebuchet MS" w:hAnsi="Trebuchet MS"/>
          <w:sz w:val="24"/>
          <w:szCs w:val="24"/>
        </w:rPr>
        <w:t>Изменение условий, расторжение и отказ от исполнения договора</w:t>
      </w:r>
    </w:p>
    <w:p w:rsidR="00E93B28" w:rsidRDefault="00E93B28" w:rsidP="00E93B28">
      <w:pPr>
        <w:pStyle w:val="Bodytext20"/>
        <w:shd w:val="clear" w:color="auto" w:fill="auto"/>
        <w:tabs>
          <w:tab w:val="left" w:pos="0"/>
        </w:tabs>
        <w:spacing w:before="0" w:after="0" w:line="240" w:lineRule="auto"/>
        <w:ind w:left="709"/>
        <w:rPr>
          <w:rFonts w:ascii="Trebuchet MS" w:hAnsi="Trebuchet MS"/>
          <w:sz w:val="24"/>
          <w:szCs w:val="24"/>
        </w:rPr>
      </w:pP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Настоящий договор, может быть, расторгнут по соглашению Сторон. При этом договор прекращается с момента подписания Сторонами соглашения о расторжении договора, если иное не вытекает из содержания соглашения.</w:t>
      </w:r>
    </w:p>
    <w:p w:rsidR="00765475" w:rsidRPr="002452B1" w:rsidRDefault="00A7677C"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Заказчик вправе в любое время до сдачи ему результата работы отказаться от исполнения договора в одностороннем внесудебном порядке без объяснения причин, письменно известив об этом Исполнителя за 14 (четырнадцать) календарных дней до дня расторжения настоящего договора.</w:t>
      </w:r>
    </w:p>
    <w:p w:rsidR="00765475" w:rsidRPr="002452B1" w:rsidRDefault="00A7677C" w:rsidP="00E93B28">
      <w:pPr>
        <w:pStyle w:val="2"/>
        <w:numPr>
          <w:ilvl w:val="1"/>
          <w:numId w:val="5"/>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 xml:space="preserve">Заказчик вправе отказаться от исполнения договора в одностороннем </w:t>
      </w:r>
      <w:r w:rsidRPr="002452B1">
        <w:rPr>
          <w:rFonts w:ascii="Trebuchet MS" w:hAnsi="Trebuchet MS"/>
          <w:sz w:val="24"/>
          <w:szCs w:val="24"/>
        </w:rPr>
        <w:lastRenderedPageBreak/>
        <w:t xml:space="preserve">внесудебном порядке без возмещения </w:t>
      </w:r>
      <w:r w:rsidR="00E754DC">
        <w:rPr>
          <w:rFonts w:ascii="Trebuchet MS" w:hAnsi="Trebuchet MS"/>
          <w:sz w:val="24"/>
          <w:szCs w:val="24"/>
        </w:rPr>
        <w:t>Подрядчику</w:t>
      </w:r>
      <w:r w:rsidRPr="002452B1">
        <w:rPr>
          <w:rFonts w:ascii="Trebuchet MS" w:hAnsi="Trebuchet MS"/>
          <w:sz w:val="24"/>
          <w:szCs w:val="24"/>
        </w:rPr>
        <w:t xml:space="preserve"> убытков, обусловленных прекращением договорных отношений до завершения работ в случаях:</w:t>
      </w:r>
    </w:p>
    <w:p w:rsidR="00765475" w:rsidRPr="002452B1" w:rsidRDefault="00A7677C" w:rsidP="00E93B28">
      <w:pPr>
        <w:pStyle w:val="2"/>
        <w:numPr>
          <w:ilvl w:val="0"/>
          <w:numId w:val="2"/>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 xml:space="preserve">просрочки </w:t>
      </w:r>
      <w:r w:rsidR="00E754DC">
        <w:rPr>
          <w:rFonts w:ascii="Trebuchet MS" w:hAnsi="Trebuchet MS"/>
          <w:sz w:val="24"/>
          <w:szCs w:val="24"/>
        </w:rPr>
        <w:t>Подрядчиком</w:t>
      </w:r>
      <w:r w:rsidRPr="002452B1">
        <w:rPr>
          <w:rFonts w:ascii="Trebuchet MS" w:hAnsi="Trebuchet MS"/>
          <w:sz w:val="24"/>
          <w:szCs w:val="24"/>
        </w:rPr>
        <w:t xml:space="preserve"> начала работ более чем на 15 (пятнадцать) рабочих дней;</w:t>
      </w:r>
    </w:p>
    <w:p w:rsidR="00765475" w:rsidRPr="002452B1" w:rsidRDefault="00A7677C" w:rsidP="00E93B28">
      <w:pPr>
        <w:pStyle w:val="2"/>
        <w:numPr>
          <w:ilvl w:val="0"/>
          <w:numId w:val="2"/>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 xml:space="preserve">нарушения </w:t>
      </w:r>
      <w:r w:rsidR="00E754DC">
        <w:rPr>
          <w:rFonts w:ascii="Trebuchet MS" w:hAnsi="Trebuchet MS"/>
          <w:sz w:val="24"/>
          <w:szCs w:val="24"/>
        </w:rPr>
        <w:t>Подрядчиком</w:t>
      </w:r>
      <w:r w:rsidRPr="002452B1">
        <w:rPr>
          <w:rFonts w:ascii="Trebuchet MS" w:hAnsi="Trebuchet MS"/>
          <w:sz w:val="24"/>
          <w:szCs w:val="24"/>
        </w:rPr>
        <w:t xml:space="preserve"> сроков выполнения отдельных этапов работ более чем на 15 (пятнадцать) рабочих дней;</w:t>
      </w:r>
    </w:p>
    <w:p w:rsidR="00765475" w:rsidRPr="002452B1" w:rsidRDefault="00A7677C" w:rsidP="00E93B28">
      <w:pPr>
        <w:pStyle w:val="2"/>
        <w:numPr>
          <w:ilvl w:val="0"/>
          <w:numId w:val="2"/>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 xml:space="preserve">нарушения </w:t>
      </w:r>
      <w:r w:rsidR="00E754DC">
        <w:rPr>
          <w:rFonts w:ascii="Trebuchet MS" w:hAnsi="Trebuchet MS"/>
          <w:sz w:val="24"/>
          <w:szCs w:val="24"/>
        </w:rPr>
        <w:t>Подрядчиком</w:t>
      </w:r>
      <w:r w:rsidRPr="002452B1">
        <w:rPr>
          <w:rFonts w:ascii="Trebuchet MS" w:hAnsi="Trebuchet MS"/>
          <w:sz w:val="24"/>
          <w:szCs w:val="24"/>
        </w:rPr>
        <w:t xml:space="preserve"> условий пунктов 4.1, 4.2 настоящего договора;</w:t>
      </w:r>
    </w:p>
    <w:p w:rsidR="00765475" w:rsidRPr="002452B1" w:rsidRDefault="00A7677C" w:rsidP="00E93B28">
      <w:pPr>
        <w:pStyle w:val="2"/>
        <w:numPr>
          <w:ilvl w:val="0"/>
          <w:numId w:val="2"/>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аннулирования или приостановки действия свидетельства о допуске саморегулируемой организацией (СРО) на выполнение работ, предусмотренных настоящим договором;</w:t>
      </w:r>
    </w:p>
    <w:p w:rsidR="00765475" w:rsidRPr="002452B1" w:rsidRDefault="00A7677C" w:rsidP="00E93B28">
      <w:pPr>
        <w:pStyle w:val="2"/>
        <w:numPr>
          <w:ilvl w:val="0"/>
          <w:numId w:val="2"/>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 xml:space="preserve">признания </w:t>
      </w:r>
      <w:proofErr w:type="gramStart"/>
      <w:r w:rsidRPr="002452B1">
        <w:rPr>
          <w:rFonts w:ascii="Trebuchet MS" w:hAnsi="Trebuchet MS"/>
          <w:sz w:val="24"/>
          <w:szCs w:val="24"/>
        </w:rPr>
        <w:t>нецелесообразным</w:t>
      </w:r>
      <w:proofErr w:type="gramEnd"/>
      <w:r w:rsidRPr="002452B1">
        <w:rPr>
          <w:rFonts w:ascii="Trebuchet MS" w:hAnsi="Trebuchet MS"/>
          <w:sz w:val="24"/>
          <w:szCs w:val="24"/>
        </w:rPr>
        <w:t xml:space="preserve"> дальнейшего ведения работ;</w:t>
      </w:r>
    </w:p>
    <w:p w:rsidR="00765475" w:rsidRPr="002452B1" w:rsidRDefault="00A7677C" w:rsidP="00E93B28">
      <w:pPr>
        <w:pStyle w:val="2"/>
        <w:numPr>
          <w:ilvl w:val="0"/>
          <w:numId w:val="2"/>
        </w:numPr>
        <w:shd w:val="clear" w:color="auto" w:fill="auto"/>
        <w:tabs>
          <w:tab w:val="left" w:pos="993"/>
        </w:tabs>
        <w:spacing w:after="0" w:line="240" w:lineRule="auto"/>
        <w:ind w:firstLine="709"/>
        <w:rPr>
          <w:rFonts w:ascii="Trebuchet MS" w:hAnsi="Trebuchet MS"/>
          <w:sz w:val="24"/>
          <w:szCs w:val="24"/>
        </w:rPr>
      </w:pPr>
      <w:r w:rsidRPr="002452B1">
        <w:rPr>
          <w:rFonts w:ascii="Trebuchet MS" w:hAnsi="Trebuchet MS"/>
          <w:sz w:val="24"/>
          <w:szCs w:val="24"/>
        </w:rPr>
        <w:t xml:space="preserve">невозможности исполнения обязательств </w:t>
      </w:r>
      <w:r w:rsidR="00E754DC">
        <w:rPr>
          <w:rFonts w:ascii="Trebuchet MS" w:hAnsi="Trebuchet MS"/>
          <w:sz w:val="24"/>
          <w:szCs w:val="24"/>
        </w:rPr>
        <w:t>Подрядчиком</w:t>
      </w:r>
      <w:r w:rsidRPr="002452B1">
        <w:rPr>
          <w:rFonts w:ascii="Trebuchet MS" w:hAnsi="Trebuchet MS"/>
          <w:sz w:val="24"/>
          <w:szCs w:val="24"/>
        </w:rPr>
        <w:t>.</w:t>
      </w:r>
    </w:p>
    <w:p w:rsidR="00BE58F5" w:rsidRPr="00643724" w:rsidRDefault="00A7677C" w:rsidP="00E93B28">
      <w:pPr>
        <w:pStyle w:val="2"/>
        <w:numPr>
          <w:ilvl w:val="1"/>
          <w:numId w:val="5"/>
        </w:numPr>
        <w:shd w:val="clear" w:color="auto" w:fill="auto"/>
        <w:tabs>
          <w:tab w:val="left" w:pos="1393"/>
        </w:tabs>
        <w:spacing w:after="0" w:line="240" w:lineRule="auto"/>
        <w:ind w:firstLine="709"/>
        <w:rPr>
          <w:rFonts w:ascii="Trebuchet MS" w:hAnsi="Trebuchet MS"/>
          <w:sz w:val="24"/>
          <w:szCs w:val="24"/>
        </w:rPr>
      </w:pPr>
      <w:r w:rsidRPr="002452B1">
        <w:rPr>
          <w:rFonts w:ascii="Trebuchet MS" w:hAnsi="Trebuchet MS"/>
          <w:sz w:val="24"/>
          <w:szCs w:val="24"/>
        </w:rPr>
        <w:t xml:space="preserve">При прекращении обязательств по настоящему договору </w:t>
      </w:r>
      <w:r w:rsidR="00241C5B" w:rsidRPr="00241C5B">
        <w:rPr>
          <w:rFonts w:ascii="Trebuchet MS" w:hAnsi="Trebuchet MS"/>
          <w:sz w:val="24"/>
          <w:szCs w:val="24"/>
        </w:rPr>
        <w:t>Подрядчик</w:t>
      </w:r>
      <w:r w:rsidRPr="002452B1">
        <w:rPr>
          <w:rFonts w:ascii="Trebuchet MS" w:hAnsi="Trebuchet MS"/>
          <w:sz w:val="24"/>
          <w:szCs w:val="24"/>
        </w:rPr>
        <w:t xml:space="preserve"> обязуется вернуть все документы, переданные ему для исполнения работ по настоящему договору, а также всю исполнительную документацию, составленную за время производства работ до момента прекращения обязательств по настоящему договору в течение 5 (пяти) календарных дней с момента прекращения договора.</w:t>
      </w:r>
    </w:p>
    <w:p w:rsidR="00D551C1" w:rsidRPr="002452B1" w:rsidRDefault="00D551C1" w:rsidP="00E93B28">
      <w:pPr>
        <w:pStyle w:val="2"/>
        <w:shd w:val="clear" w:color="auto" w:fill="auto"/>
        <w:tabs>
          <w:tab w:val="left" w:pos="1393"/>
        </w:tabs>
        <w:spacing w:after="0" w:line="240" w:lineRule="auto"/>
        <w:ind w:firstLine="709"/>
        <w:rPr>
          <w:rFonts w:ascii="Trebuchet MS" w:hAnsi="Trebuchet MS"/>
          <w:sz w:val="24"/>
          <w:szCs w:val="24"/>
        </w:rPr>
      </w:pPr>
    </w:p>
    <w:p w:rsidR="00853063" w:rsidRDefault="003309E2" w:rsidP="00E93B28">
      <w:pPr>
        <w:pStyle w:val="2"/>
        <w:numPr>
          <w:ilvl w:val="0"/>
          <w:numId w:val="5"/>
        </w:numPr>
        <w:shd w:val="clear" w:color="auto" w:fill="auto"/>
        <w:tabs>
          <w:tab w:val="left" w:pos="0"/>
        </w:tabs>
        <w:spacing w:after="0" w:line="240" w:lineRule="auto"/>
        <w:ind w:firstLine="709"/>
        <w:jc w:val="center"/>
        <w:rPr>
          <w:rFonts w:ascii="Trebuchet MS" w:hAnsi="Trebuchet MS"/>
          <w:b/>
          <w:sz w:val="24"/>
          <w:szCs w:val="24"/>
        </w:rPr>
      </w:pPr>
      <w:r w:rsidRPr="002452B1">
        <w:rPr>
          <w:rFonts w:ascii="Trebuchet MS" w:hAnsi="Trebuchet MS"/>
          <w:b/>
          <w:sz w:val="24"/>
          <w:szCs w:val="24"/>
        </w:rPr>
        <w:t>Прочие условия</w:t>
      </w:r>
    </w:p>
    <w:p w:rsidR="00E93B28" w:rsidRDefault="00E93B28" w:rsidP="00E93B28">
      <w:pPr>
        <w:pStyle w:val="2"/>
        <w:shd w:val="clear" w:color="auto" w:fill="auto"/>
        <w:tabs>
          <w:tab w:val="left" w:pos="0"/>
        </w:tabs>
        <w:spacing w:after="0" w:line="240" w:lineRule="auto"/>
        <w:ind w:left="709"/>
        <w:rPr>
          <w:rFonts w:ascii="Trebuchet MS" w:hAnsi="Trebuchet MS"/>
          <w:b/>
          <w:sz w:val="24"/>
          <w:szCs w:val="24"/>
        </w:rPr>
      </w:pPr>
    </w:p>
    <w:p w:rsidR="003309E2" w:rsidRPr="002452B1" w:rsidRDefault="003309E2" w:rsidP="00E93B28">
      <w:pPr>
        <w:pStyle w:val="2"/>
        <w:numPr>
          <w:ilvl w:val="1"/>
          <w:numId w:val="5"/>
        </w:numPr>
        <w:shd w:val="clear" w:color="auto" w:fill="auto"/>
        <w:tabs>
          <w:tab w:val="left" w:pos="567"/>
        </w:tabs>
        <w:spacing w:after="0" w:line="240" w:lineRule="auto"/>
        <w:ind w:firstLine="709"/>
        <w:rPr>
          <w:rFonts w:ascii="Trebuchet MS" w:hAnsi="Trebuchet MS"/>
          <w:sz w:val="24"/>
          <w:szCs w:val="24"/>
        </w:rPr>
      </w:pPr>
      <w:r w:rsidRPr="002452B1">
        <w:rPr>
          <w:rFonts w:ascii="Trebuchet MS" w:hAnsi="Trebuchet MS"/>
          <w:sz w:val="24"/>
          <w:szCs w:val="24"/>
        </w:rPr>
        <w:t>Настоящий договор вступает в силу с момента подписан</w:t>
      </w:r>
      <w:r w:rsidR="009E11CB">
        <w:rPr>
          <w:rFonts w:ascii="Trebuchet MS" w:hAnsi="Trebuchet MS"/>
          <w:sz w:val="24"/>
          <w:szCs w:val="24"/>
        </w:rPr>
        <w:t xml:space="preserve">ия, действует до 31 декабря </w:t>
      </w:r>
      <w:r w:rsidR="006067DF">
        <w:rPr>
          <w:rFonts w:ascii="Trebuchet MS" w:hAnsi="Trebuchet MS"/>
          <w:sz w:val="24"/>
          <w:szCs w:val="24"/>
        </w:rPr>
        <w:t>2018</w:t>
      </w:r>
      <w:r w:rsidR="009E11CB">
        <w:rPr>
          <w:rFonts w:ascii="Trebuchet MS" w:hAnsi="Trebuchet MS"/>
          <w:sz w:val="24"/>
          <w:szCs w:val="24"/>
        </w:rPr>
        <w:t xml:space="preserve"> </w:t>
      </w:r>
      <w:r w:rsidR="00BC5CE3">
        <w:rPr>
          <w:rFonts w:ascii="Trebuchet MS" w:hAnsi="Trebuchet MS"/>
          <w:sz w:val="24"/>
          <w:szCs w:val="24"/>
        </w:rPr>
        <w:t>года.</w:t>
      </w:r>
    </w:p>
    <w:p w:rsidR="003309E2" w:rsidRPr="002452B1" w:rsidRDefault="003309E2" w:rsidP="00E93B28">
      <w:pPr>
        <w:pStyle w:val="2"/>
        <w:numPr>
          <w:ilvl w:val="1"/>
          <w:numId w:val="5"/>
        </w:numPr>
        <w:shd w:val="clear" w:color="auto" w:fill="auto"/>
        <w:spacing w:after="0" w:line="240" w:lineRule="auto"/>
        <w:ind w:firstLine="709"/>
        <w:rPr>
          <w:rFonts w:ascii="Trebuchet MS" w:hAnsi="Trebuchet MS"/>
          <w:sz w:val="24"/>
          <w:szCs w:val="24"/>
        </w:rPr>
      </w:pPr>
      <w:r w:rsidRPr="002452B1">
        <w:rPr>
          <w:rFonts w:ascii="Trebuchet MS" w:hAnsi="Trebuchet MS"/>
          <w:sz w:val="24"/>
          <w:szCs w:val="24"/>
        </w:rPr>
        <w:t xml:space="preserve">Все изменения и дополнения к настоящему договору считаются действительными, если они оформлены в письменном виде и подписаны Заказчиком и </w:t>
      </w:r>
      <w:r w:rsidR="00E754DC">
        <w:rPr>
          <w:rFonts w:ascii="Trebuchet MS" w:hAnsi="Trebuchet MS"/>
          <w:sz w:val="24"/>
          <w:szCs w:val="24"/>
        </w:rPr>
        <w:t>Подрядчиком</w:t>
      </w:r>
      <w:r w:rsidRPr="002452B1">
        <w:rPr>
          <w:rFonts w:ascii="Trebuchet MS" w:hAnsi="Trebuchet MS"/>
          <w:sz w:val="24"/>
          <w:szCs w:val="24"/>
        </w:rPr>
        <w:t>, и скреплены печатями Сторон. Все изменения, приложения, протоколы, дополнительные соглашения к настоящему договору, являются его неотъемлемой частью.</w:t>
      </w:r>
    </w:p>
    <w:p w:rsidR="003309E2" w:rsidRPr="002452B1" w:rsidRDefault="003309E2"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 xml:space="preserve">В случае возникновения споров при исполнении настоящего оговора или в связи с ним, Стороны обязуются решать их путем переговоров с соблюдением претензионного порядка. Срок рассмотрения претензии – 30 (Тридцать) календарных дней от даты её получения. </w:t>
      </w:r>
      <w:r w:rsidR="00E754DC">
        <w:rPr>
          <w:rFonts w:ascii="Trebuchet MS" w:hAnsi="Trebuchet MS"/>
          <w:sz w:val="24"/>
          <w:szCs w:val="24"/>
        </w:rPr>
        <w:t xml:space="preserve">В случае </w:t>
      </w:r>
      <w:r w:rsidRPr="002452B1">
        <w:rPr>
          <w:rFonts w:ascii="Trebuchet MS" w:hAnsi="Trebuchet MS"/>
          <w:sz w:val="24"/>
          <w:szCs w:val="24"/>
        </w:rPr>
        <w:t>отказа в удовлетворении претензии или неполучен</w:t>
      </w:r>
      <w:r w:rsidR="00176FFF">
        <w:rPr>
          <w:rFonts w:ascii="Trebuchet MS" w:hAnsi="Trebuchet MS"/>
          <w:sz w:val="24"/>
          <w:szCs w:val="24"/>
        </w:rPr>
        <w:t>ии ответа на претензию в течение</w:t>
      </w:r>
      <w:r w:rsidRPr="002452B1">
        <w:rPr>
          <w:rFonts w:ascii="Trebuchet MS" w:hAnsi="Trebuchet MS"/>
          <w:sz w:val="24"/>
          <w:szCs w:val="24"/>
        </w:rPr>
        <w:t xml:space="preserve"> 10 (Десяти) календарных дней после истечении срока её рассмотрения, спор разрешается в Арбитражном суде </w:t>
      </w:r>
      <w:r w:rsidR="00176FFF">
        <w:rPr>
          <w:rFonts w:ascii="Trebuchet MS" w:hAnsi="Trebuchet MS"/>
          <w:sz w:val="24"/>
          <w:szCs w:val="24"/>
        </w:rPr>
        <w:t>Томской области</w:t>
      </w:r>
      <w:r w:rsidRPr="002452B1">
        <w:rPr>
          <w:rFonts w:ascii="Trebuchet MS" w:hAnsi="Trebuchet MS"/>
          <w:sz w:val="24"/>
          <w:szCs w:val="24"/>
        </w:rPr>
        <w:t xml:space="preserve">. </w:t>
      </w:r>
    </w:p>
    <w:p w:rsidR="003309E2" w:rsidRPr="002452B1" w:rsidRDefault="003309E2"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 xml:space="preserve">Любая информация полученная </w:t>
      </w:r>
      <w:r w:rsidR="00E754DC">
        <w:rPr>
          <w:rFonts w:ascii="Trebuchet MS" w:hAnsi="Trebuchet MS"/>
          <w:sz w:val="24"/>
          <w:szCs w:val="24"/>
        </w:rPr>
        <w:t>Подрядчиком</w:t>
      </w:r>
      <w:r w:rsidRPr="002452B1">
        <w:rPr>
          <w:rFonts w:ascii="Trebuchet MS" w:hAnsi="Trebuchet MS"/>
          <w:sz w:val="24"/>
          <w:szCs w:val="24"/>
        </w:rPr>
        <w:t xml:space="preserve"> от Заказчика в связи с исполнением настоящего договора является конфиденциальной </w:t>
      </w:r>
      <w:r w:rsidR="002B4C46" w:rsidRPr="002452B1">
        <w:rPr>
          <w:rFonts w:ascii="Trebuchet MS" w:hAnsi="Trebuchet MS"/>
          <w:sz w:val="24"/>
          <w:szCs w:val="24"/>
        </w:rPr>
        <w:t xml:space="preserve">и не подлежит разглашению третьим лицам без согласия Заказчика. </w:t>
      </w:r>
      <w:r w:rsidR="00241C5B" w:rsidRPr="00241C5B">
        <w:rPr>
          <w:rFonts w:ascii="Trebuchet MS" w:hAnsi="Trebuchet MS"/>
          <w:sz w:val="24"/>
          <w:szCs w:val="24"/>
        </w:rPr>
        <w:t>Подрядчик</w:t>
      </w:r>
      <w:r w:rsidR="002B4C46" w:rsidRPr="002452B1">
        <w:rPr>
          <w:rFonts w:ascii="Trebuchet MS" w:hAnsi="Trebuchet MS"/>
          <w:sz w:val="24"/>
          <w:szCs w:val="24"/>
        </w:rPr>
        <w:t xml:space="preserve"> несет ответственность за умышленное или неумышленное несанкционированное разглашение или использование такой информации.</w:t>
      </w:r>
      <w:r w:rsidR="0088186A" w:rsidRPr="002452B1">
        <w:rPr>
          <w:rFonts w:ascii="Trebuchet MS" w:hAnsi="Trebuchet MS"/>
          <w:sz w:val="24"/>
          <w:szCs w:val="24"/>
        </w:rPr>
        <w:t xml:space="preserve"> В случае разглашения либо несанкционированного использование информации </w:t>
      </w:r>
      <w:r w:rsidR="00241C5B" w:rsidRPr="00241C5B">
        <w:rPr>
          <w:rFonts w:ascii="Trebuchet MS" w:hAnsi="Trebuchet MS"/>
          <w:sz w:val="24"/>
          <w:szCs w:val="24"/>
        </w:rPr>
        <w:t>Подрядчик</w:t>
      </w:r>
      <w:r w:rsidR="0088186A" w:rsidRPr="002452B1">
        <w:rPr>
          <w:rFonts w:ascii="Trebuchet MS" w:hAnsi="Trebuchet MS"/>
          <w:sz w:val="24"/>
          <w:szCs w:val="24"/>
        </w:rPr>
        <w:t xml:space="preserve"> возмещает Заказчику причинённые в результате таких действий убытки.</w:t>
      </w:r>
    </w:p>
    <w:p w:rsidR="0088186A" w:rsidRPr="002452B1" w:rsidRDefault="0088186A"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Стороны обязуются соблюдать режим конфиденциальности в отношении персональных данных работников другой Стороны и использовать указанные данные лишь в целях исполнения настоящего договора. Стороны подтверждают, что указанные обязанности будут ими исполнены надлежащим образом.</w:t>
      </w:r>
    </w:p>
    <w:p w:rsidR="0088186A" w:rsidRPr="002452B1" w:rsidRDefault="0088186A"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Документы, а также любое сообщение (далее – документ) по настоящему договору считаются доставленными надлежащим образом с момента их получения адресатом. В зависимости от используемых Сторонами способов доставки датой и временем получения документа, направленного одной Стороной другой Стороне</w:t>
      </w:r>
      <w:r w:rsidR="00EE0E84" w:rsidRPr="002452B1">
        <w:rPr>
          <w:rFonts w:ascii="Trebuchet MS" w:hAnsi="Trebuchet MS"/>
          <w:sz w:val="24"/>
          <w:szCs w:val="24"/>
        </w:rPr>
        <w:t xml:space="preserve">, считается: </w:t>
      </w:r>
    </w:p>
    <w:p w:rsidR="00EE0E84" w:rsidRPr="002452B1" w:rsidRDefault="00EE0E84" w:rsidP="00E93B28">
      <w:pPr>
        <w:pStyle w:val="2"/>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lastRenderedPageBreak/>
        <w:t>- при использовании электронной почты – дата и время, указанные в отчете о доставке электронного документа персонального компьютера передающей Стороне, при условии, что принимающая Сторона по электронной почте подтвердила получение документа;</w:t>
      </w:r>
    </w:p>
    <w:p w:rsidR="00EE0E84" w:rsidRPr="002452B1" w:rsidRDefault="00EE0E84" w:rsidP="00E93B28">
      <w:pPr>
        <w:pStyle w:val="2"/>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 при использовании факсимильной связи – дата и время, указанные в отчете о доставке документа факсимильного аппарата передающей Стороны, при условии, что принимающая Сторона по факсимильной связи подтвердила получение документа;</w:t>
      </w:r>
    </w:p>
    <w:p w:rsidR="00EE0E84" w:rsidRPr="002452B1" w:rsidRDefault="00EE0E84" w:rsidP="00E93B28">
      <w:pPr>
        <w:pStyle w:val="2"/>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 при использовании почтовой связи – дата, указанная в уведомлении о вручении почто</w:t>
      </w:r>
      <w:r w:rsidR="00E67A7F" w:rsidRPr="002452B1">
        <w:rPr>
          <w:rFonts w:ascii="Trebuchet MS" w:hAnsi="Trebuchet MS"/>
          <w:sz w:val="24"/>
          <w:szCs w:val="24"/>
        </w:rPr>
        <w:t>во</w:t>
      </w:r>
      <w:r w:rsidRPr="002452B1">
        <w:rPr>
          <w:rFonts w:ascii="Trebuchet MS" w:hAnsi="Trebuchet MS"/>
          <w:sz w:val="24"/>
          <w:szCs w:val="24"/>
        </w:rPr>
        <w:t>го отправления;</w:t>
      </w:r>
    </w:p>
    <w:p w:rsidR="00EE0E84" w:rsidRPr="002452B1" w:rsidRDefault="00EE0E84" w:rsidP="00E93B28">
      <w:pPr>
        <w:pStyle w:val="2"/>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 при использовании доставки курьером – дата и время проставления Стороной – получателем отметки о получении документа.</w:t>
      </w:r>
    </w:p>
    <w:p w:rsidR="00EE0E84" w:rsidRPr="002452B1" w:rsidRDefault="00E67A7F"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При направлении документа электронной почтой Стороны направляют в приложении к электронному письму сканированную  копию документа</w:t>
      </w:r>
      <w:r w:rsidR="00BC7972" w:rsidRPr="002452B1">
        <w:rPr>
          <w:rFonts w:ascii="Trebuchet MS" w:hAnsi="Trebuchet MS"/>
          <w:sz w:val="24"/>
          <w:szCs w:val="24"/>
        </w:rPr>
        <w:t>, подписанного уполномоченным представителем Стороны и при необходимости скрепленного печатью Стороны.</w:t>
      </w:r>
    </w:p>
    <w:p w:rsidR="00BC7972" w:rsidRPr="002452B1" w:rsidRDefault="00BC7972"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В Случае изменения своего места нахождения (юридического адреса) и банковских реквизитов Сторона обязана незамедлительно письменно уведомить об этом другую Сторону. Неблагоприятные последствия, возникшие вследствие не уведомления, несет не уведомившая Сторона.</w:t>
      </w:r>
    </w:p>
    <w:p w:rsidR="00EE0E84" w:rsidRPr="002452B1" w:rsidRDefault="00BC7972"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Уступка прав (требования), принадлежащего Стороне на основании настоящего Договора,  либо перевод Стороной своего долга, а равно – передаче Стороной одновременно своих прав  и обязанностей по договору третьему лицу, требуют письменного согласия другой Стороны.</w:t>
      </w:r>
    </w:p>
    <w:p w:rsidR="00BC7972" w:rsidRPr="002452B1" w:rsidRDefault="00BC7972"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С момента подписания настоящего договора все предыдущие устные или письменные явные или косвенные сообщения, переписка, договоренности и соглашения между Сторонами утрачивают силу.</w:t>
      </w:r>
    </w:p>
    <w:p w:rsidR="00BC7972" w:rsidRPr="002452B1" w:rsidRDefault="00BC7972"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 xml:space="preserve">При выполнении своих обязательств по настоящему договору Стороны, их аффилированные лица, работники или посредники обязуются выполнить условия в соответствии с </w:t>
      </w:r>
      <w:r w:rsidRPr="00CF7D16">
        <w:rPr>
          <w:rFonts w:ascii="Trebuchet MS" w:hAnsi="Trebuchet MS"/>
          <w:sz w:val="24"/>
          <w:szCs w:val="24"/>
        </w:rPr>
        <w:t>Приложением</w:t>
      </w:r>
      <w:proofErr w:type="gramStart"/>
      <w:r w:rsidRPr="00CF7D16">
        <w:rPr>
          <w:rFonts w:ascii="Trebuchet MS" w:hAnsi="Trebuchet MS"/>
          <w:sz w:val="24"/>
          <w:szCs w:val="24"/>
        </w:rPr>
        <w:t xml:space="preserve"> А</w:t>
      </w:r>
      <w:proofErr w:type="gramEnd"/>
      <w:r w:rsidRPr="002452B1">
        <w:rPr>
          <w:rFonts w:ascii="Trebuchet MS" w:hAnsi="Trebuchet MS"/>
          <w:sz w:val="24"/>
          <w:szCs w:val="24"/>
        </w:rPr>
        <w:t xml:space="preserve"> к настоящему Договору</w:t>
      </w:r>
      <w:r w:rsidR="00B359C8">
        <w:rPr>
          <w:rFonts w:ascii="Trebuchet MS" w:hAnsi="Trebuchet MS"/>
          <w:sz w:val="24"/>
          <w:szCs w:val="24"/>
        </w:rPr>
        <w:t>.</w:t>
      </w:r>
    </w:p>
    <w:p w:rsidR="00BC7972" w:rsidRDefault="00BC7972" w:rsidP="00E93B28">
      <w:pPr>
        <w:pStyle w:val="2"/>
        <w:numPr>
          <w:ilvl w:val="1"/>
          <w:numId w:val="5"/>
        </w:numPr>
        <w:shd w:val="clear" w:color="auto" w:fill="auto"/>
        <w:tabs>
          <w:tab w:val="left" w:pos="0"/>
        </w:tabs>
        <w:spacing w:after="0" w:line="240" w:lineRule="auto"/>
        <w:ind w:firstLine="709"/>
        <w:rPr>
          <w:rFonts w:ascii="Trebuchet MS" w:hAnsi="Trebuchet MS"/>
          <w:sz w:val="24"/>
          <w:szCs w:val="24"/>
        </w:rPr>
      </w:pPr>
      <w:r w:rsidRPr="002452B1">
        <w:rPr>
          <w:rFonts w:ascii="Trebuchet MS" w:hAnsi="Trebuchet MS"/>
          <w:sz w:val="24"/>
          <w:szCs w:val="24"/>
        </w:rPr>
        <w:t>Настоящий договор составлен в двух экземплярах, имеющих одинаковую юридическую силу – один для Заказчика и один для Исполнителя.</w:t>
      </w:r>
    </w:p>
    <w:p w:rsidR="00D551C1" w:rsidRDefault="00D551C1" w:rsidP="00E93B28">
      <w:pPr>
        <w:pStyle w:val="2"/>
        <w:shd w:val="clear" w:color="auto" w:fill="auto"/>
        <w:tabs>
          <w:tab w:val="left" w:pos="0"/>
        </w:tabs>
        <w:spacing w:after="0" w:line="240" w:lineRule="auto"/>
        <w:ind w:firstLine="709"/>
        <w:rPr>
          <w:rFonts w:ascii="Trebuchet MS" w:hAnsi="Trebuchet MS"/>
          <w:sz w:val="24"/>
          <w:szCs w:val="24"/>
        </w:rPr>
      </w:pPr>
    </w:p>
    <w:p w:rsidR="00DC5FF5" w:rsidRDefault="00D551C1" w:rsidP="00E93B28">
      <w:pPr>
        <w:pStyle w:val="2"/>
        <w:tabs>
          <w:tab w:val="left" w:pos="0"/>
        </w:tabs>
        <w:spacing w:after="0" w:line="240" w:lineRule="auto"/>
        <w:ind w:firstLine="709"/>
        <w:jc w:val="center"/>
        <w:rPr>
          <w:rFonts w:ascii="Trebuchet MS" w:hAnsi="Trebuchet MS"/>
          <w:b/>
          <w:sz w:val="24"/>
          <w:szCs w:val="24"/>
        </w:rPr>
      </w:pPr>
      <w:r w:rsidRPr="00DC5FF5">
        <w:rPr>
          <w:rFonts w:ascii="Trebuchet MS" w:hAnsi="Trebuchet MS"/>
          <w:b/>
          <w:sz w:val="24"/>
          <w:szCs w:val="24"/>
        </w:rPr>
        <w:t>1</w:t>
      </w:r>
      <w:r w:rsidR="00E93B28">
        <w:rPr>
          <w:rFonts w:ascii="Trebuchet MS" w:hAnsi="Trebuchet MS"/>
          <w:b/>
          <w:sz w:val="24"/>
          <w:szCs w:val="24"/>
        </w:rPr>
        <w:t>1</w:t>
      </w:r>
      <w:r w:rsidRPr="00DC5FF5">
        <w:rPr>
          <w:rFonts w:ascii="Trebuchet MS" w:hAnsi="Trebuchet MS"/>
          <w:b/>
          <w:sz w:val="24"/>
          <w:szCs w:val="24"/>
        </w:rPr>
        <w:t>. Заверения и гарантии</w:t>
      </w:r>
    </w:p>
    <w:p w:rsidR="006E64AA" w:rsidRDefault="006E64AA" w:rsidP="00E93B28">
      <w:pPr>
        <w:pStyle w:val="2"/>
        <w:tabs>
          <w:tab w:val="left" w:pos="0"/>
        </w:tabs>
        <w:spacing w:after="0" w:line="240" w:lineRule="auto"/>
        <w:ind w:firstLine="709"/>
        <w:jc w:val="center"/>
        <w:rPr>
          <w:rFonts w:ascii="Trebuchet MS" w:hAnsi="Trebuchet MS"/>
          <w:b/>
          <w:sz w:val="24"/>
          <w:szCs w:val="24"/>
        </w:rPr>
      </w:pPr>
    </w:p>
    <w:p w:rsidR="006E64AA" w:rsidRDefault="00241C5B" w:rsidP="00E93B28">
      <w:pPr>
        <w:pStyle w:val="2"/>
        <w:tabs>
          <w:tab w:val="left" w:pos="0"/>
        </w:tabs>
        <w:spacing w:after="0" w:line="240" w:lineRule="auto"/>
        <w:ind w:firstLine="709"/>
        <w:jc w:val="left"/>
        <w:rPr>
          <w:rFonts w:ascii="Trebuchet MS" w:hAnsi="Trebuchet MS"/>
          <w:b/>
          <w:sz w:val="24"/>
          <w:szCs w:val="24"/>
        </w:rPr>
      </w:pPr>
      <w:r w:rsidRPr="00241C5B">
        <w:rPr>
          <w:rFonts w:ascii="Trebuchet MS" w:hAnsi="Trebuchet MS"/>
          <w:sz w:val="24"/>
          <w:szCs w:val="24"/>
        </w:rPr>
        <w:t>Подрядчик</w:t>
      </w:r>
      <w:r w:rsidR="00DC5FF5">
        <w:rPr>
          <w:rFonts w:ascii="Trebuchet MS" w:hAnsi="Trebuchet MS"/>
          <w:sz w:val="24"/>
          <w:szCs w:val="24"/>
        </w:rPr>
        <w:t xml:space="preserve"> заверяет </w:t>
      </w:r>
      <w:r w:rsidR="00D551C1" w:rsidRPr="00D551C1">
        <w:rPr>
          <w:rFonts w:ascii="Trebuchet MS" w:hAnsi="Trebuchet MS"/>
          <w:sz w:val="24"/>
          <w:szCs w:val="24"/>
        </w:rPr>
        <w:t>Заказчика о следующих обстоятельствах:</w:t>
      </w:r>
      <w:r w:rsidR="00DC5FF5">
        <w:rPr>
          <w:rFonts w:ascii="Trebuchet MS" w:hAnsi="Trebuchet MS"/>
          <w:b/>
          <w:sz w:val="24"/>
          <w:szCs w:val="24"/>
        </w:rPr>
        <w:t xml:space="preserve"> </w:t>
      </w:r>
    </w:p>
    <w:p w:rsidR="006E64AA" w:rsidRDefault="006E64AA" w:rsidP="00E93B28">
      <w:pPr>
        <w:pStyle w:val="2"/>
        <w:tabs>
          <w:tab w:val="left" w:pos="0"/>
        </w:tabs>
        <w:spacing w:after="0" w:line="240" w:lineRule="auto"/>
        <w:ind w:firstLine="709"/>
        <w:rPr>
          <w:rFonts w:ascii="Trebuchet MS" w:hAnsi="Trebuchet MS"/>
          <w:b/>
          <w:sz w:val="24"/>
          <w:szCs w:val="24"/>
        </w:rPr>
      </w:pPr>
      <w:r>
        <w:rPr>
          <w:rFonts w:ascii="Trebuchet MS" w:hAnsi="Trebuchet MS"/>
          <w:b/>
          <w:sz w:val="24"/>
          <w:szCs w:val="24"/>
        </w:rPr>
        <w:t>1</w:t>
      </w:r>
      <w:r w:rsidR="00E93B28">
        <w:rPr>
          <w:rFonts w:ascii="Trebuchet MS" w:hAnsi="Trebuchet MS"/>
          <w:b/>
          <w:sz w:val="24"/>
          <w:szCs w:val="24"/>
        </w:rPr>
        <w:t>1</w:t>
      </w:r>
      <w:r>
        <w:rPr>
          <w:rFonts w:ascii="Trebuchet MS" w:hAnsi="Trebuchet MS"/>
          <w:b/>
          <w:sz w:val="24"/>
          <w:szCs w:val="24"/>
        </w:rPr>
        <w:t xml:space="preserve">.1. </w:t>
      </w:r>
      <w:r w:rsidR="00D551C1" w:rsidRPr="00D551C1">
        <w:rPr>
          <w:rFonts w:ascii="Trebuchet MS" w:hAnsi="Trebuchet MS"/>
          <w:sz w:val="24"/>
          <w:szCs w:val="24"/>
        </w:rPr>
        <w:t>Закл</w:t>
      </w:r>
      <w:r w:rsidR="002F2573">
        <w:rPr>
          <w:rFonts w:ascii="Trebuchet MS" w:hAnsi="Trebuchet MS"/>
          <w:sz w:val="24"/>
          <w:szCs w:val="24"/>
        </w:rPr>
        <w:t>ючение и исполнение Исполнителем</w:t>
      </w:r>
      <w:r w:rsidR="00D551C1" w:rsidRPr="00D551C1">
        <w:rPr>
          <w:rFonts w:ascii="Trebuchet MS" w:hAnsi="Trebuchet MS"/>
          <w:sz w:val="24"/>
          <w:szCs w:val="24"/>
        </w:rPr>
        <w:t xml:space="preserve"> настоящего Договора, а также совершение всех действий, предусмотренных настоящим Договором, не противоречит учредительным и иным имеющим об</w:t>
      </w:r>
      <w:r w:rsidR="002F2573">
        <w:rPr>
          <w:rFonts w:ascii="Trebuchet MS" w:hAnsi="Trebuchet MS"/>
          <w:sz w:val="24"/>
          <w:szCs w:val="24"/>
        </w:rPr>
        <w:t>язательную силу для Исполнителя</w:t>
      </w:r>
      <w:r w:rsidR="00D551C1" w:rsidRPr="00D551C1">
        <w:rPr>
          <w:rFonts w:ascii="Trebuchet MS" w:hAnsi="Trebuchet MS"/>
          <w:sz w:val="24"/>
          <w:szCs w:val="24"/>
        </w:rPr>
        <w:t xml:space="preserve"> документов;</w:t>
      </w:r>
      <w:r w:rsidR="00466095">
        <w:rPr>
          <w:rFonts w:ascii="Trebuchet MS" w:hAnsi="Trebuchet MS"/>
          <w:b/>
          <w:sz w:val="24"/>
          <w:szCs w:val="24"/>
        </w:rPr>
        <w:t xml:space="preserve"> </w:t>
      </w:r>
    </w:p>
    <w:p w:rsidR="006E64AA" w:rsidRDefault="006E64AA" w:rsidP="00E93B28">
      <w:pPr>
        <w:pStyle w:val="2"/>
        <w:tabs>
          <w:tab w:val="left" w:pos="0"/>
        </w:tabs>
        <w:spacing w:after="0" w:line="240" w:lineRule="auto"/>
        <w:ind w:firstLine="709"/>
        <w:rPr>
          <w:rFonts w:ascii="Trebuchet MS" w:hAnsi="Trebuchet MS"/>
          <w:b/>
          <w:sz w:val="24"/>
          <w:szCs w:val="24"/>
        </w:rPr>
      </w:pPr>
      <w:r>
        <w:rPr>
          <w:rFonts w:ascii="Trebuchet MS" w:hAnsi="Trebuchet MS"/>
          <w:b/>
          <w:sz w:val="24"/>
          <w:szCs w:val="24"/>
        </w:rPr>
        <w:t>1</w:t>
      </w:r>
      <w:r w:rsidR="00E93B28">
        <w:rPr>
          <w:rFonts w:ascii="Trebuchet MS" w:hAnsi="Trebuchet MS"/>
          <w:b/>
          <w:sz w:val="24"/>
          <w:szCs w:val="24"/>
        </w:rPr>
        <w:t>1</w:t>
      </w:r>
      <w:r>
        <w:rPr>
          <w:rFonts w:ascii="Trebuchet MS" w:hAnsi="Trebuchet MS"/>
          <w:b/>
          <w:sz w:val="24"/>
          <w:szCs w:val="24"/>
        </w:rPr>
        <w:t xml:space="preserve">.2. </w:t>
      </w:r>
      <w:r w:rsidR="009B15F3">
        <w:rPr>
          <w:rFonts w:ascii="Trebuchet MS" w:hAnsi="Trebuchet MS"/>
          <w:sz w:val="24"/>
          <w:szCs w:val="24"/>
        </w:rPr>
        <w:t>Исполнителю</w:t>
      </w:r>
      <w:r w:rsidR="00D551C1" w:rsidRPr="00D551C1">
        <w:rPr>
          <w:rFonts w:ascii="Trebuchet MS" w:hAnsi="Trebuchet MS"/>
          <w:sz w:val="24"/>
          <w:szCs w:val="24"/>
        </w:rPr>
        <w:t xml:space="preserve"> не известно о наличии или угрозе предъявления исков, заявления требований либо проведения расследований или иных подобных действий, осуществляемых судебными, правоохранительными или административными органами, которые в случае вынесения</w:t>
      </w:r>
      <w:r w:rsidR="009B15F3">
        <w:rPr>
          <w:rFonts w:ascii="Trebuchet MS" w:hAnsi="Trebuchet MS"/>
          <w:sz w:val="24"/>
          <w:szCs w:val="24"/>
        </w:rPr>
        <w:t xml:space="preserve"> решения не в пользу Исполнителя</w:t>
      </w:r>
      <w:r w:rsidR="00D551C1" w:rsidRPr="00D551C1">
        <w:rPr>
          <w:rFonts w:ascii="Trebuchet MS" w:hAnsi="Trebuchet MS"/>
          <w:sz w:val="24"/>
          <w:szCs w:val="24"/>
        </w:rPr>
        <w:t xml:space="preserve"> могли бы отрицательно повл</w:t>
      </w:r>
      <w:r w:rsidR="009B15F3">
        <w:rPr>
          <w:rFonts w:ascii="Trebuchet MS" w:hAnsi="Trebuchet MS"/>
          <w:sz w:val="24"/>
          <w:szCs w:val="24"/>
        </w:rPr>
        <w:t xml:space="preserve">иять на возможность Исполнителем </w:t>
      </w:r>
      <w:r w:rsidR="00D551C1" w:rsidRPr="00D551C1">
        <w:rPr>
          <w:rFonts w:ascii="Trebuchet MS" w:hAnsi="Trebuchet MS"/>
          <w:sz w:val="24"/>
          <w:szCs w:val="24"/>
        </w:rPr>
        <w:t>выполнять свои обязательства по настоящему Договору;</w:t>
      </w:r>
    </w:p>
    <w:p w:rsidR="002A6AC3" w:rsidRDefault="006E64AA" w:rsidP="00E93B28">
      <w:pPr>
        <w:pStyle w:val="2"/>
        <w:tabs>
          <w:tab w:val="left" w:pos="0"/>
        </w:tabs>
        <w:spacing w:after="0" w:line="240" w:lineRule="auto"/>
        <w:ind w:firstLine="709"/>
        <w:rPr>
          <w:rFonts w:ascii="Trebuchet MS" w:hAnsi="Trebuchet MS"/>
          <w:sz w:val="24"/>
          <w:szCs w:val="24"/>
        </w:rPr>
      </w:pPr>
      <w:r>
        <w:rPr>
          <w:rFonts w:ascii="Trebuchet MS" w:hAnsi="Trebuchet MS"/>
          <w:b/>
          <w:sz w:val="24"/>
          <w:szCs w:val="24"/>
        </w:rPr>
        <w:t>1</w:t>
      </w:r>
      <w:r w:rsidR="00E93B28">
        <w:rPr>
          <w:rFonts w:ascii="Trebuchet MS" w:hAnsi="Trebuchet MS"/>
          <w:b/>
          <w:sz w:val="24"/>
          <w:szCs w:val="24"/>
        </w:rPr>
        <w:t>1</w:t>
      </w:r>
      <w:r>
        <w:rPr>
          <w:rFonts w:ascii="Trebuchet MS" w:hAnsi="Trebuchet MS"/>
          <w:b/>
          <w:sz w:val="24"/>
          <w:szCs w:val="24"/>
        </w:rPr>
        <w:t>.3.</w:t>
      </w:r>
      <w:r w:rsidR="0092152B">
        <w:rPr>
          <w:rFonts w:ascii="Trebuchet MS" w:hAnsi="Trebuchet MS"/>
          <w:b/>
          <w:sz w:val="24"/>
          <w:szCs w:val="24"/>
        </w:rPr>
        <w:t xml:space="preserve"> </w:t>
      </w:r>
      <w:r w:rsidR="00241C5B" w:rsidRPr="00241C5B">
        <w:rPr>
          <w:rFonts w:ascii="Trebuchet MS" w:hAnsi="Trebuchet MS"/>
          <w:sz w:val="24"/>
          <w:szCs w:val="24"/>
        </w:rPr>
        <w:t>Подрядчик</w:t>
      </w:r>
      <w:r w:rsidR="00D551C1" w:rsidRPr="00D551C1">
        <w:rPr>
          <w:rFonts w:ascii="Trebuchet MS" w:hAnsi="Trebuchet MS"/>
          <w:sz w:val="24"/>
          <w:szCs w:val="24"/>
        </w:rPr>
        <w:t xml:space="preserve"> имеет все необходимые разрешения, свидетельства или согласования государственных органов и иных организаций для исполнения обязательств, связанных с предметом настоящего Договора.</w:t>
      </w:r>
    </w:p>
    <w:p w:rsidR="007F34E4" w:rsidRDefault="007F34E4" w:rsidP="00E93B28">
      <w:pPr>
        <w:pStyle w:val="2"/>
        <w:tabs>
          <w:tab w:val="left" w:pos="0"/>
        </w:tabs>
        <w:spacing w:after="0" w:line="240" w:lineRule="auto"/>
        <w:ind w:firstLine="709"/>
        <w:rPr>
          <w:rFonts w:ascii="Trebuchet MS" w:hAnsi="Trebuchet MS"/>
          <w:sz w:val="24"/>
          <w:szCs w:val="24"/>
        </w:rPr>
      </w:pPr>
    </w:p>
    <w:p w:rsidR="007F34E4" w:rsidRDefault="007F34E4" w:rsidP="00E93B28">
      <w:pPr>
        <w:pStyle w:val="2"/>
        <w:tabs>
          <w:tab w:val="left" w:pos="0"/>
        </w:tabs>
        <w:spacing w:after="0" w:line="240" w:lineRule="auto"/>
        <w:ind w:firstLine="709"/>
        <w:rPr>
          <w:rFonts w:ascii="Trebuchet MS" w:hAnsi="Trebuchet MS"/>
          <w:sz w:val="24"/>
          <w:szCs w:val="24"/>
        </w:rPr>
      </w:pPr>
    </w:p>
    <w:p w:rsidR="002A6AC3" w:rsidRDefault="00E14707" w:rsidP="006E64AA">
      <w:pPr>
        <w:pStyle w:val="2"/>
        <w:shd w:val="clear" w:color="auto" w:fill="auto"/>
        <w:tabs>
          <w:tab w:val="left" w:pos="0"/>
        </w:tabs>
        <w:spacing w:after="0" w:line="317" w:lineRule="exact"/>
        <w:ind w:right="20"/>
        <w:jc w:val="center"/>
        <w:rPr>
          <w:rFonts w:ascii="Trebuchet MS" w:hAnsi="Trebuchet MS"/>
          <w:b/>
          <w:sz w:val="24"/>
          <w:szCs w:val="24"/>
        </w:rPr>
      </w:pPr>
      <w:r>
        <w:rPr>
          <w:rFonts w:ascii="Trebuchet MS" w:hAnsi="Trebuchet MS"/>
          <w:b/>
          <w:sz w:val="24"/>
          <w:szCs w:val="24"/>
        </w:rPr>
        <w:t xml:space="preserve">14. </w:t>
      </w:r>
      <w:r w:rsidR="002A6AC3" w:rsidRPr="002452B1">
        <w:rPr>
          <w:rFonts w:ascii="Trebuchet MS" w:hAnsi="Trebuchet MS"/>
          <w:b/>
          <w:sz w:val="24"/>
          <w:szCs w:val="24"/>
        </w:rPr>
        <w:t>Приложения</w:t>
      </w:r>
    </w:p>
    <w:p w:rsidR="00BE58F5" w:rsidRDefault="00BE58F5" w:rsidP="00BE58F5">
      <w:pPr>
        <w:pStyle w:val="2"/>
        <w:shd w:val="clear" w:color="auto" w:fill="auto"/>
        <w:tabs>
          <w:tab w:val="left" w:pos="0"/>
        </w:tabs>
        <w:spacing w:after="0" w:line="317" w:lineRule="exact"/>
        <w:ind w:left="284" w:right="20"/>
        <w:rPr>
          <w:rFonts w:ascii="Trebuchet MS" w:hAnsi="Trebuchet MS"/>
          <w:b/>
          <w:sz w:val="24"/>
          <w:szCs w:val="24"/>
        </w:rPr>
      </w:pPr>
    </w:p>
    <w:p w:rsidR="00B359C8" w:rsidRPr="002452B1" w:rsidRDefault="00B359C8" w:rsidP="00B359C8">
      <w:pPr>
        <w:pStyle w:val="2"/>
        <w:shd w:val="clear" w:color="auto" w:fill="auto"/>
        <w:tabs>
          <w:tab w:val="left" w:pos="0"/>
        </w:tabs>
        <w:spacing w:after="0" w:line="317" w:lineRule="exact"/>
        <w:ind w:left="20" w:right="20"/>
        <w:rPr>
          <w:rFonts w:ascii="Trebuchet MS" w:hAnsi="Trebuchet MS"/>
          <w:b/>
          <w:sz w:val="24"/>
          <w:szCs w:val="24"/>
        </w:rPr>
      </w:pPr>
      <w:r>
        <w:rPr>
          <w:rFonts w:ascii="Trebuchet MS" w:hAnsi="Trebuchet MS"/>
          <w:b/>
          <w:sz w:val="24"/>
          <w:szCs w:val="24"/>
        </w:rPr>
        <w:t xml:space="preserve">   Приложение № 1 – </w:t>
      </w:r>
      <w:r w:rsidR="00981928">
        <w:rPr>
          <w:rFonts w:ascii="Trebuchet MS" w:hAnsi="Trebuchet MS"/>
          <w:sz w:val="24"/>
          <w:szCs w:val="24"/>
        </w:rPr>
        <w:t>Техническое задание.</w:t>
      </w:r>
      <w:r w:rsidR="006E64AA">
        <w:rPr>
          <w:rFonts w:ascii="Trebuchet MS" w:hAnsi="Trebuchet MS"/>
          <w:sz w:val="24"/>
          <w:szCs w:val="24"/>
        </w:rPr>
        <w:t xml:space="preserve"> </w:t>
      </w:r>
    </w:p>
    <w:p w:rsidR="002A6AC3" w:rsidRPr="00981928" w:rsidRDefault="00B359C8" w:rsidP="00B1370D">
      <w:pPr>
        <w:pStyle w:val="2"/>
        <w:shd w:val="clear" w:color="auto" w:fill="auto"/>
        <w:tabs>
          <w:tab w:val="left" w:pos="0"/>
        </w:tabs>
        <w:spacing w:after="0" w:line="317" w:lineRule="exact"/>
        <w:ind w:right="20" w:firstLine="284"/>
        <w:rPr>
          <w:rFonts w:ascii="Trebuchet MS" w:hAnsi="Trebuchet MS"/>
          <w:sz w:val="24"/>
          <w:szCs w:val="24"/>
        </w:rPr>
      </w:pPr>
      <w:r>
        <w:rPr>
          <w:rFonts w:ascii="Trebuchet MS" w:hAnsi="Trebuchet MS"/>
          <w:b/>
          <w:sz w:val="24"/>
          <w:szCs w:val="24"/>
        </w:rPr>
        <w:t>Приложение № 2</w:t>
      </w:r>
      <w:r w:rsidR="002A6AC3" w:rsidRPr="002452B1">
        <w:rPr>
          <w:rFonts w:ascii="Trebuchet MS" w:hAnsi="Trebuchet MS"/>
          <w:b/>
          <w:sz w:val="24"/>
          <w:szCs w:val="24"/>
        </w:rPr>
        <w:t xml:space="preserve"> – </w:t>
      </w:r>
      <w:r w:rsidR="00981928">
        <w:rPr>
          <w:rFonts w:ascii="Trebuchet MS" w:hAnsi="Trebuchet MS"/>
          <w:sz w:val="24"/>
          <w:szCs w:val="24"/>
        </w:rPr>
        <w:t>Акт приема-сдачи оказанных услуг.</w:t>
      </w:r>
    </w:p>
    <w:p w:rsidR="00FB2DC3" w:rsidRDefault="00B1370D" w:rsidP="006E64AA">
      <w:pPr>
        <w:pStyle w:val="2"/>
        <w:shd w:val="clear" w:color="auto" w:fill="auto"/>
        <w:tabs>
          <w:tab w:val="left" w:pos="0"/>
        </w:tabs>
        <w:spacing w:after="0" w:line="317" w:lineRule="exact"/>
        <w:ind w:right="20" w:firstLine="284"/>
        <w:rPr>
          <w:rFonts w:ascii="Trebuchet MS" w:hAnsi="Trebuchet MS"/>
          <w:b/>
          <w:sz w:val="24"/>
          <w:szCs w:val="24"/>
        </w:rPr>
      </w:pPr>
      <w:r>
        <w:rPr>
          <w:rFonts w:ascii="Trebuchet MS" w:hAnsi="Trebuchet MS"/>
          <w:b/>
          <w:sz w:val="24"/>
          <w:szCs w:val="24"/>
        </w:rPr>
        <w:t>Приложение № 3</w:t>
      </w:r>
      <w:r w:rsidR="002A6AC3" w:rsidRPr="002452B1">
        <w:rPr>
          <w:rFonts w:ascii="Trebuchet MS" w:hAnsi="Trebuchet MS"/>
          <w:b/>
          <w:sz w:val="24"/>
          <w:szCs w:val="24"/>
        </w:rPr>
        <w:t xml:space="preserve"> – </w:t>
      </w:r>
      <w:r w:rsidR="00981928">
        <w:rPr>
          <w:rFonts w:ascii="Trebuchet MS" w:hAnsi="Trebuchet MS"/>
          <w:sz w:val="24"/>
          <w:szCs w:val="24"/>
        </w:rPr>
        <w:t>Требования</w:t>
      </w:r>
      <w:r w:rsidR="00981928" w:rsidRPr="00981928">
        <w:rPr>
          <w:rFonts w:ascii="Trebuchet MS" w:hAnsi="Trebuchet MS"/>
          <w:sz w:val="24"/>
          <w:szCs w:val="24"/>
        </w:rPr>
        <w:t xml:space="preserve"> З</w:t>
      </w:r>
      <w:r w:rsidR="00981928">
        <w:rPr>
          <w:rFonts w:ascii="Trebuchet MS" w:hAnsi="Trebuchet MS"/>
          <w:sz w:val="24"/>
          <w:szCs w:val="24"/>
        </w:rPr>
        <w:t>аказчика</w:t>
      </w:r>
      <w:r w:rsidR="00981928" w:rsidRPr="00981928">
        <w:rPr>
          <w:rFonts w:ascii="Trebuchet MS" w:hAnsi="Trebuchet MS"/>
          <w:sz w:val="24"/>
          <w:szCs w:val="24"/>
        </w:rPr>
        <w:t xml:space="preserve"> </w:t>
      </w:r>
      <w:r w:rsidR="00981928">
        <w:rPr>
          <w:rFonts w:ascii="Trebuchet MS" w:hAnsi="Trebuchet MS"/>
          <w:sz w:val="24"/>
          <w:szCs w:val="24"/>
        </w:rPr>
        <w:t>по</w:t>
      </w:r>
      <w:r w:rsidR="00981928" w:rsidRPr="00981928">
        <w:rPr>
          <w:rFonts w:ascii="Trebuchet MS" w:hAnsi="Trebuchet MS"/>
          <w:sz w:val="24"/>
          <w:szCs w:val="24"/>
        </w:rPr>
        <w:t xml:space="preserve"> </w:t>
      </w:r>
      <w:r w:rsidR="00981928">
        <w:rPr>
          <w:rFonts w:ascii="Trebuchet MS" w:hAnsi="Trebuchet MS"/>
          <w:sz w:val="24"/>
          <w:szCs w:val="24"/>
        </w:rPr>
        <w:t>охране</w:t>
      </w:r>
      <w:r w:rsidR="00981928" w:rsidRPr="00981928">
        <w:rPr>
          <w:rFonts w:ascii="Trebuchet MS" w:hAnsi="Trebuchet MS"/>
          <w:sz w:val="24"/>
          <w:szCs w:val="24"/>
        </w:rPr>
        <w:t xml:space="preserve"> </w:t>
      </w:r>
      <w:r w:rsidR="00981928">
        <w:rPr>
          <w:rFonts w:ascii="Trebuchet MS" w:hAnsi="Trebuchet MS"/>
          <w:sz w:val="24"/>
          <w:szCs w:val="24"/>
        </w:rPr>
        <w:t>труда</w:t>
      </w:r>
      <w:r w:rsidR="00981928" w:rsidRPr="00981928">
        <w:rPr>
          <w:rFonts w:ascii="Trebuchet MS" w:hAnsi="Trebuchet MS"/>
          <w:sz w:val="24"/>
          <w:szCs w:val="24"/>
        </w:rPr>
        <w:t xml:space="preserve">, </w:t>
      </w:r>
      <w:r w:rsidR="00981928">
        <w:rPr>
          <w:rFonts w:ascii="Trebuchet MS" w:hAnsi="Trebuchet MS"/>
          <w:sz w:val="24"/>
          <w:szCs w:val="24"/>
        </w:rPr>
        <w:t>промышленной</w:t>
      </w:r>
      <w:r w:rsidR="00981928" w:rsidRPr="00981928">
        <w:rPr>
          <w:rFonts w:ascii="Trebuchet MS" w:hAnsi="Trebuchet MS"/>
          <w:sz w:val="24"/>
          <w:szCs w:val="24"/>
        </w:rPr>
        <w:t xml:space="preserve">, </w:t>
      </w:r>
      <w:r w:rsidR="00981928">
        <w:rPr>
          <w:rFonts w:ascii="Trebuchet MS" w:hAnsi="Trebuchet MS"/>
          <w:sz w:val="24"/>
          <w:szCs w:val="24"/>
        </w:rPr>
        <w:t>пожарной</w:t>
      </w:r>
      <w:r w:rsidR="00981928" w:rsidRPr="00981928">
        <w:t xml:space="preserve"> </w:t>
      </w:r>
      <w:r w:rsidR="00981928">
        <w:rPr>
          <w:rFonts w:ascii="Trebuchet MS" w:hAnsi="Trebuchet MS"/>
          <w:sz w:val="24"/>
          <w:szCs w:val="24"/>
        </w:rPr>
        <w:t>безопасности и охране окружающей среды.</w:t>
      </w:r>
    </w:p>
    <w:p w:rsidR="002A6AC3" w:rsidRDefault="00B1370D" w:rsidP="00132685">
      <w:pPr>
        <w:pStyle w:val="2"/>
        <w:shd w:val="clear" w:color="auto" w:fill="auto"/>
        <w:tabs>
          <w:tab w:val="left" w:pos="0"/>
        </w:tabs>
        <w:spacing w:after="0" w:line="317" w:lineRule="exact"/>
        <w:ind w:right="20" w:firstLine="284"/>
        <w:rPr>
          <w:rFonts w:ascii="Trebuchet MS" w:hAnsi="Trebuchet MS"/>
          <w:sz w:val="24"/>
          <w:szCs w:val="24"/>
        </w:rPr>
      </w:pPr>
      <w:r>
        <w:rPr>
          <w:rFonts w:ascii="Trebuchet MS" w:hAnsi="Trebuchet MS"/>
          <w:b/>
          <w:sz w:val="24"/>
          <w:szCs w:val="24"/>
        </w:rPr>
        <w:t>Приложение № 4</w:t>
      </w:r>
      <w:r w:rsidR="002A6AC3" w:rsidRPr="002452B1">
        <w:rPr>
          <w:rFonts w:ascii="Trebuchet MS" w:hAnsi="Trebuchet MS"/>
          <w:b/>
          <w:sz w:val="24"/>
          <w:szCs w:val="24"/>
        </w:rPr>
        <w:t xml:space="preserve"> </w:t>
      </w:r>
      <w:r w:rsidR="00981928">
        <w:rPr>
          <w:rFonts w:ascii="Trebuchet MS" w:hAnsi="Trebuchet MS"/>
          <w:b/>
          <w:sz w:val="24"/>
          <w:szCs w:val="24"/>
        </w:rPr>
        <w:t>–</w:t>
      </w:r>
      <w:r w:rsidR="00981928">
        <w:rPr>
          <w:rFonts w:ascii="Trebuchet MS" w:hAnsi="Trebuchet MS"/>
          <w:sz w:val="24"/>
          <w:szCs w:val="24"/>
        </w:rPr>
        <w:t xml:space="preserve"> Антикоррупционная оговорка.</w:t>
      </w:r>
    </w:p>
    <w:p w:rsidR="00AA3BD6" w:rsidRDefault="00AA3BD6" w:rsidP="00132685">
      <w:pPr>
        <w:pStyle w:val="2"/>
        <w:shd w:val="clear" w:color="auto" w:fill="auto"/>
        <w:tabs>
          <w:tab w:val="left" w:pos="0"/>
        </w:tabs>
        <w:spacing w:after="0" w:line="317" w:lineRule="exact"/>
        <w:ind w:right="20" w:firstLine="284"/>
        <w:rPr>
          <w:rFonts w:ascii="Trebuchet MS" w:hAnsi="Trebuchet MS"/>
          <w:sz w:val="24"/>
          <w:szCs w:val="24"/>
        </w:rPr>
      </w:pPr>
      <w:r w:rsidRPr="00AA3BD6">
        <w:rPr>
          <w:rFonts w:ascii="Trebuchet MS" w:hAnsi="Trebuchet MS"/>
          <w:b/>
          <w:sz w:val="24"/>
          <w:szCs w:val="24"/>
        </w:rPr>
        <w:t>Приложение №</w:t>
      </w:r>
      <w:r w:rsidR="007F34E4">
        <w:rPr>
          <w:rFonts w:ascii="Trebuchet MS" w:hAnsi="Trebuchet MS"/>
          <w:b/>
          <w:sz w:val="24"/>
          <w:szCs w:val="24"/>
        </w:rPr>
        <w:t xml:space="preserve"> </w:t>
      </w:r>
      <w:r w:rsidRPr="00AA3BD6">
        <w:rPr>
          <w:rFonts w:ascii="Trebuchet MS" w:hAnsi="Trebuchet MS"/>
          <w:b/>
          <w:sz w:val="24"/>
          <w:szCs w:val="24"/>
        </w:rPr>
        <w:t>5</w:t>
      </w:r>
      <w:r>
        <w:rPr>
          <w:rFonts w:ascii="Trebuchet MS" w:hAnsi="Trebuchet MS"/>
          <w:sz w:val="24"/>
          <w:szCs w:val="24"/>
        </w:rPr>
        <w:t xml:space="preserve"> - </w:t>
      </w:r>
      <w:r w:rsidRPr="00AA3BD6">
        <w:rPr>
          <w:rFonts w:ascii="Trebuchet MS" w:hAnsi="Trebuchet MS"/>
          <w:sz w:val="24"/>
          <w:szCs w:val="24"/>
        </w:rPr>
        <w:t>Информация о цепочке собственников контрагента, включая бенефициаров</w:t>
      </w:r>
      <w:r>
        <w:rPr>
          <w:rFonts w:ascii="Trebuchet MS" w:hAnsi="Trebuchet MS"/>
          <w:sz w:val="24"/>
          <w:szCs w:val="24"/>
        </w:rPr>
        <w:t>.</w:t>
      </w:r>
    </w:p>
    <w:p w:rsidR="00AA3BD6" w:rsidRDefault="007F34E4" w:rsidP="00132685">
      <w:pPr>
        <w:pStyle w:val="2"/>
        <w:shd w:val="clear" w:color="auto" w:fill="auto"/>
        <w:tabs>
          <w:tab w:val="left" w:pos="0"/>
        </w:tabs>
        <w:spacing w:after="0" w:line="317" w:lineRule="exact"/>
        <w:ind w:right="20" w:firstLine="284"/>
        <w:rPr>
          <w:rFonts w:ascii="Trebuchet MS" w:hAnsi="Trebuchet MS"/>
          <w:sz w:val="24"/>
          <w:szCs w:val="24"/>
        </w:rPr>
      </w:pPr>
      <w:r w:rsidRPr="00AA3BD6">
        <w:rPr>
          <w:rFonts w:ascii="Trebuchet MS" w:hAnsi="Trebuchet MS"/>
          <w:b/>
          <w:sz w:val="24"/>
          <w:szCs w:val="24"/>
        </w:rPr>
        <w:t>Приложение №</w:t>
      </w:r>
      <w:r>
        <w:rPr>
          <w:rFonts w:ascii="Trebuchet MS" w:hAnsi="Trebuchet MS"/>
          <w:b/>
          <w:sz w:val="24"/>
          <w:szCs w:val="24"/>
        </w:rPr>
        <w:t xml:space="preserve"> 6 -</w:t>
      </w:r>
      <w:r>
        <w:rPr>
          <w:rFonts w:ascii="Trebuchet MS" w:hAnsi="Trebuchet MS"/>
          <w:sz w:val="24"/>
          <w:szCs w:val="24"/>
        </w:rPr>
        <w:t xml:space="preserve"> П</w:t>
      </w:r>
      <w:r w:rsidRPr="007F34E4">
        <w:rPr>
          <w:rFonts w:ascii="Trebuchet MS" w:hAnsi="Trebuchet MS"/>
          <w:sz w:val="24"/>
          <w:szCs w:val="24"/>
        </w:rPr>
        <w:t>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r>
        <w:rPr>
          <w:rFonts w:ascii="Trebuchet MS" w:hAnsi="Trebuchet MS"/>
          <w:sz w:val="24"/>
          <w:szCs w:val="24"/>
        </w:rPr>
        <w:t>.</w:t>
      </w:r>
    </w:p>
    <w:p w:rsidR="003153BE" w:rsidRDefault="003153BE" w:rsidP="00132685">
      <w:pPr>
        <w:pStyle w:val="2"/>
        <w:shd w:val="clear" w:color="auto" w:fill="auto"/>
        <w:tabs>
          <w:tab w:val="left" w:pos="0"/>
        </w:tabs>
        <w:spacing w:after="0" w:line="317" w:lineRule="exact"/>
        <w:ind w:right="20" w:firstLine="284"/>
        <w:rPr>
          <w:rFonts w:ascii="Trebuchet MS" w:hAnsi="Trebuchet MS"/>
          <w:sz w:val="24"/>
          <w:szCs w:val="24"/>
        </w:rPr>
      </w:pPr>
    </w:p>
    <w:p w:rsidR="002A6AC3" w:rsidRPr="002452B1" w:rsidRDefault="00DE2D83" w:rsidP="00DE2D83">
      <w:pPr>
        <w:pStyle w:val="2"/>
        <w:shd w:val="clear" w:color="auto" w:fill="auto"/>
        <w:tabs>
          <w:tab w:val="left" w:pos="0"/>
        </w:tabs>
        <w:spacing w:after="0" w:line="317" w:lineRule="exact"/>
        <w:ind w:right="20"/>
        <w:jc w:val="center"/>
        <w:rPr>
          <w:rFonts w:ascii="Trebuchet MS" w:hAnsi="Trebuchet MS"/>
          <w:sz w:val="24"/>
          <w:szCs w:val="24"/>
        </w:rPr>
      </w:pPr>
      <w:r>
        <w:rPr>
          <w:rFonts w:ascii="Trebuchet MS" w:hAnsi="Trebuchet MS"/>
          <w:b/>
          <w:sz w:val="24"/>
          <w:szCs w:val="24"/>
        </w:rPr>
        <w:t xml:space="preserve">15. </w:t>
      </w:r>
      <w:r w:rsidR="006D15FE" w:rsidRPr="002452B1">
        <w:rPr>
          <w:rFonts w:ascii="Trebuchet MS" w:hAnsi="Trebuchet MS"/>
          <w:b/>
          <w:sz w:val="24"/>
          <w:szCs w:val="24"/>
        </w:rPr>
        <w:t>Реквизиты сторон:</w:t>
      </w:r>
    </w:p>
    <w:p w:rsidR="003E04D1" w:rsidRPr="002452B1" w:rsidRDefault="003E04D1" w:rsidP="003E04D1">
      <w:pPr>
        <w:pStyle w:val="2"/>
        <w:shd w:val="clear" w:color="auto" w:fill="auto"/>
        <w:tabs>
          <w:tab w:val="left" w:pos="0"/>
        </w:tabs>
        <w:spacing w:after="0" w:line="317" w:lineRule="exact"/>
        <w:ind w:left="709" w:right="20"/>
        <w:rPr>
          <w:rFonts w:ascii="Trebuchet MS" w:hAnsi="Trebuchet MS"/>
          <w:sz w:val="24"/>
          <w:szCs w:val="24"/>
        </w:rPr>
      </w:pPr>
    </w:p>
    <w:tbl>
      <w:tblPr>
        <w:tblW w:w="10354" w:type="dxa"/>
        <w:tblInd w:w="108" w:type="dxa"/>
        <w:tblCellMar>
          <w:left w:w="0" w:type="dxa"/>
          <w:right w:w="0" w:type="dxa"/>
        </w:tblCellMar>
        <w:tblLook w:val="04A0" w:firstRow="1" w:lastRow="0" w:firstColumn="1" w:lastColumn="0" w:noHBand="0" w:noVBand="1"/>
      </w:tblPr>
      <w:tblGrid>
        <w:gridCol w:w="5245"/>
        <w:gridCol w:w="5103"/>
        <w:gridCol w:w="6"/>
      </w:tblGrid>
      <w:tr w:rsidR="003E04D1" w:rsidRPr="002452B1" w:rsidTr="00D667B3">
        <w:trPr>
          <w:cantSplit/>
          <w:trHeight w:val="326"/>
        </w:trPr>
        <w:tc>
          <w:tcPr>
            <w:tcW w:w="5245" w:type="dxa"/>
            <w:tcMar>
              <w:top w:w="0" w:type="dxa"/>
              <w:left w:w="108" w:type="dxa"/>
              <w:bottom w:w="0" w:type="dxa"/>
              <w:right w:w="108" w:type="dxa"/>
            </w:tcMar>
          </w:tcPr>
          <w:p w:rsidR="003E04D1" w:rsidRPr="00241C5B" w:rsidRDefault="00241C5B" w:rsidP="00241C5B">
            <w:pPr>
              <w:ind w:right="-120"/>
              <w:rPr>
                <w:rFonts w:ascii="Trebuchet MS" w:hAnsi="Trebuchet MS"/>
                <w:b/>
                <w:bCs/>
                <w:highlight w:val="yellow"/>
                <w:lang w:eastAsia="en-US"/>
              </w:rPr>
            </w:pPr>
            <w:r w:rsidRPr="00241C5B">
              <w:rPr>
                <w:rFonts w:ascii="Trebuchet MS" w:hAnsi="Trebuchet MS"/>
                <w:b/>
                <w:bCs/>
              </w:rPr>
              <w:t>Подрядчик</w:t>
            </w:r>
          </w:p>
        </w:tc>
        <w:tc>
          <w:tcPr>
            <w:tcW w:w="5103" w:type="dxa"/>
            <w:tcMar>
              <w:top w:w="0" w:type="dxa"/>
              <w:left w:w="108" w:type="dxa"/>
              <w:bottom w:w="0" w:type="dxa"/>
              <w:right w:w="108" w:type="dxa"/>
            </w:tcMar>
          </w:tcPr>
          <w:p w:rsidR="003E04D1" w:rsidRPr="002452B1" w:rsidRDefault="003E04D1">
            <w:pPr>
              <w:pStyle w:val="ab"/>
              <w:ind w:left="0"/>
              <w:jc w:val="both"/>
              <w:rPr>
                <w:rFonts w:ascii="Trebuchet MS" w:hAnsi="Trebuchet MS"/>
                <w:b/>
                <w:bCs/>
              </w:rPr>
            </w:pPr>
            <w:r w:rsidRPr="002452B1">
              <w:rPr>
                <w:rFonts w:ascii="Trebuchet MS" w:hAnsi="Trebuchet MS"/>
                <w:b/>
                <w:bCs/>
              </w:rPr>
              <w:t>Заказчик</w:t>
            </w:r>
          </w:p>
          <w:p w:rsidR="003E04D1" w:rsidRPr="002452B1" w:rsidRDefault="003E04D1">
            <w:pPr>
              <w:jc w:val="center"/>
              <w:rPr>
                <w:rFonts w:ascii="Trebuchet MS" w:eastAsiaTheme="minorHAnsi" w:hAnsi="Trebuchet MS" w:cs="Times New Roman"/>
                <w:b/>
                <w:bCs/>
                <w:lang w:eastAsia="en-US"/>
              </w:rPr>
            </w:pPr>
          </w:p>
        </w:tc>
        <w:tc>
          <w:tcPr>
            <w:tcW w:w="6" w:type="dxa"/>
            <w:vAlign w:val="center"/>
            <w:hideMark/>
          </w:tcPr>
          <w:p w:rsidR="003E04D1" w:rsidRPr="002452B1" w:rsidRDefault="003E04D1">
            <w:pPr>
              <w:rPr>
                <w:rFonts w:ascii="Trebuchet MS" w:eastAsia="Times New Roman" w:hAnsi="Trebuchet MS" w:cs="Times New Roman"/>
              </w:rPr>
            </w:pPr>
          </w:p>
        </w:tc>
      </w:tr>
      <w:tr w:rsidR="00B64A87" w:rsidRPr="00B64A87" w:rsidTr="00D667B3">
        <w:trPr>
          <w:cantSplit/>
          <w:trHeight w:val="326"/>
        </w:trPr>
        <w:tc>
          <w:tcPr>
            <w:tcW w:w="5245" w:type="dxa"/>
            <w:vMerge w:val="restart"/>
            <w:tcMar>
              <w:top w:w="0" w:type="dxa"/>
              <w:left w:w="108" w:type="dxa"/>
              <w:bottom w:w="0" w:type="dxa"/>
              <w:right w:w="108" w:type="dxa"/>
            </w:tcMar>
          </w:tcPr>
          <w:p w:rsidR="00B64A87" w:rsidRPr="0032333D" w:rsidRDefault="00B64A87" w:rsidP="00945CA9">
            <w:pPr>
              <w:ind w:right="-120"/>
              <w:rPr>
                <w:rFonts w:ascii="Trebuchet MS" w:eastAsiaTheme="minorHAnsi" w:hAnsi="Trebuchet MS" w:cs="Times New Roman"/>
                <w:lang w:eastAsia="en-US"/>
              </w:rPr>
            </w:pPr>
          </w:p>
        </w:tc>
        <w:tc>
          <w:tcPr>
            <w:tcW w:w="5103" w:type="dxa"/>
            <w:vMerge w:val="restart"/>
            <w:tcMar>
              <w:top w:w="0" w:type="dxa"/>
              <w:left w:w="108" w:type="dxa"/>
              <w:bottom w:w="0" w:type="dxa"/>
              <w:right w:w="108" w:type="dxa"/>
            </w:tcMar>
          </w:tcPr>
          <w:p w:rsidR="00176FFF" w:rsidRPr="00176FFF" w:rsidRDefault="00176FFF" w:rsidP="00176FFF">
            <w:pPr>
              <w:suppressAutoHyphens/>
              <w:ind w:right="-143"/>
              <w:rPr>
                <w:rFonts w:ascii="Trebuchet MS" w:hAnsi="Trebuchet MS"/>
              </w:rPr>
            </w:pPr>
            <w:r w:rsidRPr="00176FFF">
              <w:rPr>
                <w:rFonts w:ascii="Trebuchet MS" w:hAnsi="Trebuchet MS"/>
              </w:rPr>
              <w:t>ООО «Центр досуга и спорта»</w:t>
            </w:r>
          </w:p>
          <w:p w:rsidR="00176FFF" w:rsidRPr="00176FFF" w:rsidRDefault="00176FFF" w:rsidP="00176FFF">
            <w:pPr>
              <w:suppressAutoHyphens/>
              <w:ind w:right="-143"/>
              <w:rPr>
                <w:rFonts w:ascii="Trebuchet MS" w:hAnsi="Trebuchet MS"/>
              </w:rPr>
            </w:pPr>
            <w:r w:rsidRPr="00176FFF">
              <w:rPr>
                <w:rFonts w:ascii="Trebuchet MS" w:hAnsi="Trebuchet MS"/>
              </w:rPr>
              <w:t>Юридический адрес: 634034, г. Томск,</w:t>
            </w:r>
          </w:p>
          <w:p w:rsidR="00176FFF" w:rsidRPr="00176FFF" w:rsidRDefault="00176FFF" w:rsidP="00176FFF">
            <w:pPr>
              <w:suppressAutoHyphens/>
              <w:ind w:right="-143"/>
              <w:rPr>
                <w:rFonts w:ascii="Trebuchet MS" w:hAnsi="Trebuchet MS"/>
              </w:rPr>
            </w:pPr>
            <w:r w:rsidRPr="00176FFF">
              <w:rPr>
                <w:rFonts w:ascii="Trebuchet MS" w:hAnsi="Trebuchet MS"/>
              </w:rPr>
              <w:t>ул. Красноармейская, 120</w:t>
            </w:r>
          </w:p>
          <w:p w:rsidR="00176FFF" w:rsidRPr="00176FFF" w:rsidRDefault="00176FFF" w:rsidP="00176FFF">
            <w:pPr>
              <w:suppressAutoHyphens/>
              <w:ind w:right="-143"/>
              <w:rPr>
                <w:rFonts w:ascii="Trebuchet MS" w:hAnsi="Trebuchet MS"/>
              </w:rPr>
            </w:pPr>
            <w:r w:rsidRPr="00176FFF">
              <w:rPr>
                <w:rFonts w:ascii="Trebuchet MS" w:hAnsi="Trebuchet MS"/>
              </w:rPr>
              <w:t>ИНН: 7017050524 КПП: 701701001</w:t>
            </w:r>
          </w:p>
          <w:p w:rsidR="00176FFF" w:rsidRPr="00176FFF" w:rsidRDefault="00176FFF" w:rsidP="00176FFF">
            <w:pPr>
              <w:suppressAutoHyphens/>
              <w:ind w:right="-143"/>
              <w:rPr>
                <w:rFonts w:ascii="Trebuchet MS" w:hAnsi="Trebuchet MS"/>
              </w:rPr>
            </w:pPr>
            <w:r w:rsidRPr="00176FFF">
              <w:rPr>
                <w:rFonts w:ascii="Trebuchet MS" w:hAnsi="Trebuchet MS"/>
              </w:rPr>
              <w:t>ОГРН 1027000879355</w:t>
            </w:r>
          </w:p>
          <w:p w:rsidR="00176FFF" w:rsidRPr="00176FFF" w:rsidRDefault="00176FFF" w:rsidP="00176FFF">
            <w:pPr>
              <w:suppressAutoHyphens/>
              <w:ind w:right="-143"/>
              <w:rPr>
                <w:rFonts w:ascii="Trebuchet MS" w:hAnsi="Trebuchet MS"/>
              </w:rPr>
            </w:pPr>
            <w:proofErr w:type="gramStart"/>
            <w:r w:rsidRPr="00176FFF">
              <w:rPr>
                <w:rFonts w:ascii="Trebuchet MS" w:hAnsi="Trebuchet MS"/>
              </w:rPr>
              <w:t>Р</w:t>
            </w:r>
            <w:proofErr w:type="gramEnd"/>
            <w:r w:rsidRPr="00176FFF">
              <w:rPr>
                <w:rFonts w:ascii="Trebuchet MS" w:hAnsi="Trebuchet MS"/>
              </w:rPr>
              <w:t>/с  40702810600000005603</w:t>
            </w:r>
          </w:p>
          <w:p w:rsidR="00176FFF" w:rsidRPr="00176FFF" w:rsidRDefault="00176FFF" w:rsidP="00176FFF">
            <w:pPr>
              <w:suppressAutoHyphens/>
              <w:ind w:right="-143"/>
              <w:rPr>
                <w:rFonts w:ascii="Trebuchet MS" w:hAnsi="Trebuchet MS"/>
              </w:rPr>
            </w:pPr>
            <w:r w:rsidRPr="00176FFF">
              <w:rPr>
                <w:rFonts w:ascii="Trebuchet MS" w:hAnsi="Trebuchet MS"/>
              </w:rPr>
              <w:t xml:space="preserve">в Банке «ВБРР» (АО), </w:t>
            </w:r>
            <w:proofErr w:type="spellStart"/>
            <w:r w:rsidRPr="00176FFF">
              <w:rPr>
                <w:rFonts w:ascii="Trebuchet MS" w:hAnsi="Trebuchet MS"/>
              </w:rPr>
              <w:t>г</w:t>
            </w:r>
            <w:proofErr w:type="gramStart"/>
            <w:r w:rsidRPr="00176FFF">
              <w:rPr>
                <w:rFonts w:ascii="Trebuchet MS" w:hAnsi="Trebuchet MS"/>
              </w:rPr>
              <w:t>.М</w:t>
            </w:r>
            <w:proofErr w:type="gramEnd"/>
            <w:r w:rsidRPr="00176FFF">
              <w:rPr>
                <w:rFonts w:ascii="Trebuchet MS" w:hAnsi="Trebuchet MS"/>
              </w:rPr>
              <w:t>осква</w:t>
            </w:r>
            <w:proofErr w:type="spellEnd"/>
          </w:p>
          <w:p w:rsidR="00176FFF" w:rsidRPr="00176FFF" w:rsidRDefault="00176FFF" w:rsidP="00176FFF">
            <w:pPr>
              <w:suppressAutoHyphens/>
              <w:ind w:right="-143"/>
              <w:rPr>
                <w:rFonts w:ascii="Trebuchet MS" w:hAnsi="Trebuchet MS"/>
              </w:rPr>
            </w:pPr>
            <w:r w:rsidRPr="00176FFF">
              <w:rPr>
                <w:rFonts w:ascii="Trebuchet MS" w:hAnsi="Trebuchet MS"/>
              </w:rPr>
              <w:t>к/с  30101810900000000880</w:t>
            </w:r>
          </w:p>
          <w:p w:rsidR="00176FFF" w:rsidRPr="00176FFF" w:rsidRDefault="00176FFF" w:rsidP="00176FFF">
            <w:pPr>
              <w:suppressAutoHyphens/>
              <w:ind w:right="-143"/>
              <w:rPr>
                <w:rFonts w:ascii="Trebuchet MS" w:hAnsi="Trebuchet MS"/>
              </w:rPr>
            </w:pPr>
            <w:r w:rsidRPr="00176FFF">
              <w:rPr>
                <w:rFonts w:ascii="Trebuchet MS" w:hAnsi="Trebuchet MS"/>
              </w:rPr>
              <w:t xml:space="preserve">БИК 044525880 </w:t>
            </w:r>
          </w:p>
          <w:p w:rsidR="00B64A87" w:rsidRPr="00D624ED" w:rsidRDefault="00B64A87" w:rsidP="00176FFF">
            <w:pPr>
              <w:suppressAutoHyphens/>
              <w:ind w:right="-143"/>
              <w:rPr>
                <w:rFonts w:ascii="Trebuchet MS" w:hAnsi="Trebuchet MS"/>
              </w:rPr>
            </w:pPr>
          </w:p>
        </w:tc>
        <w:tc>
          <w:tcPr>
            <w:tcW w:w="6" w:type="dxa"/>
            <w:vAlign w:val="center"/>
            <w:hideMark/>
          </w:tcPr>
          <w:p w:rsidR="00B64A87" w:rsidRPr="00B64A87" w:rsidRDefault="00B64A87">
            <w:pPr>
              <w:rPr>
                <w:rFonts w:ascii="Trebuchet MS" w:eastAsia="Times New Roman" w:hAnsi="Trebuchet MS" w:cs="Times New Roman"/>
              </w:rPr>
            </w:pPr>
          </w:p>
        </w:tc>
      </w:tr>
      <w:tr w:rsidR="00B64A87" w:rsidRPr="00B64A87" w:rsidTr="00176FFF">
        <w:trPr>
          <w:cantSplit/>
          <w:trHeight w:val="360"/>
        </w:trPr>
        <w:tc>
          <w:tcPr>
            <w:tcW w:w="5245" w:type="dxa"/>
            <w:vMerge/>
            <w:vAlign w:val="center"/>
            <w:hideMark/>
          </w:tcPr>
          <w:p w:rsidR="00B64A87" w:rsidRPr="00B64A87" w:rsidRDefault="00B64A87">
            <w:pPr>
              <w:rPr>
                <w:rFonts w:ascii="Trebuchet MS" w:eastAsiaTheme="minorHAnsi" w:hAnsi="Trebuchet MS" w:cs="Times New Roman"/>
                <w:highlight w:val="yellow"/>
                <w:lang w:eastAsia="en-US"/>
              </w:rPr>
            </w:pPr>
          </w:p>
        </w:tc>
        <w:tc>
          <w:tcPr>
            <w:tcW w:w="5103" w:type="dxa"/>
            <w:vMerge/>
            <w:hideMark/>
          </w:tcPr>
          <w:p w:rsidR="00B64A87" w:rsidRPr="00B64A87" w:rsidRDefault="00B64A87">
            <w:pPr>
              <w:rPr>
                <w:rFonts w:ascii="Trebuchet MS" w:eastAsiaTheme="minorHAnsi" w:hAnsi="Trebuchet MS" w:cs="Times New Roman"/>
                <w:lang w:eastAsia="en-US"/>
              </w:rPr>
            </w:pPr>
          </w:p>
        </w:tc>
        <w:tc>
          <w:tcPr>
            <w:tcW w:w="6" w:type="dxa"/>
            <w:vAlign w:val="center"/>
            <w:hideMark/>
          </w:tcPr>
          <w:p w:rsidR="00B64A87" w:rsidRPr="00B64A87" w:rsidRDefault="00B64A87">
            <w:pPr>
              <w:rPr>
                <w:rFonts w:ascii="Trebuchet MS" w:eastAsia="Times New Roman" w:hAnsi="Trebuchet MS" w:cs="Times New Roman"/>
              </w:rPr>
            </w:pPr>
          </w:p>
        </w:tc>
      </w:tr>
      <w:tr w:rsidR="00B64A87" w:rsidRPr="00B64A87" w:rsidTr="00D667B3">
        <w:trPr>
          <w:cantSplit/>
          <w:trHeight w:val="343"/>
        </w:trPr>
        <w:tc>
          <w:tcPr>
            <w:tcW w:w="5245" w:type="dxa"/>
            <w:vMerge/>
            <w:vAlign w:val="center"/>
            <w:hideMark/>
          </w:tcPr>
          <w:p w:rsidR="00B64A87" w:rsidRPr="00B64A87" w:rsidRDefault="00B64A87">
            <w:pPr>
              <w:rPr>
                <w:rFonts w:ascii="Trebuchet MS" w:eastAsiaTheme="minorHAnsi" w:hAnsi="Trebuchet MS" w:cs="Times New Roman"/>
                <w:highlight w:val="yellow"/>
                <w:lang w:eastAsia="en-US"/>
              </w:rPr>
            </w:pPr>
          </w:p>
        </w:tc>
        <w:tc>
          <w:tcPr>
            <w:tcW w:w="5103" w:type="dxa"/>
            <w:vMerge/>
            <w:vAlign w:val="center"/>
            <w:hideMark/>
          </w:tcPr>
          <w:p w:rsidR="00B64A87" w:rsidRPr="00B64A87" w:rsidRDefault="00B64A87">
            <w:pPr>
              <w:rPr>
                <w:rFonts w:ascii="Trebuchet MS" w:eastAsiaTheme="minorHAnsi" w:hAnsi="Trebuchet MS" w:cs="Times New Roman"/>
                <w:lang w:eastAsia="en-US"/>
              </w:rPr>
            </w:pPr>
          </w:p>
        </w:tc>
        <w:tc>
          <w:tcPr>
            <w:tcW w:w="6" w:type="dxa"/>
            <w:vAlign w:val="center"/>
            <w:hideMark/>
          </w:tcPr>
          <w:p w:rsidR="00B64A87" w:rsidRPr="00B64A87" w:rsidRDefault="00B64A87">
            <w:pPr>
              <w:rPr>
                <w:rFonts w:ascii="Trebuchet MS" w:eastAsia="Times New Roman" w:hAnsi="Trebuchet MS" w:cs="Times New Roman"/>
              </w:rPr>
            </w:pPr>
          </w:p>
        </w:tc>
      </w:tr>
      <w:tr w:rsidR="00B64A87" w:rsidRPr="00B64A87" w:rsidTr="00D667B3">
        <w:trPr>
          <w:cantSplit/>
          <w:trHeight w:val="343"/>
        </w:trPr>
        <w:tc>
          <w:tcPr>
            <w:tcW w:w="5245" w:type="dxa"/>
            <w:vMerge/>
            <w:vAlign w:val="center"/>
            <w:hideMark/>
          </w:tcPr>
          <w:p w:rsidR="00B64A87" w:rsidRPr="00B64A87" w:rsidRDefault="00B64A87">
            <w:pPr>
              <w:rPr>
                <w:rFonts w:ascii="Trebuchet MS" w:eastAsiaTheme="minorHAnsi" w:hAnsi="Trebuchet MS" w:cs="Times New Roman"/>
                <w:highlight w:val="yellow"/>
                <w:lang w:eastAsia="en-US"/>
              </w:rPr>
            </w:pPr>
          </w:p>
        </w:tc>
        <w:tc>
          <w:tcPr>
            <w:tcW w:w="5103" w:type="dxa"/>
            <w:vMerge/>
            <w:vAlign w:val="center"/>
            <w:hideMark/>
          </w:tcPr>
          <w:p w:rsidR="00B64A87" w:rsidRPr="00B64A87" w:rsidRDefault="00B64A87">
            <w:pPr>
              <w:rPr>
                <w:rFonts w:ascii="Trebuchet MS" w:eastAsiaTheme="minorHAnsi" w:hAnsi="Trebuchet MS" w:cs="Times New Roman"/>
                <w:lang w:eastAsia="en-US"/>
              </w:rPr>
            </w:pPr>
          </w:p>
        </w:tc>
        <w:tc>
          <w:tcPr>
            <w:tcW w:w="6" w:type="dxa"/>
            <w:vAlign w:val="center"/>
            <w:hideMark/>
          </w:tcPr>
          <w:p w:rsidR="00B64A87" w:rsidRPr="00B64A87" w:rsidRDefault="00B64A87">
            <w:pPr>
              <w:rPr>
                <w:rFonts w:ascii="Trebuchet MS" w:eastAsia="Times New Roman" w:hAnsi="Trebuchet MS" w:cs="Times New Roman"/>
              </w:rPr>
            </w:pPr>
          </w:p>
        </w:tc>
      </w:tr>
      <w:tr w:rsidR="00B64A87" w:rsidRPr="00B64A87" w:rsidTr="00D667B3">
        <w:trPr>
          <w:cantSplit/>
          <w:trHeight w:val="343"/>
        </w:trPr>
        <w:tc>
          <w:tcPr>
            <w:tcW w:w="5245" w:type="dxa"/>
            <w:vMerge/>
            <w:vAlign w:val="center"/>
            <w:hideMark/>
          </w:tcPr>
          <w:p w:rsidR="00B64A87" w:rsidRPr="00B64A87" w:rsidRDefault="00B64A87">
            <w:pPr>
              <w:rPr>
                <w:rFonts w:ascii="Trebuchet MS" w:eastAsiaTheme="minorHAnsi" w:hAnsi="Trebuchet MS" w:cs="Times New Roman"/>
                <w:highlight w:val="yellow"/>
                <w:lang w:eastAsia="en-US"/>
              </w:rPr>
            </w:pPr>
          </w:p>
        </w:tc>
        <w:tc>
          <w:tcPr>
            <w:tcW w:w="5103" w:type="dxa"/>
            <w:vMerge/>
            <w:vAlign w:val="center"/>
            <w:hideMark/>
          </w:tcPr>
          <w:p w:rsidR="00B64A87" w:rsidRPr="00B64A87" w:rsidRDefault="00B64A87">
            <w:pPr>
              <w:rPr>
                <w:rFonts w:ascii="Trebuchet MS" w:eastAsiaTheme="minorHAnsi" w:hAnsi="Trebuchet MS" w:cs="Times New Roman"/>
                <w:lang w:eastAsia="en-US"/>
              </w:rPr>
            </w:pPr>
          </w:p>
        </w:tc>
        <w:tc>
          <w:tcPr>
            <w:tcW w:w="6" w:type="dxa"/>
            <w:vAlign w:val="center"/>
            <w:hideMark/>
          </w:tcPr>
          <w:p w:rsidR="00B64A87" w:rsidRPr="00B64A87" w:rsidRDefault="00B64A87">
            <w:pPr>
              <w:rPr>
                <w:rFonts w:ascii="Trebuchet MS" w:eastAsia="Times New Roman" w:hAnsi="Trebuchet MS" w:cs="Times New Roman"/>
              </w:rPr>
            </w:pPr>
          </w:p>
        </w:tc>
      </w:tr>
      <w:tr w:rsidR="00B64A87" w:rsidRPr="00B64A87" w:rsidTr="00D667B3">
        <w:trPr>
          <w:cantSplit/>
          <w:trHeight w:val="360"/>
        </w:trPr>
        <w:tc>
          <w:tcPr>
            <w:tcW w:w="5245" w:type="dxa"/>
            <w:vMerge/>
            <w:vAlign w:val="center"/>
            <w:hideMark/>
          </w:tcPr>
          <w:p w:rsidR="00B64A87" w:rsidRPr="00B64A87" w:rsidRDefault="00B64A87">
            <w:pPr>
              <w:rPr>
                <w:rFonts w:ascii="Trebuchet MS" w:eastAsiaTheme="minorHAnsi" w:hAnsi="Trebuchet MS" w:cs="Times New Roman"/>
                <w:highlight w:val="yellow"/>
                <w:lang w:eastAsia="en-US"/>
              </w:rPr>
            </w:pPr>
          </w:p>
        </w:tc>
        <w:tc>
          <w:tcPr>
            <w:tcW w:w="5103" w:type="dxa"/>
            <w:vMerge/>
            <w:vAlign w:val="center"/>
            <w:hideMark/>
          </w:tcPr>
          <w:p w:rsidR="00B64A87" w:rsidRPr="00B64A87" w:rsidRDefault="00B64A87">
            <w:pPr>
              <w:rPr>
                <w:rFonts w:ascii="Trebuchet MS" w:eastAsiaTheme="minorHAnsi" w:hAnsi="Trebuchet MS" w:cs="Times New Roman"/>
                <w:lang w:eastAsia="en-US"/>
              </w:rPr>
            </w:pPr>
          </w:p>
        </w:tc>
        <w:tc>
          <w:tcPr>
            <w:tcW w:w="6" w:type="dxa"/>
            <w:vAlign w:val="center"/>
            <w:hideMark/>
          </w:tcPr>
          <w:p w:rsidR="00B64A87" w:rsidRPr="00B64A87" w:rsidRDefault="00B64A87">
            <w:pPr>
              <w:rPr>
                <w:rFonts w:ascii="Trebuchet MS" w:eastAsia="Times New Roman" w:hAnsi="Trebuchet MS" w:cs="Times New Roman"/>
              </w:rPr>
            </w:pPr>
          </w:p>
        </w:tc>
      </w:tr>
      <w:tr w:rsidR="00B64A87" w:rsidRPr="00B64A87" w:rsidTr="00D667B3">
        <w:trPr>
          <w:cantSplit/>
          <w:trHeight w:val="827"/>
        </w:trPr>
        <w:tc>
          <w:tcPr>
            <w:tcW w:w="5245" w:type="dxa"/>
            <w:vMerge/>
            <w:vAlign w:val="center"/>
            <w:hideMark/>
          </w:tcPr>
          <w:p w:rsidR="00B64A87" w:rsidRPr="00B64A87" w:rsidRDefault="00B64A87">
            <w:pPr>
              <w:rPr>
                <w:rFonts w:ascii="Trebuchet MS" w:eastAsiaTheme="minorHAnsi" w:hAnsi="Trebuchet MS" w:cs="Times New Roman"/>
                <w:highlight w:val="yellow"/>
                <w:lang w:eastAsia="en-US"/>
              </w:rPr>
            </w:pPr>
          </w:p>
        </w:tc>
        <w:tc>
          <w:tcPr>
            <w:tcW w:w="5103" w:type="dxa"/>
            <w:vMerge/>
            <w:vAlign w:val="center"/>
            <w:hideMark/>
          </w:tcPr>
          <w:p w:rsidR="00B64A87" w:rsidRPr="00B64A87" w:rsidRDefault="00B64A87">
            <w:pPr>
              <w:rPr>
                <w:rFonts w:ascii="Trebuchet MS" w:eastAsiaTheme="minorHAnsi" w:hAnsi="Trebuchet MS" w:cs="Times New Roman"/>
                <w:lang w:eastAsia="en-US"/>
              </w:rPr>
            </w:pPr>
          </w:p>
        </w:tc>
        <w:tc>
          <w:tcPr>
            <w:tcW w:w="6" w:type="dxa"/>
            <w:vAlign w:val="center"/>
            <w:hideMark/>
          </w:tcPr>
          <w:p w:rsidR="00B64A87" w:rsidRPr="00B64A87" w:rsidRDefault="00B64A87">
            <w:pPr>
              <w:rPr>
                <w:rFonts w:ascii="Trebuchet MS" w:eastAsia="Times New Roman" w:hAnsi="Trebuchet MS" w:cs="Times New Roman"/>
              </w:rPr>
            </w:pPr>
          </w:p>
        </w:tc>
      </w:tr>
      <w:tr w:rsidR="00B64A87" w:rsidRPr="00B64A87" w:rsidTr="00D667B3">
        <w:trPr>
          <w:cantSplit/>
          <w:trHeight w:val="470"/>
        </w:trPr>
        <w:tc>
          <w:tcPr>
            <w:tcW w:w="5245" w:type="dxa"/>
            <w:vMerge/>
            <w:vAlign w:val="center"/>
            <w:hideMark/>
          </w:tcPr>
          <w:p w:rsidR="00B64A87" w:rsidRPr="00B64A87" w:rsidRDefault="00B64A87">
            <w:pPr>
              <w:rPr>
                <w:rFonts w:ascii="Trebuchet MS" w:eastAsiaTheme="minorHAnsi" w:hAnsi="Trebuchet MS" w:cs="Times New Roman"/>
                <w:highlight w:val="yellow"/>
                <w:lang w:eastAsia="en-US"/>
              </w:rPr>
            </w:pPr>
          </w:p>
        </w:tc>
        <w:tc>
          <w:tcPr>
            <w:tcW w:w="5103" w:type="dxa"/>
            <w:vMerge/>
            <w:vAlign w:val="center"/>
            <w:hideMark/>
          </w:tcPr>
          <w:p w:rsidR="00B64A87" w:rsidRPr="00B64A87" w:rsidRDefault="00B64A87">
            <w:pPr>
              <w:rPr>
                <w:rFonts w:ascii="Trebuchet MS" w:eastAsiaTheme="minorHAnsi" w:hAnsi="Trebuchet MS" w:cs="Times New Roman"/>
                <w:lang w:eastAsia="en-US"/>
              </w:rPr>
            </w:pPr>
          </w:p>
        </w:tc>
        <w:tc>
          <w:tcPr>
            <w:tcW w:w="6" w:type="dxa"/>
            <w:vAlign w:val="center"/>
            <w:hideMark/>
          </w:tcPr>
          <w:p w:rsidR="00B64A87" w:rsidRPr="00B64A87" w:rsidRDefault="00B64A87">
            <w:pPr>
              <w:rPr>
                <w:rFonts w:ascii="Trebuchet MS" w:eastAsia="Times New Roman" w:hAnsi="Trebuchet MS" w:cs="Times New Roman"/>
              </w:rPr>
            </w:pPr>
          </w:p>
        </w:tc>
      </w:tr>
    </w:tbl>
    <w:p w:rsidR="003E04D1" w:rsidRPr="00B64A87" w:rsidRDefault="003E04D1" w:rsidP="003E04D1">
      <w:pPr>
        <w:ind w:firstLine="567"/>
        <w:jc w:val="both"/>
        <w:rPr>
          <w:rFonts w:ascii="Trebuchet MS" w:eastAsiaTheme="minorHAnsi" w:hAnsi="Trebuchet MS"/>
          <w:lang w:eastAsia="en-US"/>
        </w:rPr>
      </w:pPr>
    </w:p>
    <w:p w:rsidR="00945CA9" w:rsidRPr="0032333D" w:rsidRDefault="00945CA9" w:rsidP="00945CA9">
      <w:pPr>
        <w:pStyle w:val="af"/>
        <w:ind w:left="425"/>
        <w:rPr>
          <w:rFonts w:ascii="Trebuchet MS" w:hAnsi="Trebuchet MS"/>
          <w:b w:val="0"/>
          <w:sz w:val="24"/>
          <w:szCs w:val="24"/>
        </w:rPr>
      </w:pPr>
    </w:p>
    <w:p w:rsidR="00945CA9" w:rsidRPr="0032333D" w:rsidRDefault="00945CA9" w:rsidP="00945CA9">
      <w:pPr>
        <w:pStyle w:val="af"/>
        <w:ind w:left="425"/>
        <w:rPr>
          <w:rFonts w:ascii="Trebuchet MS" w:hAnsi="Trebuchet MS"/>
          <w:sz w:val="24"/>
          <w:szCs w:val="24"/>
        </w:rPr>
      </w:pPr>
      <w:r w:rsidRPr="0032333D">
        <w:rPr>
          <w:rFonts w:ascii="Trebuchet MS" w:hAnsi="Trebuchet MS"/>
          <w:sz w:val="24"/>
          <w:szCs w:val="24"/>
        </w:rPr>
        <w:t>ПОДПИСИ СТОРОН:</w:t>
      </w:r>
    </w:p>
    <w:p w:rsidR="00945CA9" w:rsidRPr="00CB0628" w:rsidRDefault="00945CA9" w:rsidP="00945CA9">
      <w:pPr>
        <w:pStyle w:val="af"/>
        <w:ind w:left="425"/>
        <w:rPr>
          <w:rFonts w:ascii="Trebuchet MS" w:hAnsi="Trebuchet MS"/>
          <w:sz w:val="24"/>
          <w:szCs w:val="24"/>
        </w:rPr>
      </w:pPr>
    </w:p>
    <w:p w:rsidR="00945CA9" w:rsidRPr="00A70DF5" w:rsidRDefault="006E64AA" w:rsidP="00945CA9">
      <w:pPr>
        <w:pStyle w:val="af"/>
        <w:tabs>
          <w:tab w:val="left" w:pos="4962"/>
        </w:tabs>
        <w:jc w:val="both"/>
        <w:rPr>
          <w:rFonts w:ascii="Trebuchet MS" w:hAnsi="Trebuchet MS"/>
          <w:sz w:val="24"/>
          <w:szCs w:val="24"/>
        </w:rPr>
      </w:pPr>
      <w:r>
        <w:rPr>
          <w:rFonts w:ascii="Trebuchet MS" w:hAnsi="Trebuchet MS"/>
          <w:sz w:val="24"/>
          <w:szCs w:val="24"/>
        </w:rPr>
        <w:t>Подрядчик</w:t>
      </w:r>
      <w:r w:rsidR="00945CA9" w:rsidRPr="00A70DF5">
        <w:rPr>
          <w:rFonts w:ascii="Trebuchet MS" w:hAnsi="Trebuchet MS"/>
          <w:sz w:val="24"/>
          <w:szCs w:val="24"/>
        </w:rPr>
        <w:t xml:space="preserve">:                                                    </w:t>
      </w:r>
      <w:r>
        <w:rPr>
          <w:rFonts w:ascii="Trebuchet MS" w:hAnsi="Trebuchet MS"/>
          <w:sz w:val="24"/>
          <w:szCs w:val="24"/>
        </w:rPr>
        <w:t xml:space="preserve">  </w:t>
      </w:r>
      <w:r w:rsidR="00945CA9" w:rsidRPr="00A70DF5">
        <w:rPr>
          <w:rFonts w:ascii="Trebuchet MS" w:hAnsi="Trebuchet MS"/>
          <w:sz w:val="24"/>
          <w:szCs w:val="24"/>
        </w:rPr>
        <w:t xml:space="preserve">        Заказчик:</w:t>
      </w:r>
    </w:p>
    <w:p w:rsidR="00176FFF" w:rsidRDefault="00945CA9" w:rsidP="00945CA9">
      <w:pPr>
        <w:pStyle w:val="af"/>
        <w:tabs>
          <w:tab w:val="left" w:pos="4962"/>
        </w:tabs>
        <w:jc w:val="both"/>
        <w:rPr>
          <w:rFonts w:ascii="Trebuchet MS" w:hAnsi="Trebuchet MS"/>
          <w:sz w:val="24"/>
          <w:szCs w:val="24"/>
        </w:rPr>
      </w:pPr>
      <w:r>
        <w:rPr>
          <w:rFonts w:ascii="Trebuchet MS" w:hAnsi="Trebuchet MS"/>
          <w:sz w:val="24"/>
          <w:szCs w:val="24"/>
        </w:rPr>
        <w:t xml:space="preserve">                                                                                </w:t>
      </w:r>
      <w:r w:rsidR="00176FFF">
        <w:rPr>
          <w:rFonts w:ascii="Trebuchet MS" w:hAnsi="Trebuchet MS"/>
          <w:sz w:val="24"/>
          <w:szCs w:val="24"/>
        </w:rPr>
        <w:t xml:space="preserve">ООО «ЦДС» </w:t>
      </w:r>
    </w:p>
    <w:p w:rsidR="00945CA9" w:rsidRDefault="00176FFF" w:rsidP="00945CA9">
      <w:pPr>
        <w:pStyle w:val="af"/>
        <w:tabs>
          <w:tab w:val="left" w:pos="4962"/>
        </w:tabs>
        <w:jc w:val="both"/>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Генеральный д</w:t>
      </w:r>
      <w:r w:rsidR="00945CA9" w:rsidRPr="00A70DF5">
        <w:rPr>
          <w:rFonts w:ascii="Trebuchet MS" w:hAnsi="Trebuchet MS"/>
          <w:sz w:val="24"/>
          <w:szCs w:val="24"/>
        </w:rPr>
        <w:t>иректор</w:t>
      </w:r>
    </w:p>
    <w:p w:rsidR="00945CA9" w:rsidRPr="00A70DF5" w:rsidRDefault="00945CA9" w:rsidP="00945CA9">
      <w:pPr>
        <w:pStyle w:val="af"/>
        <w:tabs>
          <w:tab w:val="left" w:pos="4962"/>
        </w:tabs>
        <w:jc w:val="both"/>
        <w:rPr>
          <w:rFonts w:ascii="Trebuchet MS" w:hAnsi="Trebuchet MS"/>
          <w:sz w:val="24"/>
          <w:szCs w:val="24"/>
        </w:rPr>
      </w:pPr>
    </w:p>
    <w:p w:rsidR="00945CA9" w:rsidRPr="00A70DF5" w:rsidRDefault="00945CA9" w:rsidP="00945CA9">
      <w:pPr>
        <w:pStyle w:val="af"/>
        <w:tabs>
          <w:tab w:val="left" w:pos="4962"/>
        </w:tabs>
        <w:jc w:val="both"/>
        <w:rPr>
          <w:rFonts w:ascii="Trebuchet MS" w:hAnsi="Trebuchet MS"/>
          <w:b w:val="0"/>
          <w:sz w:val="24"/>
          <w:szCs w:val="24"/>
        </w:rPr>
      </w:pPr>
      <w:r>
        <w:rPr>
          <w:rFonts w:ascii="Trebuchet MS" w:hAnsi="Trebuchet MS"/>
          <w:b w:val="0"/>
          <w:sz w:val="24"/>
          <w:szCs w:val="24"/>
        </w:rPr>
        <w:t xml:space="preserve">   </w:t>
      </w:r>
    </w:p>
    <w:p w:rsidR="00945CA9" w:rsidRPr="00A70DF5" w:rsidRDefault="00945CA9" w:rsidP="00945CA9">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__________________ </w:t>
      </w:r>
      <w:r>
        <w:rPr>
          <w:rFonts w:ascii="Trebuchet MS" w:hAnsi="Trebuchet MS"/>
          <w:b w:val="0"/>
          <w:sz w:val="24"/>
          <w:szCs w:val="24"/>
        </w:rPr>
        <w:t xml:space="preserve">                    </w:t>
      </w:r>
      <w:r w:rsidR="007F34E4">
        <w:rPr>
          <w:rFonts w:ascii="Trebuchet MS" w:hAnsi="Trebuchet MS"/>
          <w:b w:val="0"/>
          <w:sz w:val="24"/>
          <w:szCs w:val="24"/>
        </w:rPr>
        <w:t xml:space="preserve">                               </w:t>
      </w:r>
      <w:r w:rsidRPr="00A70DF5">
        <w:rPr>
          <w:rFonts w:ascii="Trebuchet MS" w:hAnsi="Trebuchet MS"/>
          <w:b w:val="0"/>
          <w:sz w:val="24"/>
          <w:szCs w:val="24"/>
        </w:rPr>
        <w:t xml:space="preserve">______________ </w:t>
      </w:r>
      <w:r w:rsidR="00176FFF">
        <w:rPr>
          <w:rFonts w:ascii="Trebuchet MS" w:hAnsi="Trebuchet MS"/>
          <w:b w:val="0"/>
          <w:sz w:val="24"/>
          <w:szCs w:val="24"/>
        </w:rPr>
        <w:t>С</w:t>
      </w:r>
      <w:r w:rsidRPr="00A70DF5">
        <w:rPr>
          <w:rFonts w:ascii="Trebuchet MS" w:hAnsi="Trebuchet MS"/>
          <w:b w:val="0"/>
          <w:sz w:val="24"/>
          <w:szCs w:val="24"/>
        </w:rPr>
        <w:t>.</w:t>
      </w:r>
      <w:r w:rsidR="00176FFF">
        <w:rPr>
          <w:rFonts w:ascii="Trebuchet MS" w:hAnsi="Trebuchet MS"/>
          <w:b w:val="0"/>
          <w:sz w:val="24"/>
          <w:szCs w:val="24"/>
        </w:rPr>
        <w:t>И</w:t>
      </w:r>
      <w:r w:rsidRPr="00A70DF5">
        <w:rPr>
          <w:rFonts w:ascii="Trebuchet MS" w:hAnsi="Trebuchet MS"/>
          <w:b w:val="0"/>
          <w:sz w:val="24"/>
          <w:szCs w:val="24"/>
        </w:rPr>
        <w:t xml:space="preserve">. </w:t>
      </w:r>
      <w:r w:rsidR="00176FFF">
        <w:rPr>
          <w:rFonts w:ascii="Trebuchet MS" w:hAnsi="Trebuchet MS"/>
          <w:b w:val="0"/>
          <w:sz w:val="24"/>
          <w:szCs w:val="24"/>
        </w:rPr>
        <w:t>Горшенин</w:t>
      </w:r>
    </w:p>
    <w:p w:rsidR="00945CA9" w:rsidRPr="00A70DF5" w:rsidRDefault="00945CA9" w:rsidP="00945CA9">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 </w:t>
      </w:r>
    </w:p>
    <w:p w:rsidR="00945CA9" w:rsidRPr="00A70DF5" w:rsidRDefault="00945CA9" w:rsidP="00945CA9">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«_____» _________________ </w:t>
      </w:r>
      <w:r w:rsidR="006067DF">
        <w:rPr>
          <w:rFonts w:ascii="Trebuchet MS" w:hAnsi="Trebuchet MS"/>
          <w:b w:val="0"/>
          <w:sz w:val="24"/>
          <w:szCs w:val="24"/>
        </w:rPr>
        <w:t>2018</w:t>
      </w:r>
      <w:r w:rsidRPr="00A70DF5">
        <w:rPr>
          <w:rFonts w:ascii="Trebuchet MS" w:hAnsi="Trebuchet MS"/>
          <w:b w:val="0"/>
          <w:sz w:val="24"/>
          <w:szCs w:val="24"/>
        </w:rPr>
        <w:t xml:space="preserve"> г.                              «_____» ______________ </w:t>
      </w:r>
      <w:r w:rsidR="006067DF">
        <w:rPr>
          <w:rFonts w:ascii="Trebuchet MS" w:hAnsi="Trebuchet MS"/>
          <w:b w:val="0"/>
          <w:sz w:val="24"/>
          <w:szCs w:val="24"/>
        </w:rPr>
        <w:t>2018</w:t>
      </w:r>
      <w:r w:rsidRPr="00A70DF5">
        <w:rPr>
          <w:rFonts w:ascii="Trebuchet MS" w:hAnsi="Trebuchet MS"/>
          <w:b w:val="0"/>
          <w:sz w:val="24"/>
          <w:szCs w:val="24"/>
        </w:rPr>
        <w:t xml:space="preserve"> г.</w:t>
      </w:r>
    </w:p>
    <w:p w:rsidR="00B359C8" w:rsidRDefault="00117DDB" w:rsidP="003309E2">
      <w:pPr>
        <w:pStyle w:val="2"/>
        <w:shd w:val="clear" w:color="auto" w:fill="auto"/>
        <w:tabs>
          <w:tab w:val="left" w:pos="0"/>
        </w:tabs>
        <w:spacing w:after="0" w:line="317" w:lineRule="exact"/>
        <w:ind w:left="20" w:right="20"/>
        <w:rPr>
          <w:rFonts w:ascii="Trebuchet MS" w:hAnsi="Trebuchet MS"/>
          <w:b/>
          <w:sz w:val="24"/>
          <w:szCs w:val="24"/>
        </w:rPr>
      </w:pPr>
      <w:r>
        <w:rPr>
          <w:rFonts w:ascii="Trebuchet MS" w:hAnsi="Trebuchet MS"/>
          <w:b/>
          <w:sz w:val="24"/>
          <w:szCs w:val="24"/>
        </w:rPr>
        <w:t xml:space="preserve">                                                                       </w:t>
      </w:r>
      <w:r w:rsidR="002B309C">
        <w:rPr>
          <w:rFonts w:ascii="Trebuchet MS" w:hAnsi="Trebuchet MS"/>
          <w:b/>
          <w:sz w:val="24"/>
          <w:szCs w:val="24"/>
        </w:rPr>
        <w:t xml:space="preserve">   </w:t>
      </w:r>
    </w:p>
    <w:p w:rsidR="00981928" w:rsidRDefault="00981928" w:rsidP="00B359C8">
      <w:pPr>
        <w:shd w:val="clear" w:color="auto" w:fill="FFFFFF"/>
        <w:ind w:left="4248" w:right="19" w:firstLine="708"/>
        <w:jc w:val="right"/>
        <w:rPr>
          <w:rFonts w:ascii="Trebuchet MS" w:hAnsi="Trebuchet MS"/>
          <w:bCs/>
        </w:rPr>
      </w:pPr>
    </w:p>
    <w:p w:rsidR="00ED3122" w:rsidRDefault="00ED3122" w:rsidP="00B359C8">
      <w:pPr>
        <w:shd w:val="clear" w:color="auto" w:fill="FFFFFF"/>
        <w:ind w:left="4248" w:right="19" w:firstLine="708"/>
        <w:jc w:val="right"/>
        <w:rPr>
          <w:rFonts w:ascii="Trebuchet MS" w:hAnsi="Trebuchet MS"/>
          <w:bCs/>
        </w:rPr>
      </w:pPr>
    </w:p>
    <w:p w:rsidR="007F34E4" w:rsidRDefault="007F34E4" w:rsidP="00B359C8">
      <w:pPr>
        <w:shd w:val="clear" w:color="auto" w:fill="FFFFFF"/>
        <w:ind w:left="4248" w:right="19" w:firstLine="708"/>
        <w:jc w:val="right"/>
        <w:rPr>
          <w:rFonts w:ascii="Trebuchet MS" w:hAnsi="Trebuchet MS"/>
          <w:bCs/>
        </w:rPr>
      </w:pPr>
    </w:p>
    <w:p w:rsidR="00ED3122" w:rsidRDefault="00ED3122" w:rsidP="00B359C8">
      <w:pPr>
        <w:shd w:val="clear" w:color="auto" w:fill="FFFFFF"/>
        <w:ind w:left="4248" w:right="19" w:firstLine="708"/>
        <w:jc w:val="right"/>
        <w:rPr>
          <w:rFonts w:ascii="Trebuchet MS" w:hAnsi="Trebuchet MS"/>
          <w:bCs/>
        </w:rPr>
      </w:pPr>
    </w:p>
    <w:p w:rsidR="00ED3122" w:rsidRDefault="00ED3122" w:rsidP="00B359C8">
      <w:pPr>
        <w:shd w:val="clear" w:color="auto" w:fill="FFFFFF"/>
        <w:ind w:left="4248" w:right="19" w:firstLine="708"/>
        <w:jc w:val="right"/>
        <w:rPr>
          <w:rFonts w:ascii="Trebuchet MS" w:hAnsi="Trebuchet MS"/>
          <w:bCs/>
        </w:rPr>
      </w:pPr>
    </w:p>
    <w:p w:rsidR="007F34E4" w:rsidRDefault="007F34E4" w:rsidP="007F34E4">
      <w:pPr>
        <w:shd w:val="clear" w:color="auto" w:fill="FFFFFF"/>
        <w:ind w:left="4248" w:right="19" w:firstLine="708"/>
        <w:jc w:val="center"/>
        <w:rPr>
          <w:rFonts w:ascii="Trebuchet MS" w:hAnsi="Trebuchet MS"/>
          <w:bCs/>
        </w:rPr>
      </w:pPr>
    </w:p>
    <w:p w:rsidR="00176FFF" w:rsidRDefault="00176FFF" w:rsidP="007F34E4">
      <w:pPr>
        <w:shd w:val="clear" w:color="auto" w:fill="FFFFFF"/>
        <w:ind w:left="4248" w:right="19" w:firstLine="708"/>
        <w:jc w:val="center"/>
        <w:rPr>
          <w:rFonts w:ascii="Trebuchet MS" w:hAnsi="Trebuchet MS"/>
          <w:bCs/>
        </w:rPr>
      </w:pPr>
    </w:p>
    <w:p w:rsidR="00716929" w:rsidRDefault="00B359C8" w:rsidP="00B359C8">
      <w:pPr>
        <w:shd w:val="clear" w:color="auto" w:fill="FFFFFF"/>
        <w:ind w:left="4248" w:right="19" w:firstLine="708"/>
        <w:jc w:val="right"/>
        <w:rPr>
          <w:rFonts w:ascii="Trebuchet MS" w:hAnsi="Trebuchet MS"/>
          <w:bCs/>
        </w:rPr>
      </w:pPr>
      <w:bookmarkStart w:id="1" w:name="_GoBack"/>
      <w:bookmarkEnd w:id="1"/>
      <w:r w:rsidRPr="009248AC">
        <w:rPr>
          <w:rFonts w:ascii="Trebuchet MS" w:hAnsi="Trebuchet MS"/>
          <w:bCs/>
        </w:rPr>
        <w:lastRenderedPageBreak/>
        <w:t xml:space="preserve">Приложение № </w:t>
      </w:r>
      <w:r w:rsidR="00506288">
        <w:rPr>
          <w:rFonts w:ascii="Trebuchet MS" w:hAnsi="Trebuchet MS"/>
          <w:bCs/>
        </w:rPr>
        <w:t>2</w:t>
      </w:r>
    </w:p>
    <w:p w:rsidR="00B359C8" w:rsidRPr="009248AC" w:rsidRDefault="00C51E13" w:rsidP="00B359C8">
      <w:pPr>
        <w:shd w:val="clear" w:color="auto" w:fill="FFFFFF"/>
        <w:ind w:left="4248" w:right="19" w:firstLine="708"/>
        <w:jc w:val="right"/>
        <w:rPr>
          <w:rFonts w:ascii="Trebuchet MS" w:hAnsi="Trebuchet MS"/>
          <w:bCs/>
        </w:rPr>
      </w:pPr>
      <w:r>
        <w:rPr>
          <w:rFonts w:ascii="Trebuchet MS" w:hAnsi="Trebuchet MS"/>
          <w:bCs/>
        </w:rPr>
        <w:t>к договору  №</w:t>
      </w:r>
      <w:r w:rsidRPr="00C51E13">
        <w:t xml:space="preserve"> </w:t>
      </w:r>
      <w:r w:rsidR="00945CA9">
        <w:rPr>
          <w:rFonts w:ascii="Trebuchet MS" w:hAnsi="Trebuchet MS"/>
          <w:bCs/>
        </w:rPr>
        <w:t>______________________</w:t>
      </w:r>
      <w:r>
        <w:rPr>
          <w:rFonts w:ascii="Trebuchet MS" w:hAnsi="Trebuchet MS"/>
          <w:bCs/>
        </w:rPr>
        <w:t xml:space="preserve"> </w:t>
      </w:r>
      <w:r w:rsidR="00B359C8" w:rsidRPr="009248AC">
        <w:rPr>
          <w:rFonts w:ascii="Trebuchet MS" w:hAnsi="Trebuchet MS"/>
          <w:bCs/>
        </w:rPr>
        <w:t xml:space="preserve"> </w:t>
      </w:r>
    </w:p>
    <w:p w:rsidR="00B359C8" w:rsidRPr="009248AC" w:rsidRDefault="00C51E13" w:rsidP="00716929">
      <w:pPr>
        <w:shd w:val="clear" w:color="auto" w:fill="FFFFFF"/>
        <w:ind w:left="4956" w:right="19" w:firstLine="708"/>
        <w:jc w:val="right"/>
        <w:rPr>
          <w:rFonts w:ascii="Trebuchet MS" w:hAnsi="Trebuchet MS"/>
          <w:bCs/>
        </w:rPr>
      </w:pPr>
      <w:r>
        <w:rPr>
          <w:rFonts w:ascii="Trebuchet MS" w:hAnsi="Trebuchet MS"/>
          <w:bCs/>
        </w:rPr>
        <w:t xml:space="preserve">  </w:t>
      </w:r>
      <w:r w:rsidR="00A24E2B">
        <w:rPr>
          <w:rFonts w:ascii="Trebuchet MS" w:hAnsi="Trebuchet MS"/>
          <w:bCs/>
        </w:rPr>
        <w:t xml:space="preserve">  </w:t>
      </w:r>
      <w:r>
        <w:rPr>
          <w:rFonts w:ascii="Trebuchet MS" w:hAnsi="Trebuchet MS"/>
          <w:bCs/>
        </w:rPr>
        <w:t xml:space="preserve"> от </w:t>
      </w:r>
      <w:r w:rsidR="00945CA9">
        <w:rPr>
          <w:rFonts w:ascii="Trebuchet MS" w:hAnsi="Trebuchet MS"/>
          <w:bCs/>
        </w:rPr>
        <w:t>______________</w:t>
      </w:r>
    </w:p>
    <w:p w:rsidR="00B359C8" w:rsidRPr="009248AC" w:rsidRDefault="00B359C8" w:rsidP="00B359C8">
      <w:pPr>
        <w:rPr>
          <w:rFonts w:ascii="Trebuchet MS" w:hAnsi="Trebuchet MS"/>
          <w:b/>
        </w:rPr>
      </w:pPr>
    </w:p>
    <w:p w:rsidR="00B359C8" w:rsidRPr="009248AC" w:rsidRDefault="00B359C8" w:rsidP="00B359C8">
      <w:pPr>
        <w:rPr>
          <w:rFonts w:ascii="Trebuchet MS" w:hAnsi="Trebuchet MS"/>
          <w:b/>
        </w:rPr>
      </w:pPr>
    </w:p>
    <w:p w:rsidR="00B359C8" w:rsidRPr="009248AC" w:rsidRDefault="005A765F" w:rsidP="00B359C8">
      <w:pPr>
        <w:jc w:val="center"/>
        <w:rPr>
          <w:rFonts w:ascii="Trebuchet MS" w:hAnsi="Trebuchet MS"/>
          <w:b/>
        </w:rPr>
      </w:pPr>
      <w:r>
        <w:rPr>
          <w:rFonts w:ascii="Trebuchet MS" w:hAnsi="Trebuchet MS"/>
          <w:b/>
        </w:rPr>
        <w:t xml:space="preserve"> </w:t>
      </w:r>
      <w:r w:rsidR="00B359C8" w:rsidRPr="009248AC">
        <w:rPr>
          <w:rFonts w:ascii="Trebuchet MS" w:hAnsi="Trebuchet MS"/>
          <w:b/>
        </w:rPr>
        <w:t>ОБРАЗЕЦ ФОРМЫ</w:t>
      </w:r>
    </w:p>
    <w:p w:rsidR="00B359C8" w:rsidRPr="009248AC" w:rsidRDefault="00B359C8" w:rsidP="00B359C8">
      <w:pPr>
        <w:jc w:val="center"/>
        <w:rPr>
          <w:rFonts w:ascii="Trebuchet MS" w:hAnsi="Trebuchet MS"/>
          <w:b/>
        </w:rPr>
      </w:pPr>
    </w:p>
    <w:p w:rsidR="00B359C8" w:rsidRPr="009248AC" w:rsidRDefault="00B359C8" w:rsidP="00B359C8">
      <w:pPr>
        <w:jc w:val="center"/>
        <w:rPr>
          <w:rFonts w:ascii="Trebuchet MS" w:hAnsi="Trebuchet MS"/>
          <w:b/>
        </w:rPr>
      </w:pPr>
      <w:r w:rsidRPr="009248AC">
        <w:rPr>
          <w:rFonts w:ascii="Trebuchet MS" w:hAnsi="Trebuchet MS"/>
          <w:b/>
        </w:rPr>
        <w:t>АКТ</w:t>
      </w:r>
    </w:p>
    <w:p w:rsidR="00B359C8" w:rsidRPr="009248AC" w:rsidRDefault="00B359C8" w:rsidP="00B359C8">
      <w:pPr>
        <w:jc w:val="center"/>
        <w:rPr>
          <w:rFonts w:ascii="Trebuchet MS" w:hAnsi="Trebuchet MS"/>
          <w:b/>
        </w:rPr>
      </w:pPr>
      <w:r w:rsidRPr="009248AC">
        <w:rPr>
          <w:rFonts w:ascii="Trebuchet MS" w:hAnsi="Trebuchet MS"/>
          <w:b/>
        </w:rPr>
        <w:t xml:space="preserve">приема – сдачи </w:t>
      </w:r>
      <w:r w:rsidR="00121916">
        <w:rPr>
          <w:rFonts w:ascii="Trebuchet MS" w:hAnsi="Trebuchet MS"/>
          <w:b/>
        </w:rPr>
        <w:t>выполненных работ</w:t>
      </w:r>
    </w:p>
    <w:p w:rsidR="00B359C8" w:rsidRDefault="00B359C8" w:rsidP="00B359C8">
      <w:pPr>
        <w:jc w:val="center"/>
        <w:rPr>
          <w:rFonts w:ascii="Trebuchet MS" w:hAnsi="Trebuchet MS"/>
        </w:rPr>
      </w:pPr>
      <w:r w:rsidRPr="00B64A87">
        <w:rPr>
          <w:rFonts w:ascii="Trebuchet MS" w:hAnsi="Trebuchet MS"/>
        </w:rPr>
        <w:t xml:space="preserve">по договору № </w:t>
      </w:r>
      <w:r w:rsidR="00945CA9">
        <w:rPr>
          <w:rFonts w:ascii="Trebuchet MS" w:hAnsi="Trebuchet MS"/>
        </w:rPr>
        <w:t>______________________</w:t>
      </w:r>
      <w:r w:rsidR="00B64A87" w:rsidRPr="00B64A87">
        <w:rPr>
          <w:rFonts w:ascii="Trebuchet MS" w:hAnsi="Trebuchet MS"/>
        </w:rPr>
        <w:t xml:space="preserve"> </w:t>
      </w:r>
      <w:proofErr w:type="gramStart"/>
      <w:r w:rsidR="005701E4" w:rsidRPr="005701E4">
        <w:rPr>
          <w:rFonts w:ascii="Trebuchet MS" w:hAnsi="Trebuchet MS"/>
        </w:rPr>
        <w:t>от</w:t>
      </w:r>
      <w:proofErr w:type="gramEnd"/>
      <w:r w:rsidR="005701E4" w:rsidRPr="005701E4">
        <w:rPr>
          <w:rFonts w:ascii="Trebuchet MS" w:hAnsi="Trebuchet MS"/>
        </w:rPr>
        <w:t xml:space="preserve"> </w:t>
      </w:r>
      <w:r w:rsidR="00945CA9">
        <w:rPr>
          <w:rFonts w:ascii="Trebuchet MS" w:hAnsi="Trebuchet MS"/>
        </w:rPr>
        <w:t>____________________</w:t>
      </w:r>
    </w:p>
    <w:p w:rsidR="00A84D40" w:rsidRPr="009248AC" w:rsidRDefault="00A84D40" w:rsidP="00B359C8">
      <w:pPr>
        <w:jc w:val="center"/>
        <w:rPr>
          <w:rFonts w:ascii="Trebuchet MS" w:hAnsi="Trebuchet MS"/>
          <w:b/>
        </w:rPr>
      </w:pPr>
    </w:p>
    <w:tbl>
      <w:tblPr>
        <w:tblW w:w="0" w:type="auto"/>
        <w:tblInd w:w="108" w:type="dxa"/>
        <w:tblLook w:val="0000" w:firstRow="0" w:lastRow="0" w:firstColumn="0" w:lastColumn="0" w:noHBand="0" w:noVBand="0"/>
      </w:tblPr>
      <w:tblGrid>
        <w:gridCol w:w="4851"/>
        <w:gridCol w:w="5148"/>
      </w:tblGrid>
      <w:tr w:rsidR="00B359C8" w:rsidRPr="009248AC" w:rsidTr="00176FFF">
        <w:tc>
          <w:tcPr>
            <w:tcW w:w="4851" w:type="dxa"/>
            <w:tcBorders>
              <w:top w:val="nil"/>
              <w:left w:val="nil"/>
              <w:bottom w:val="nil"/>
              <w:right w:val="nil"/>
            </w:tcBorders>
          </w:tcPr>
          <w:p w:rsidR="00B359C8" w:rsidRPr="00C340DB" w:rsidRDefault="002E26D3" w:rsidP="00176FFF">
            <w:pPr>
              <w:autoSpaceDE w:val="0"/>
              <w:autoSpaceDN w:val="0"/>
              <w:adjustRightInd w:val="0"/>
              <w:rPr>
                <w:rFonts w:ascii="Trebuchet MS" w:hAnsi="Trebuchet MS"/>
              </w:rPr>
            </w:pPr>
            <w:r>
              <w:rPr>
                <w:rFonts w:ascii="Trebuchet MS" w:hAnsi="Trebuchet MS"/>
              </w:rPr>
              <w:t xml:space="preserve">г.  </w:t>
            </w:r>
            <w:r w:rsidR="00176FFF">
              <w:rPr>
                <w:rFonts w:ascii="Trebuchet MS" w:hAnsi="Trebuchet MS"/>
              </w:rPr>
              <w:t>Томск</w:t>
            </w:r>
          </w:p>
        </w:tc>
        <w:tc>
          <w:tcPr>
            <w:tcW w:w="5148" w:type="dxa"/>
            <w:tcBorders>
              <w:top w:val="nil"/>
              <w:left w:val="nil"/>
              <w:bottom w:val="nil"/>
              <w:right w:val="nil"/>
            </w:tcBorders>
          </w:tcPr>
          <w:p w:rsidR="00B359C8" w:rsidRPr="00B64A87" w:rsidRDefault="00B359C8" w:rsidP="00176FFF">
            <w:pPr>
              <w:autoSpaceDE w:val="0"/>
              <w:autoSpaceDN w:val="0"/>
              <w:adjustRightInd w:val="0"/>
              <w:jc w:val="right"/>
              <w:rPr>
                <w:rFonts w:ascii="Trebuchet MS" w:hAnsi="Trebuchet MS"/>
              </w:rPr>
            </w:pPr>
            <w:r w:rsidRPr="00B64A87">
              <w:rPr>
                <w:rFonts w:ascii="Trebuchet MS" w:hAnsi="Trebuchet MS"/>
              </w:rPr>
              <w:t>[</w:t>
            </w:r>
            <w:r w:rsidRPr="00B64A87">
              <w:rPr>
                <w:rFonts w:ascii="Trebuchet MS" w:hAnsi="Trebuchet MS"/>
                <w:bCs/>
              </w:rPr>
              <w:t>число, месяц, год</w:t>
            </w:r>
            <w:r w:rsidRPr="00B64A87">
              <w:rPr>
                <w:rFonts w:ascii="Trebuchet MS" w:hAnsi="Trebuchet MS"/>
              </w:rPr>
              <w:t>]</w:t>
            </w:r>
          </w:p>
        </w:tc>
      </w:tr>
    </w:tbl>
    <w:p w:rsidR="00B359C8" w:rsidRPr="009248AC" w:rsidRDefault="00B359C8" w:rsidP="00B359C8">
      <w:pPr>
        <w:autoSpaceDE w:val="0"/>
        <w:autoSpaceDN w:val="0"/>
        <w:adjustRightInd w:val="0"/>
        <w:ind w:firstLine="720"/>
        <w:jc w:val="both"/>
        <w:rPr>
          <w:rFonts w:ascii="Trebuchet MS" w:hAnsi="Trebuchet MS"/>
        </w:rPr>
      </w:pPr>
    </w:p>
    <w:p w:rsidR="00B359C8" w:rsidRPr="009248AC" w:rsidRDefault="00B359C8" w:rsidP="00176FFF">
      <w:pPr>
        <w:ind w:firstLine="708"/>
        <w:jc w:val="both"/>
        <w:rPr>
          <w:rFonts w:ascii="Trebuchet MS" w:hAnsi="Trebuchet MS"/>
        </w:rPr>
      </w:pPr>
      <w:proofErr w:type="gramStart"/>
      <w:r w:rsidRPr="009248AC">
        <w:rPr>
          <w:rFonts w:ascii="Trebuchet MS" w:hAnsi="Trebuchet MS"/>
        </w:rPr>
        <w:t>Мы, нижеподписавшиеся,</w:t>
      </w:r>
      <w:r w:rsidR="00176FFF">
        <w:rPr>
          <w:rFonts w:ascii="Trebuchet MS" w:hAnsi="Trebuchet MS"/>
        </w:rPr>
        <w:t xml:space="preserve"> Общество с ограниченной ответственностью «Центр досуга и спорта» (ООО «ЦДС»), именуемое в дальнейшем «Заказчик», в лице генерального директора Горшенина С.И.</w:t>
      </w:r>
      <w:r w:rsidRPr="00B64A87">
        <w:rPr>
          <w:rFonts w:ascii="Trebuchet MS" w:hAnsi="Trebuchet MS"/>
        </w:rPr>
        <w:t>,</w:t>
      </w:r>
      <w:r w:rsidRPr="009248AC">
        <w:rPr>
          <w:rFonts w:ascii="Trebuchet MS" w:hAnsi="Trebuchet MS"/>
        </w:rPr>
        <w:t xml:space="preserve"> дейс</w:t>
      </w:r>
      <w:r w:rsidR="00130E33">
        <w:rPr>
          <w:rFonts w:ascii="Trebuchet MS" w:hAnsi="Trebuchet MS"/>
        </w:rPr>
        <w:t xml:space="preserve">твующего на основании </w:t>
      </w:r>
      <w:r w:rsidR="004C7E6C">
        <w:rPr>
          <w:rFonts w:ascii="Trebuchet MS" w:hAnsi="Trebuchet MS"/>
        </w:rPr>
        <w:t>Устава</w:t>
      </w:r>
      <w:r w:rsidRPr="009248AC">
        <w:rPr>
          <w:rFonts w:ascii="Trebuchet MS" w:hAnsi="Trebuchet MS"/>
        </w:rPr>
        <w:t xml:space="preserve">, с одной стороны, </w:t>
      </w:r>
      <w:r w:rsidR="00130E33">
        <w:rPr>
          <w:rFonts w:ascii="Trebuchet MS" w:hAnsi="Trebuchet MS"/>
        </w:rPr>
        <w:t xml:space="preserve">и </w:t>
      </w:r>
      <w:r w:rsidR="00241C5B">
        <w:rPr>
          <w:rFonts w:ascii="Trebuchet MS" w:hAnsi="Trebuchet MS"/>
        </w:rPr>
        <w:t>_________________________________________________________________________________________________________</w:t>
      </w:r>
      <w:r w:rsidR="00130E33" w:rsidRPr="00130E33">
        <w:rPr>
          <w:rFonts w:ascii="Trebuchet MS" w:hAnsi="Trebuchet MS"/>
        </w:rPr>
        <w:t xml:space="preserve">, именуемое в дальнейшем </w:t>
      </w:r>
      <w:r w:rsidR="00241C5B">
        <w:rPr>
          <w:rFonts w:ascii="Trebuchet MS" w:hAnsi="Trebuchet MS"/>
        </w:rPr>
        <w:t>«Подрядчик</w:t>
      </w:r>
      <w:r w:rsidR="00130E33" w:rsidRPr="00130E33">
        <w:rPr>
          <w:rFonts w:ascii="Trebuchet MS" w:hAnsi="Trebuchet MS"/>
        </w:rPr>
        <w:t xml:space="preserve">», в лице </w:t>
      </w:r>
      <w:r w:rsidR="00241C5B">
        <w:rPr>
          <w:rFonts w:ascii="Trebuchet MS" w:hAnsi="Trebuchet MS"/>
        </w:rPr>
        <w:t>_______________________________________________</w:t>
      </w:r>
      <w:r w:rsidR="00130E33">
        <w:rPr>
          <w:rFonts w:ascii="Trebuchet MS" w:hAnsi="Trebuchet MS"/>
        </w:rPr>
        <w:t xml:space="preserve">, </w:t>
      </w:r>
      <w:r w:rsidRPr="009248AC">
        <w:rPr>
          <w:rFonts w:ascii="Trebuchet MS" w:hAnsi="Trebuchet MS"/>
        </w:rPr>
        <w:t xml:space="preserve">действующего на основании </w:t>
      </w:r>
      <w:r w:rsidR="00241C5B">
        <w:rPr>
          <w:rFonts w:ascii="Trebuchet MS" w:hAnsi="Trebuchet MS"/>
        </w:rPr>
        <w:t>___________________</w:t>
      </w:r>
      <w:r w:rsidRPr="009248AC">
        <w:rPr>
          <w:rFonts w:ascii="Trebuchet MS" w:hAnsi="Trebuchet MS"/>
        </w:rPr>
        <w:t>, с другой стороны,</w:t>
      </w:r>
      <w:proofErr w:type="gramEnd"/>
    </w:p>
    <w:p w:rsidR="00B359C8" w:rsidRPr="00B64A87" w:rsidRDefault="00B359C8" w:rsidP="00F74B96">
      <w:pPr>
        <w:pStyle w:val="ac"/>
        <w:ind w:firstLine="708"/>
        <w:rPr>
          <w:rFonts w:ascii="Trebuchet MS" w:hAnsi="Trebuchet MS"/>
          <w:b w:val="0"/>
          <w:sz w:val="24"/>
          <w:szCs w:val="24"/>
        </w:rPr>
      </w:pPr>
      <w:r w:rsidRPr="00B64A87">
        <w:rPr>
          <w:rFonts w:ascii="Trebuchet MS" w:hAnsi="Trebuchet MS"/>
          <w:b w:val="0"/>
          <w:sz w:val="24"/>
          <w:szCs w:val="24"/>
        </w:rPr>
        <w:t xml:space="preserve">заключили настоящий Акт о том, что </w:t>
      </w:r>
      <w:r w:rsidR="00241C5B">
        <w:rPr>
          <w:rFonts w:ascii="Trebuchet MS" w:hAnsi="Trebuchet MS"/>
          <w:b w:val="0"/>
          <w:sz w:val="24"/>
          <w:szCs w:val="24"/>
        </w:rPr>
        <w:t>Подрядчик</w:t>
      </w:r>
      <w:r w:rsidRPr="00B64A87">
        <w:rPr>
          <w:rFonts w:ascii="Trebuchet MS" w:hAnsi="Trebuchet MS"/>
          <w:b w:val="0"/>
          <w:sz w:val="24"/>
          <w:szCs w:val="24"/>
        </w:rPr>
        <w:t xml:space="preserve"> выполнил по договору  № </w:t>
      </w:r>
      <w:r w:rsidR="00506288">
        <w:rPr>
          <w:rFonts w:ascii="Trebuchet MS" w:hAnsi="Trebuchet MS"/>
          <w:b w:val="0"/>
          <w:sz w:val="24"/>
          <w:szCs w:val="24"/>
        </w:rPr>
        <w:t>____________________</w:t>
      </w:r>
      <w:r w:rsidR="00F74B96">
        <w:rPr>
          <w:rFonts w:ascii="Trebuchet MS" w:hAnsi="Trebuchet MS"/>
          <w:b w:val="0"/>
          <w:sz w:val="24"/>
          <w:szCs w:val="24"/>
        </w:rPr>
        <w:t xml:space="preserve"> </w:t>
      </w:r>
      <w:r w:rsidR="00F74B96" w:rsidRPr="00F74B96">
        <w:rPr>
          <w:rFonts w:ascii="Trebuchet MS" w:hAnsi="Trebuchet MS"/>
          <w:b w:val="0"/>
          <w:sz w:val="24"/>
          <w:szCs w:val="24"/>
        </w:rPr>
        <w:t>от «</w:t>
      </w:r>
      <w:r w:rsidR="00506288">
        <w:rPr>
          <w:rFonts w:ascii="Trebuchet MS" w:hAnsi="Trebuchet MS"/>
          <w:b w:val="0"/>
          <w:sz w:val="24"/>
          <w:szCs w:val="24"/>
        </w:rPr>
        <w:t>___</w:t>
      </w:r>
      <w:r w:rsidR="00F74B96" w:rsidRPr="00F74B96">
        <w:rPr>
          <w:rFonts w:ascii="Trebuchet MS" w:hAnsi="Trebuchet MS"/>
          <w:b w:val="0"/>
          <w:sz w:val="24"/>
          <w:szCs w:val="24"/>
        </w:rPr>
        <w:t xml:space="preserve">» </w:t>
      </w:r>
      <w:r w:rsidR="00506288">
        <w:rPr>
          <w:rFonts w:ascii="Trebuchet MS" w:hAnsi="Trebuchet MS"/>
          <w:b w:val="0"/>
          <w:sz w:val="24"/>
          <w:szCs w:val="24"/>
        </w:rPr>
        <w:t>__________</w:t>
      </w:r>
      <w:r w:rsidR="006067DF">
        <w:rPr>
          <w:rFonts w:ascii="Trebuchet MS" w:hAnsi="Trebuchet MS"/>
          <w:b w:val="0"/>
          <w:sz w:val="24"/>
          <w:szCs w:val="24"/>
        </w:rPr>
        <w:t>2018</w:t>
      </w:r>
      <w:r w:rsidR="00F74B96" w:rsidRPr="00F74B96">
        <w:rPr>
          <w:rFonts w:ascii="Trebuchet MS" w:hAnsi="Trebuchet MS"/>
          <w:b w:val="0"/>
          <w:sz w:val="24"/>
          <w:szCs w:val="24"/>
        </w:rPr>
        <w:t xml:space="preserve">г </w:t>
      </w:r>
      <w:r w:rsidRPr="00B64A87">
        <w:rPr>
          <w:rFonts w:ascii="Trebuchet MS" w:hAnsi="Trebuchet MS"/>
          <w:b w:val="0"/>
          <w:sz w:val="24"/>
          <w:szCs w:val="24"/>
        </w:rPr>
        <w:t xml:space="preserve">следующие виды оказания Услуг (работ): __________________. </w:t>
      </w:r>
    </w:p>
    <w:p w:rsidR="00B359C8" w:rsidRPr="00B64A87" w:rsidRDefault="00B64A87" w:rsidP="00B359C8">
      <w:pPr>
        <w:pStyle w:val="ac"/>
        <w:ind w:firstLine="708"/>
        <w:rPr>
          <w:rFonts w:ascii="Trebuchet MS" w:hAnsi="Trebuchet MS"/>
          <w:b w:val="0"/>
          <w:sz w:val="24"/>
          <w:szCs w:val="24"/>
        </w:rPr>
      </w:pPr>
      <w:r w:rsidRPr="00B64A87">
        <w:rPr>
          <w:rFonts w:ascii="Trebuchet MS" w:hAnsi="Trebuchet MS"/>
          <w:b w:val="0"/>
          <w:sz w:val="24"/>
          <w:szCs w:val="24"/>
        </w:rPr>
        <w:t>Выполненные работы</w:t>
      </w:r>
      <w:r w:rsidR="00B359C8" w:rsidRPr="00B64A87">
        <w:rPr>
          <w:rFonts w:ascii="Trebuchet MS" w:hAnsi="Trebuchet MS"/>
          <w:b w:val="0"/>
          <w:sz w:val="24"/>
          <w:szCs w:val="24"/>
        </w:rPr>
        <w:t>/услуги оказаны в полном объеме, в установленные сроки с надлежащим качеством. Стороны претензий друг к другу не имеют.</w:t>
      </w:r>
    </w:p>
    <w:p w:rsidR="0093443D" w:rsidRDefault="00B359C8" w:rsidP="00B359C8">
      <w:pPr>
        <w:autoSpaceDE w:val="0"/>
        <w:autoSpaceDN w:val="0"/>
        <w:adjustRightInd w:val="0"/>
        <w:ind w:firstLine="720"/>
        <w:jc w:val="both"/>
        <w:rPr>
          <w:rFonts w:ascii="Trebuchet MS" w:hAnsi="Trebuchet MS"/>
        </w:rPr>
      </w:pPr>
      <w:r w:rsidRPr="00B64A87">
        <w:rPr>
          <w:rFonts w:ascii="Trebuchet MS" w:hAnsi="Trebuchet MS"/>
        </w:rPr>
        <w:t xml:space="preserve">Всего к оплате </w:t>
      </w:r>
      <w:r w:rsidR="00506288">
        <w:rPr>
          <w:rFonts w:ascii="Trebuchet MS" w:hAnsi="Trebuchet MS"/>
        </w:rPr>
        <w:t>_______</w:t>
      </w:r>
      <w:r w:rsidR="0093443D" w:rsidRPr="0093443D">
        <w:rPr>
          <w:rFonts w:ascii="Trebuchet MS" w:hAnsi="Trebuchet MS"/>
        </w:rPr>
        <w:t xml:space="preserve"> рублей</w:t>
      </w:r>
      <w:proofErr w:type="gramStart"/>
      <w:r w:rsidR="0093443D" w:rsidRPr="0093443D">
        <w:rPr>
          <w:rFonts w:ascii="Trebuchet MS" w:hAnsi="Trebuchet MS"/>
        </w:rPr>
        <w:t xml:space="preserve"> (</w:t>
      </w:r>
      <w:r w:rsidR="00506288">
        <w:rPr>
          <w:rFonts w:ascii="Trebuchet MS" w:hAnsi="Trebuchet MS"/>
        </w:rPr>
        <w:t>______________</w:t>
      </w:r>
      <w:r w:rsidR="0093443D" w:rsidRPr="0093443D">
        <w:rPr>
          <w:rFonts w:ascii="Trebuchet MS" w:hAnsi="Trebuchet MS"/>
        </w:rPr>
        <w:t xml:space="preserve">) </w:t>
      </w:r>
      <w:proofErr w:type="gramEnd"/>
      <w:r w:rsidR="0093443D" w:rsidRPr="0093443D">
        <w:rPr>
          <w:rFonts w:ascii="Trebuchet MS" w:hAnsi="Trebuchet MS"/>
        </w:rPr>
        <w:t xml:space="preserve">рубля </w:t>
      </w:r>
      <w:r w:rsidR="00506288">
        <w:rPr>
          <w:rFonts w:ascii="Trebuchet MS" w:hAnsi="Trebuchet MS"/>
        </w:rPr>
        <w:t>____</w:t>
      </w:r>
      <w:r w:rsidR="0093443D" w:rsidRPr="0093443D">
        <w:rPr>
          <w:rFonts w:ascii="Trebuchet MS" w:hAnsi="Trebuchet MS"/>
        </w:rPr>
        <w:t xml:space="preserve"> копеек, в </w:t>
      </w:r>
      <w:proofErr w:type="spellStart"/>
      <w:r w:rsidR="0093443D" w:rsidRPr="0093443D">
        <w:rPr>
          <w:rFonts w:ascii="Trebuchet MS" w:hAnsi="Trebuchet MS"/>
        </w:rPr>
        <w:t>т.ч</w:t>
      </w:r>
      <w:proofErr w:type="spellEnd"/>
      <w:r w:rsidR="0093443D" w:rsidRPr="0093443D">
        <w:rPr>
          <w:rFonts w:ascii="Trebuchet MS" w:hAnsi="Trebuchet MS"/>
        </w:rPr>
        <w:t xml:space="preserve">. НДС 18% - </w:t>
      </w:r>
      <w:r w:rsidR="00506288">
        <w:rPr>
          <w:rFonts w:ascii="Trebuchet MS" w:hAnsi="Trebuchet MS"/>
        </w:rPr>
        <w:t>___________</w:t>
      </w:r>
      <w:r w:rsidR="0093443D" w:rsidRPr="0093443D">
        <w:rPr>
          <w:rFonts w:ascii="Trebuchet MS" w:hAnsi="Trebuchet MS"/>
        </w:rPr>
        <w:t xml:space="preserve"> (</w:t>
      </w:r>
      <w:r w:rsidR="00506288">
        <w:rPr>
          <w:rFonts w:ascii="Trebuchet MS" w:hAnsi="Trebuchet MS"/>
        </w:rPr>
        <w:t>________________</w:t>
      </w:r>
      <w:r w:rsidR="0093443D" w:rsidRPr="0093443D">
        <w:rPr>
          <w:rFonts w:ascii="Trebuchet MS" w:hAnsi="Trebuchet MS"/>
        </w:rPr>
        <w:t xml:space="preserve">) рубля </w:t>
      </w:r>
      <w:r w:rsidR="00506288">
        <w:rPr>
          <w:rFonts w:ascii="Trebuchet MS" w:hAnsi="Trebuchet MS"/>
        </w:rPr>
        <w:t>____</w:t>
      </w:r>
      <w:r w:rsidR="0093443D" w:rsidRPr="0093443D">
        <w:rPr>
          <w:rFonts w:ascii="Trebuchet MS" w:hAnsi="Trebuchet MS"/>
        </w:rPr>
        <w:t xml:space="preserve"> копейка.</w:t>
      </w:r>
    </w:p>
    <w:p w:rsidR="00B359C8" w:rsidRPr="009248AC" w:rsidRDefault="00B359C8" w:rsidP="00B359C8">
      <w:pPr>
        <w:autoSpaceDE w:val="0"/>
        <w:autoSpaceDN w:val="0"/>
        <w:adjustRightInd w:val="0"/>
        <w:ind w:firstLine="720"/>
        <w:jc w:val="both"/>
        <w:rPr>
          <w:rFonts w:ascii="Trebuchet MS" w:hAnsi="Trebuchet MS"/>
        </w:rPr>
      </w:pPr>
      <w:r w:rsidRPr="009248AC">
        <w:rPr>
          <w:rFonts w:ascii="Trebuchet MS" w:hAnsi="Trebuchet MS"/>
        </w:rPr>
        <w:t>Настоящий акт составлен в двух экземплярах по одному экземпляру для каждой стороны.</w:t>
      </w:r>
    </w:p>
    <w:p w:rsidR="00B359C8" w:rsidRPr="009248AC" w:rsidRDefault="00B359C8" w:rsidP="00B359C8">
      <w:pPr>
        <w:autoSpaceDE w:val="0"/>
        <w:autoSpaceDN w:val="0"/>
        <w:adjustRightInd w:val="0"/>
        <w:ind w:firstLine="720"/>
        <w:jc w:val="both"/>
        <w:rPr>
          <w:rFonts w:ascii="Trebuchet MS" w:hAnsi="Trebuchet MS"/>
        </w:rPr>
      </w:pPr>
      <w:r w:rsidRPr="009248AC">
        <w:rPr>
          <w:rFonts w:ascii="Trebuchet MS" w:hAnsi="Trebuchet MS"/>
        </w:rPr>
        <w:t xml:space="preserve">Настоящий Акт приема-сдачи оказанных Услуг </w:t>
      </w:r>
      <w:proofErr w:type="gramStart"/>
      <w:r w:rsidRPr="009248AC">
        <w:rPr>
          <w:rFonts w:ascii="Trebuchet MS" w:hAnsi="Trebuchet MS"/>
        </w:rPr>
        <w:t>по</w:t>
      </w:r>
      <w:proofErr w:type="gramEnd"/>
      <w:r w:rsidRPr="009248AC">
        <w:rPr>
          <w:rFonts w:ascii="Trebuchet MS" w:hAnsi="Trebuchet MS"/>
        </w:rPr>
        <w:t xml:space="preserve"> № ______________</w:t>
      </w:r>
      <w:r w:rsidR="00B64A87">
        <w:rPr>
          <w:rFonts w:ascii="Trebuchet MS" w:hAnsi="Trebuchet MS"/>
        </w:rPr>
        <w:t xml:space="preserve"> </w:t>
      </w:r>
      <w:r w:rsidRPr="009248AC">
        <w:rPr>
          <w:rFonts w:ascii="Trebuchet MS" w:hAnsi="Trebuchet MS"/>
        </w:rPr>
        <w:t xml:space="preserve">от ______________ года является основанием для осуществления окончательного расчета между Заказчиком и </w:t>
      </w:r>
      <w:r w:rsidR="00241C5B" w:rsidRPr="00241C5B">
        <w:rPr>
          <w:rFonts w:ascii="Trebuchet MS" w:hAnsi="Trebuchet MS"/>
        </w:rPr>
        <w:t>Подрядчик</w:t>
      </w:r>
      <w:r w:rsidR="00241C5B">
        <w:rPr>
          <w:rFonts w:ascii="Trebuchet MS" w:hAnsi="Trebuchet MS"/>
        </w:rPr>
        <w:t>ом</w:t>
      </w:r>
      <w:r w:rsidRPr="009248AC">
        <w:rPr>
          <w:rFonts w:ascii="Trebuchet MS" w:hAnsi="Trebuchet MS"/>
        </w:rPr>
        <w:t>.</w:t>
      </w:r>
    </w:p>
    <w:p w:rsidR="00B359C8" w:rsidRPr="009248AC" w:rsidRDefault="00B359C8" w:rsidP="00B359C8">
      <w:pPr>
        <w:autoSpaceDE w:val="0"/>
        <w:autoSpaceDN w:val="0"/>
        <w:adjustRightInd w:val="0"/>
        <w:ind w:firstLine="720"/>
        <w:jc w:val="both"/>
        <w:rPr>
          <w:rFonts w:ascii="Trebuchet MS" w:hAnsi="Trebuchet MS"/>
        </w:rPr>
      </w:pPr>
    </w:p>
    <w:p w:rsidR="00B359C8" w:rsidRPr="009248AC" w:rsidRDefault="00B359C8" w:rsidP="00B359C8">
      <w:pPr>
        <w:jc w:val="center"/>
        <w:rPr>
          <w:rFonts w:ascii="Trebuchet MS" w:hAnsi="Trebuchet MS"/>
          <w:b/>
        </w:rPr>
      </w:pPr>
    </w:p>
    <w:p w:rsidR="00945CA9" w:rsidRPr="0032333D" w:rsidRDefault="00945CA9" w:rsidP="00945CA9">
      <w:pPr>
        <w:pStyle w:val="af"/>
        <w:ind w:left="425"/>
        <w:rPr>
          <w:rFonts w:ascii="Trebuchet MS" w:hAnsi="Trebuchet MS"/>
          <w:b w:val="0"/>
          <w:sz w:val="24"/>
          <w:szCs w:val="24"/>
        </w:rPr>
      </w:pPr>
    </w:p>
    <w:p w:rsidR="00945CA9" w:rsidRPr="0032333D" w:rsidRDefault="00945CA9" w:rsidP="00945CA9">
      <w:pPr>
        <w:pStyle w:val="af"/>
        <w:ind w:left="425"/>
        <w:rPr>
          <w:rFonts w:ascii="Trebuchet MS" w:hAnsi="Trebuchet MS"/>
          <w:sz w:val="24"/>
          <w:szCs w:val="24"/>
        </w:rPr>
      </w:pPr>
      <w:r w:rsidRPr="0032333D">
        <w:rPr>
          <w:rFonts w:ascii="Trebuchet MS" w:hAnsi="Trebuchet MS"/>
          <w:sz w:val="24"/>
          <w:szCs w:val="24"/>
        </w:rPr>
        <w:t>ПОДПИСИ СТОРОН:</w:t>
      </w:r>
    </w:p>
    <w:p w:rsidR="00945CA9" w:rsidRPr="00CB0628" w:rsidRDefault="00945CA9" w:rsidP="00945CA9">
      <w:pPr>
        <w:pStyle w:val="af"/>
        <w:ind w:left="425"/>
        <w:rPr>
          <w:rFonts w:ascii="Trebuchet MS" w:hAnsi="Trebuchet MS"/>
          <w:sz w:val="24"/>
          <w:szCs w:val="24"/>
        </w:rPr>
      </w:pPr>
    </w:p>
    <w:p w:rsidR="00945CA9" w:rsidRPr="00A70DF5" w:rsidRDefault="00241C5B" w:rsidP="00945CA9">
      <w:pPr>
        <w:pStyle w:val="af"/>
        <w:tabs>
          <w:tab w:val="left" w:pos="4962"/>
        </w:tabs>
        <w:jc w:val="both"/>
        <w:rPr>
          <w:rFonts w:ascii="Trebuchet MS" w:hAnsi="Trebuchet MS"/>
          <w:sz w:val="24"/>
          <w:szCs w:val="24"/>
        </w:rPr>
      </w:pPr>
      <w:r>
        <w:rPr>
          <w:rFonts w:ascii="Trebuchet MS" w:hAnsi="Trebuchet MS"/>
          <w:sz w:val="24"/>
          <w:szCs w:val="24"/>
        </w:rPr>
        <w:t xml:space="preserve">    Подрядчик</w:t>
      </w:r>
      <w:r w:rsidR="00945CA9" w:rsidRPr="00A70DF5">
        <w:rPr>
          <w:rFonts w:ascii="Trebuchet MS" w:hAnsi="Trebuchet MS"/>
          <w:sz w:val="24"/>
          <w:szCs w:val="24"/>
        </w:rPr>
        <w:t>:                                                          Заказчик:</w:t>
      </w:r>
    </w:p>
    <w:p w:rsidR="00176FFF" w:rsidRDefault="00176FFF" w:rsidP="00176FFF">
      <w:pPr>
        <w:pStyle w:val="af"/>
        <w:tabs>
          <w:tab w:val="left" w:pos="4962"/>
        </w:tabs>
        <w:jc w:val="both"/>
        <w:rPr>
          <w:rFonts w:ascii="Trebuchet MS" w:hAnsi="Trebuchet MS"/>
          <w:sz w:val="24"/>
          <w:szCs w:val="24"/>
        </w:rPr>
      </w:pPr>
      <w:r>
        <w:rPr>
          <w:rFonts w:ascii="Trebuchet MS" w:hAnsi="Trebuchet MS"/>
          <w:sz w:val="24"/>
          <w:szCs w:val="24"/>
        </w:rPr>
        <w:t xml:space="preserve">                                                                                ООО «ЦДС» </w:t>
      </w:r>
    </w:p>
    <w:p w:rsidR="00176FFF" w:rsidRDefault="00176FFF" w:rsidP="00176FFF">
      <w:pPr>
        <w:pStyle w:val="af"/>
        <w:tabs>
          <w:tab w:val="left" w:pos="4962"/>
        </w:tabs>
        <w:jc w:val="both"/>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Генеральный д</w:t>
      </w:r>
      <w:r w:rsidRPr="00A70DF5">
        <w:rPr>
          <w:rFonts w:ascii="Trebuchet MS" w:hAnsi="Trebuchet MS"/>
          <w:sz w:val="24"/>
          <w:szCs w:val="24"/>
        </w:rPr>
        <w:t>иректор</w:t>
      </w:r>
    </w:p>
    <w:p w:rsidR="00176FFF" w:rsidRPr="00A70DF5" w:rsidRDefault="00176FFF" w:rsidP="00176FFF">
      <w:pPr>
        <w:pStyle w:val="af"/>
        <w:tabs>
          <w:tab w:val="left" w:pos="4962"/>
        </w:tabs>
        <w:jc w:val="both"/>
        <w:rPr>
          <w:rFonts w:ascii="Trebuchet MS" w:hAnsi="Trebuchet MS"/>
          <w:sz w:val="24"/>
          <w:szCs w:val="24"/>
        </w:rPr>
      </w:pPr>
    </w:p>
    <w:p w:rsidR="00176FFF" w:rsidRPr="00A70DF5" w:rsidRDefault="00176FFF" w:rsidP="00176FFF">
      <w:pPr>
        <w:pStyle w:val="af"/>
        <w:tabs>
          <w:tab w:val="left" w:pos="4962"/>
        </w:tabs>
        <w:jc w:val="both"/>
        <w:rPr>
          <w:rFonts w:ascii="Trebuchet MS" w:hAnsi="Trebuchet MS"/>
          <w:b w:val="0"/>
          <w:sz w:val="24"/>
          <w:szCs w:val="24"/>
        </w:rPr>
      </w:pPr>
      <w:r>
        <w:rPr>
          <w:rFonts w:ascii="Trebuchet MS" w:hAnsi="Trebuchet MS"/>
          <w:b w:val="0"/>
          <w:sz w:val="24"/>
          <w:szCs w:val="24"/>
        </w:rPr>
        <w:t xml:space="preserve">   </w:t>
      </w:r>
    </w:p>
    <w:p w:rsidR="00176FFF" w:rsidRPr="00A70DF5" w:rsidRDefault="00176FFF" w:rsidP="00176FFF">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__________________ </w:t>
      </w:r>
      <w:r>
        <w:rPr>
          <w:rFonts w:ascii="Trebuchet MS" w:hAnsi="Trebuchet MS"/>
          <w:b w:val="0"/>
          <w:sz w:val="24"/>
          <w:szCs w:val="24"/>
        </w:rPr>
        <w:t xml:space="preserve">                                                   </w:t>
      </w:r>
      <w:r w:rsidRPr="00A70DF5">
        <w:rPr>
          <w:rFonts w:ascii="Trebuchet MS" w:hAnsi="Trebuchet MS"/>
          <w:b w:val="0"/>
          <w:sz w:val="24"/>
          <w:szCs w:val="24"/>
        </w:rPr>
        <w:t xml:space="preserve">______________ </w:t>
      </w:r>
      <w:r>
        <w:rPr>
          <w:rFonts w:ascii="Trebuchet MS" w:hAnsi="Trebuchet MS"/>
          <w:b w:val="0"/>
          <w:sz w:val="24"/>
          <w:szCs w:val="24"/>
        </w:rPr>
        <w:t>С</w:t>
      </w:r>
      <w:r w:rsidRPr="00A70DF5">
        <w:rPr>
          <w:rFonts w:ascii="Trebuchet MS" w:hAnsi="Trebuchet MS"/>
          <w:b w:val="0"/>
          <w:sz w:val="24"/>
          <w:szCs w:val="24"/>
        </w:rPr>
        <w:t>.</w:t>
      </w:r>
      <w:r>
        <w:rPr>
          <w:rFonts w:ascii="Trebuchet MS" w:hAnsi="Trebuchet MS"/>
          <w:b w:val="0"/>
          <w:sz w:val="24"/>
          <w:szCs w:val="24"/>
        </w:rPr>
        <w:t>И</w:t>
      </w:r>
      <w:r w:rsidRPr="00A70DF5">
        <w:rPr>
          <w:rFonts w:ascii="Trebuchet MS" w:hAnsi="Trebuchet MS"/>
          <w:b w:val="0"/>
          <w:sz w:val="24"/>
          <w:szCs w:val="24"/>
        </w:rPr>
        <w:t xml:space="preserve">. </w:t>
      </w:r>
      <w:r>
        <w:rPr>
          <w:rFonts w:ascii="Trebuchet MS" w:hAnsi="Trebuchet MS"/>
          <w:b w:val="0"/>
          <w:sz w:val="24"/>
          <w:szCs w:val="24"/>
        </w:rPr>
        <w:t>Горшенин</w:t>
      </w:r>
    </w:p>
    <w:p w:rsidR="00945CA9" w:rsidRPr="00A70DF5" w:rsidRDefault="00945CA9" w:rsidP="00176FFF">
      <w:pPr>
        <w:pStyle w:val="af"/>
        <w:tabs>
          <w:tab w:val="left" w:pos="4962"/>
        </w:tabs>
        <w:jc w:val="both"/>
        <w:rPr>
          <w:rFonts w:ascii="Trebuchet MS" w:hAnsi="Trebuchet MS"/>
          <w:b w:val="0"/>
          <w:sz w:val="24"/>
          <w:szCs w:val="24"/>
        </w:rPr>
      </w:pPr>
      <w:r>
        <w:rPr>
          <w:rFonts w:ascii="Trebuchet MS" w:hAnsi="Trebuchet MS"/>
          <w:sz w:val="24"/>
          <w:szCs w:val="24"/>
        </w:rPr>
        <w:t xml:space="preserve">                                                                                  </w:t>
      </w:r>
    </w:p>
    <w:p w:rsidR="00195304" w:rsidRDefault="00945CA9" w:rsidP="00AA3BD6">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«_____» _________________ </w:t>
      </w:r>
      <w:r w:rsidR="006067DF">
        <w:rPr>
          <w:rFonts w:ascii="Trebuchet MS" w:hAnsi="Trebuchet MS"/>
          <w:b w:val="0"/>
          <w:sz w:val="24"/>
          <w:szCs w:val="24"/>
        </w:rPr>
        <w:t>2018</w:t>
      </w:r>
      <w:r w:rsidRPr="00A70DF5">
        <w:rPr>
          <w:rFonts w:ascii="Trebuchet MS" w:hAnsi="Trebuchet MS"/>
          <w:b w:val="0"/>
          <w:sz w:val="24"/>
          <w:szCs w:val="24"/>
        </w:rPr>
        <w:t xml:space="preserve"> г.                              «_____» ______________ </w:t>
      </w:r>
      <w:r w:rsidR="006067DF">
        <w:rPr>
          <w:rFonts w:ascii="Trebuchet MS" w:hAnsi="Trebuchet MS"/>
          <w:b w:val="0"/>
          <w:sz w:val="24"/>
          <w:szCs w:val="24"/>
        </w:rPr>
        <w:t>2018</w:t>
      </w:r>
      <w:r w:rsidRPr="00A70DF5">
        <w:rPr>
          <w:rFonts w:ascii="Trebuchet MS" w:hAnsi="Trebuchet MS"/>
          <w:b w:val="0"/>
          <w:sz w:val="24"/>
          <w:szCs w:val="24"/>
        </w:rPr>
        <w:t xml:space="preserve"> г.</w:t>
      </w:r>
    </w:p>
    <w:p w:rsidR="007F34E4" w:rsidRDefault="007F34E4" w:rsidP="007F34E4">
      <w:pPr>
        <w:rPr>
          <w:rFonts w:ascii="Trebuchet MS" w:hAnsi="Trebuchet MS"/>
        </w:rPr>
      </w:pPr>
    </w:p>
    <w:p w:rsidR="00176FFF" w:rsidRDefault="00176FFF" w:rsidP="00716929">
      <w:pPr>
        <w:jc w:val="right"/>
        <w:rPr>
          <w:rFonts w:ascii="Trebuchet MS" w:hAnsi="Trebuchet MS"/>
        </w:rPr>
      </w:pPr>
    </w:p>
    <w:p w:rsidR="00176FFF" w:rsidRDefault="00176FFF" w:rsidP="00716929">
      <w:pPr>
        <w:jc w:val="right"/>
        <w:rPr>
          <w:rFonts w:ascii="Trebuchet MS" w:hAnsi="Trebuchet MS"/>
        </w:rPr>
      </w:pPr>
    </w:p>
    <w:p w:rsidR="00176FFF" w:rsidRDefault="00176FFF" w:rsidP="00716929">
      <w:pPr>
        <w:jc w:val="right"/>
        <w:rPr>
          <w:rFonts w:ascii="Trebuchet MS" w:hAnsi="Trebuchet MS"/>
        </w:rPr>
      </w:pPr>
    </w:p>
    <w:p w:rsidR="00716929" w:rsidRPr="00716929" w:rsidRDefault="00716929" w:rsidP="00716929">
      <w:pPr>
        <w:jc w:val="right"/>
        <w:rPr>
          <w:rFonts w:ascii="Trebuchet MS" w:hAnsi="Trebuchet MS"/>
        </w:rPr>
      </w:pPr>
      <w:r w:rsidRPr="00716929">
        <w:rPr>
          <w:rFonts w:ascii="Trebuchet MS" w:hAnsi="Trebuchet MS"/>
        </w:rPr>
        <w:lastRenderedPageBreak/>
        <w:t>Приложение №</w:t>
      </w:r>
      <w:r w:rsidR="00C340DB">
        <w:rPr>
          <w:rFonts w:ascii="Trebuchet MS" w:hAnsi="Trebuchet MS"/>
        </w:rPr>
        <w:t xml:space="preserve"> </w:t>
      </w:r>
      <w:r w:rsidR="00B1370D">
        <w:rPr>
          <w:rFonts w:ascii="Trebuchet MS" w:hAnsi="Trebuchet MS"/>
        </w:rPr>
        <w:t>3</w:t>
      </w:r>
    </w:p>
    <w:p w:rsidR="00945CA9" w:rsidRPr="009248AC" w:rsidRDefault="00945CA9" w:rsidP="00945CA9">
      <w:pPr>
        <w:shd w:val="clear" w:color="auto" w:fill="FFFFFF"/>
        <w:ind w:left="4248" w:right="19" w:firstLine="708"/>
        <w:jc w:val="right"/>
        <w:rPr>
          <w:rFonts w:ascii="Trebuchet MS" w:hAnsi="Trebuchet MS"/>
          <w:bCs/>
        </w:rPr>
      </w:pPr>
      <w:r>
        <w:rPr>
          <w:rFonts w:ascii="Trebuchet MS" w:hAnsi="Trebuchet MS"/>
          <w:bCs/>
        </w:rPr>
        <w:t>к договору  №</w:t>
      </w:r>
      <w:r w:rsidRPr="00C51E13">
        <w:t xml:space="preserve"> </w:t>
      </w:r>
      <w:r>
        <w:rPr>
          <w:rFonts w:ascii="Trebuchet MS" w:hAnsi="Trebuchet MS"/>
          <w:bCs/>
        </w:rPr>
        <w:t xml:space="preserve">______________________ </w:t>
      </w:r>
      <w:r w:rsidRPr="009248AC">
        <w:rPr>
          <w:rFonts w:ascii="Trebuchet MS" w:hAnsi="Trebuchet MS"/>
          <w:bCs/>
        </w:rPr>
        <w:t xml:space="preserve"> </w:t>
      </w:r>
    </w:p>
    <w:p w:rsidR="00945CA9" w:rsidRPr="009248AC" w:rsidRDefault="00945CA9" w:rsidP="00945CA9">
      <w:pPr>
        <w:shd w:val="clear" w:color="auto" w:fill="FFFFFF"/>
        <w:ind w:left="4956" w:right="19" w:firstLine="708"/>
        <w:jc w:val="right"/>
        <w:rPr>
          <w:rFonts w:ascii="Trebuchet MS" w:hAnsi="Trebuchet MS"/>
          <w:bCs/>
        </w:rPr>
      </w:pPr>
      <w:r>
        <w:rPr>
          <w:rFonts w:ascii="Trebuchet MS" w:hAnsi="Trebuchet MS"/>
          <w:bCs/>
        </w:rPr>
        <w:t xml:space="preserve">     от ______________</w:t>
      </w:r>
    </w:p>
    <w:p w:rsidR="00716929" w:rsidRPr="00716929" w:rsidRDefault="00716929" w:rsidP="00716929">
      <w:pPr>
        <w:jc w:val="center"/>
        <w:rPr>
          <w:rFonts w:ascii="Trebuchet MS" w:hAnsi="Trebuchet MS" w:cs="Arial"/>
          <w:b/>
        </w:rPr>
      </w:pPr>
    </w:p>
    <w:p w:rsidR="00716929" w:rsidRPr="00716929" w:rsidRDefault="00716929" w:rsidP="00716929">
      <w:pPr>
        <w:pStyle w:val="m0"/>
        <w:outlineLvl w:val="2"/>
        <w:rPr>
          <w:rFonts w:ascii="Trebuchet MS" w:hAnsi="Trebuchet MS"/>
        </w:rPr>
      </w:pPr>
      <w:r w:rsidRPr="00716929">
        <w:rPr>
          <w:rFonts w:ascii="Trebuchet MS" w:hAnsi="Trebuchet MS"/>
        </w:rPr>
        <w:t>требования заказчика по охране труда, промышленной, пожарной безопасности и охране окружающей среды</w:t>
      </w:r>
    </w:p>
    <w:p w:rsidR="00716929" w:rsidRPr="00716929" w:rsidRDefault="00716929" w:rsidP="00716929">
      <w:pPr>
        <w:jc w:val="center"/>
        <w:rPr>
          <w:rFonts w:ascii="Trebuchet MS" w:hAnsi="Trebuchet MS"/>
        </w:rPr>
      </w:pPr>
    </w:p>
    <w:p w:rsidR="00716929" w:rsidRPr="00716929" w:rsidRDefault="00716929" w:rsidP="00716929">
      <w:pPr>
        <w:pStyle w:val="m"/>
        <w:numPr>
          <w:ilvl w:val="0"/>
          <w:numId w:val="11"/>
        </w:numPr>
        <w:rPr>
          <w:rFonts w:ascii="Trebuchet MS" w:hAnsi="Trebuchet MS"/>
        </w:rPr>
      </w:pPr>
      <w:r w:rsidRPr="00716929">
        <w:rPr>
          <w:rFonts w:ascii="Trebuchet MS" w:hAnsi="Trebuchet MS"/>
        </w:rPr>
        <w:t>Введение.</w:t>
      </w:r>
    </w:p>
    <w:p w:rsidR="00716929" w:rsidRPr="00716929" w:rsidRDefault="00716929" w:rsidP="00716929">
      <w:pPr>
        <w:ind w:firstLine="720"/>
        <w:jc w:val="both"/>
        <w:rPr>
          <w:rFonts w:ascii="Trebuchet MS" w:hAnsi="Trebuchet MS"/>
        </w:rPr>
      </w:pPr>
      <w:r w:rsidRPr="00716929">
        <w:rPr>
          <w:rFonts w:ascii="Trebuchet MS" w:hAnsi="Trebuchet MS"/>
          <w:i/>
        </w:rPr>
        <w:t>Заказчик</w:t>
      </w:r>
      <w:r w:rsidRPr="00716929">
        <w:rPr>
          <w:rFonts w:ascii="Trebuchet MS" w:hAnsi="Trebuchet MS"/>
        </w:rPr>
        <w:t xml:space="preserve"> уделяет повышенное внимание вопросам охраны труда, промышленной, пожарной безопасности и охраны окружающей среды  (далее - «ОТ, ПБ и ООС») и требует от </w:t>
      </w:r>
      <w:r w:rsidRPr="00716929">
        <w:rPr>
          <w:rFonts w:ascii="Trebuchet MS" w:hAnsi="Trebuchet MS"/>
          <w:i/>
        </w:rPr>
        <w:t>Подрядчика/Субподрядчика</w:t>
      </w:r>
      <w:r w:rsidRPr="00716929">
        <w:rPr>
          <w:rFonts w:ascii="Trebuchet MS" w:hAnsi="Trebuchet MS"/>
        </w:rPr>
        <w:t xml:space="preserve">  следования данной политике и обеспечения самых высоких стандартов в области ОТ, ПБ и ООС.  </w:t>
      </w:r>
    </w:p>
    <w:p w:rsidR="00716929" w:rsidRPr="00716929" w:rsidRDefault="00716929" w:rsidP="00716929">
      <w:pPr>
        <w:ind w:firstLine="720"/>
        <w:jc w:val="both"/>
        <w:rPr>
          <w:rFonts w:ascii="Trebuchet MS" w:hAnsi="Trebuchet MS"/>
        </w:rPr>
      </w:pPr>
      <w:r w:rsidRPr="00716929">
        <w:rPr>
          <w:rFonts w:ascii="Trebuchet MS" w:hAnsi="Trebuchet MS"/>
        </w:rPr>
        <w:t xml:space="preserve">В случае выявления </w:t>
      </w:r>
      <w:r w:rsidRPr="00716929">
        <w:rPr>
          <w:rFonts w:ascii="Trebuchet MS" w:hAnsi="Trebuchet MS"/>
          <w:i/>
        </w:rPr>
        <w:t>Заказчиком</w:t>
      </w:r>
      <w:r w:rsidRPr="00716929">
        <w:rPr>
          <w:rFonts w:ascii="Trebuchet MS" w:hAnsi="Trebuchet MS"/>
        </w:rPr>
        <w:t xml:space="preserve">, в результате проверки или иным образом, фактов несоблюдения </w:t>
      </w:r>
      <w:r w:rsidRPr="00716929">
        <w:rPr>
          <w:rFonts w:ascii="Trebuchet MS" w:hAnsi="Trebuchet MS"/>
          <w:i/>
        </w:rPr>
        <w:t>Подрядчиком/Субподрядчиком</w:t>
      </w:r>
      <w:r w:rsidRPr="00716929">
        <w:rPr>
          <w:rFonts w:ascii="Trebuchet MS" w:hAnsi="Trebuchet MS"/>
        </w:rPr>
        <w:t xml:space="preserve"> требований безопасности </w:t>
      </w:r>
      <w:r w:rsidRPr="00716929">
        <w:rPr>
          <w:rFonts w:ascii="Trebuchet MS" w:hAnsi="Trebuchet MS"/>
          <w:i/>
        </w:rPr>
        <w:t>Заказчик</w:t>
      </w:r>
      <w:r w:rsidRPr="00716929">
        <w:rPr>
          <w:rFonts w:ascii="Trebuchet MS" w:hAnsi="Trebuchet MS"/>
        </w:rPr>
        <w:t xml:space="preserve"> и </w:t>
      </w:r>
      <w:r w:rsidRPr="00716929">
        <w:rPr>
          <w:rFonts w:ascii="Trebuchet MS" w:hAnsi="Trebuchet MS"/>
          <w:i/>
        </w:rPr>
        <w:t>Подрядчик/Субподрядчик</w:t>
      </w:r>
      <w:r w:rsidRPr="00716929">
        <w:rPr>
          <w:rFonts w:ascii="Trebuchet MS" w:hAnsi="Trebuchet MS"/>
        </w:rPr>
        <w:t xml:space="preserve"> согласуют план и сроки устранения таких нарушений. Неспособность </w:t>
      </w:r>
      <w:r w:rsidRPr="00716929">
        <w:rPr>
          <w:rFonts w:ascii="Trebuchet MS" w:hAnsi="Trebuchet MS"/>
          <w:i/>
        </w:rPr>
        <w:t>Подрядчика (Субподрядчика)</w:t>
      </w:r>
      <w:r w:rsidRPr="00716929">
        <w:rPr>
          <w:rFonts w:ascii="Trebuchet MS" w:hAnsi="Trebuchet MS"/>
        </w:rPr>
        <w:t xml:space="preserve"> принять надлежащие меры к выполнению таких согласованных сторонами целей и задач является основанием для одностороннего расторжения </w:t>
      </w:r>
      <w:r w:rsidRPr="00716929">
        <w:rPr>
          <w:rFonts w:ascii="Trebuchet MS" w:hAnsi="Trebuchet MS"/>
          <w:i/>
        </w:rPr>
        <w:t>Заказчиком</w:t>
      </w:r>
      <w:r w:rsidRPr="00716929">
        <w:rPr>
          <w:rFonts w:ascii="Trebuchet MS" w:hAnsi="Trebuchet MS"/>
        </w:rPr>
        <w:t xml:space="preserve"> настоящего Договора. </w:t>
      </w:r>
    </w:p>
    <w:p w:rsidR="00716929" w:rsidRPr="00716929" w:rsidRDefault="00716929" w:rsidP="00716929">
      <w:pPr>
        <w:ind w:firstLine="720"/>
        <w:jc w:val="both"/>
        <w:rPr>
          <w:rFonts w:ascii="Trebuchet MS" w:hAnsi="Trebuchet MS"/>
        </w:rPr>
      </w:pPr>
      <w:r w:rsidRPr="00716929">
        <w:rPr>
          <w:rFonts w:ascii="Trebuchet MS" w:hAnsi="Trebuchet MS"/>
        </w:rPr>
        <w:t>2. Соблюдение требований законодательства</w:t>
      </w:r>
    </w:p>
    <w:p w:rsidR="00716929" w:rsidRPr="00716929" w:rsidRDefault="00716929" w:rsidP="00716929">
      <w:pPr>
        <w:ind w:firstLine="720"/>
        <w:jc w:val="both"/>
        <w:rPr>
          <w:rFonts w:ascii="Trebuchet MS" w:hAnsi="Trebuchet MS"/>
        </w:rPr>
      </w:pPr>
      <w:r w:rsidRPr="00716929">
        <w:rPr>
          <w:rFonts w:ascii="Trebuchet MS" w:hAnsi="Trebuchet MS"/>
          <w:i/>
        </w:rPr>
        <w:t>Подрядчик</w:t>
      </w:r>
      <w:r w:rsidRPr="00716929">
        <w:rPr>
          <w:rFonts w:ascii="Trebuchet MS" w:hAnsi="Trebuchet MS"/>
        </w:rPr>
        <w:t xml:space="preserve">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ООС при исполнении настоящего договора. </w:t>
      </w:r>
      <w:r w:rsidRPr="00716929">
        <w:rPr>
          <w:rFonts w:ascii="Trebuchet MS" w:hAnsi="Trebuchet MS"/>
          <w:i/>
        </w:rPr>
        <w:t>Подрядчик</w:t>
      </w:r>
      <w:r w:rsidRPr="00716929">
        <w:rPr>
          <w:rFonts w:ascii="Trebuchet MS" w:hAnsi="Trebuchet MS"/>
        </w:rPr>
        <w:t xml:space="preserve"> принимает все обоснованные меры предосторожности, направленные на охрану окружающей среды в процессе выполнения работ.</w:t>
      </w:r>
    </w:p>
    <w:p w:rsidR="00716929" w:rsidRPr="00716929" w:rsidRDefault="00716929" w:rsidP="00716929">
      <w:pPr>
        <w:ind w:firstLine="720"/>
        <w:jc w:val="both"/>
        <w:rPr>
          <w:rFonts w:ascii="Trebuchet MS" w:hAnsi="Trebuchet MS"/>
        </w:rPr>
      </w:pPr>
      <w:r w:rsidRPr="00716929">
        <w:rPr>
          <w:rFonts w:ascii="Trebuchet MS" w:hAnsi="Trebuchet MS"/>
        </w:rPr>
        <w:t>3. Средства индивидуальной защиты и аптечки работников</w:t>
      </w:r>
    </w:p>
    <w:p w:rsidR="00716929" w:rsidRPr="00716929" w:rsidRDefault="00716929" w:rsidP="00716929">
      <w:pPr>
        <w:ind w:firstLine="720"/>
        <w:jc w:val="both"/>
        <w:rPr>
          <w:rFonts w:ascii="Trebuchet MS" w:hAnsi="Trebuchet MS"/>
        </w:rPr>
      </w:pPr>
      <w:r w:rsidRPr="00716929">
        <w:rPr>
          <w:rFonts w:ascii="Trebuchet MS" w:hAnsi="Trebuchet MS"/>
        </w:rPr>
        <w:t xml:space="preserve">3.1. Персонал </w:t>
      </w:r>
      <w:r w:rsidRPr="00716929">
        <w:rPr>
          <w:rFonts w:ascii="Trebuchet MS" w:hAnsi="Trebuchet MS"/>
          <w:i/>
        </w:rPr>
        <w:t>Подрядчика/Субподрядчика</w:t>
      </w:r>
      <w:r w:rsidRPr="00716929">
        <w:rPr>
          <w:rFonts w:ascii="Trebuchet MS" w:hAnsi="Trebuchet MS"/>
        </w:rPr>
        <w:t xml:space="preserve"> должен быть обеспечен следующими средствами индивидуальной защиты (СИЗ) и использовать их во время нахождения за пределами административных и бытовых помещений на рабочей площадке:</w:t>
      </w:r>
    </w:p>
    <w:p w:rsidR="00716929" w:rsidRPr="00716929" w:rsidRDefault="00716929" w:rsidP="00716929">
      <w:pPr>
        <w:ind w:firstLine="720"/>
        <w:jc w:val="both"/>
        <w:rPr>
          <w:rFonts w:ascii="Trebuchet MS" w:hAnsi="Trebuchet MS"/>
        </w:rPr>
      </w:pPr>
      <w:r w:rsidRPr="00716929">
        <w:rPr>
          <w:rFonts w:ascii="Trebuchet MS" w:hAnsi="Trebuchet MS"/>
        </w:rPr>
        <w:t xml:space="preserve">3.1.2. Обувь специальная с </w:t>
      </w:r>
      <w:proofErr w:type="spellStart"/>
      <w:r w:rsidRPr="00716929">
        <w:rPr>
          <w:rFonts w:ascii="Trebuchet MS" w:hAnsi="Trebuchet MS"/>
        </w:rPr>
        <w:t>подноском</w:t>
      </w:r>
      <w:proofErr w:type="spellEnd"/>
      <w:r w:rsidRPr="00716929">
        <w:rPr>
          <w:rFonts w:ascii="Trebuchet MS" w:hAnsi="Trebuchet MS"/>
        </w:rPr>
        <w:t>.</w:t>
      </w:r>
    </w:p>
    <w:p w:rsidR="00716929" w:rsidRPr="00716929" w:rsidRDefault="00716929" w:rsidP="00716929">
      <w:pPr>
        <w:ind w:firstLine="720"/>
        <w:jc w:val="both"/>
        <w:rPr>
          <w:rFonts w:ascii="Trebuchet MS" w:hAnsi="Trebuchet MS"/>
        </w:rPr>
      </w:pPr>
      <w:r w:rsidRPr="00716929">
        <w:rPr>
          <w:rFonts w:ascii="Trebuchet MS" w:hAnsi="Trebuchet MS"/>
        </w:rPr>
        <w:t>3.1.3. Каска защитная.</w:t>
      </w:r>
    </w:p>
    <w:p w:rsidR="00716929" w:rsidRPr="00716929" w:rsidRDefault="00716929" w:rsidP="00716929">
      <w:pPr>
        <w:ind w:firstLine="720"/>
        <w:jc w:val="both"/>
        <w:rPr>
          <w:rFonts w:ascii="Trebuchet MS" w:hAnsi="Trebuchet MS"/>
        </w:rPr>
      </w:pPr>
      <w:r w:rsidRPr="00716929">
        <w:rPr>
          <w:rFonts w:ascii="Trebuchet MS" w:hAnsi="Trebuchet MS"/>
        </w:rPr>
        <w:t>3.1.4. Специальная одежда.</w:t>
      </w:r>
    </w:p>
    <w:p w:rsidR="00716929" w:rsidRPr="00716929" w:rsidRDefault="00716929" w:rsidP="00716929">
      <w:pPr>
        <w:ind w:firstLine="720"/>
        <w:jc w:val="both"/>
        <w:rPr>
          <w:rFonts w:ascii="Trebuchet MS" w:hAnsi="Trebuchet MS"/>
        </w:rPr>
      </w:pPr>
      <w:r w:rsidRPr="00716929">
        <w:rPr>
          <w:rFonts w:ascii="Trebuchet MS" w:hAnsi="Trebuchet MS"/>
        </w:rPr>
        <w:t>3.1.5. Перчатки (рукавицы).</w:t>
      </w:r>
    </w:p>
    <w:p w:rsidR="00716929" w:rsidRPr="00716929" w:rsidRDefault="00716929" w:rsidP="00716929">
      <w:pPr>
        <w:ind w:firstLine="720"/>
        <w:jc w:val="both"/>
        <w:rPr>
          <w:rFonts w:ascii="Trebuchet MS" w:hAnsi="Trebuchet MS"/>
        </w:rPr>
      </w:pPr>
      <w:r w:rsidRPr="00716929">
        <w:rPr>
          <w:rFonts w:ascii="Trebuchet MS" w:hAnsi="Trebuchet MS"/>
        </w:rPr>
        <w:t xml:space="preserve">3.2. Персонал, выполняющий работы повышенной опасности, в соответствии с видом выполняемой работы, должен быть дополнительно обеспечен соответствующими СИЗ, например, </w:t>
      </w:r>
      <w:proofErr w:type="gramStart"/>
      <w:r w:rsidRPr="00716929">
        <w:rPr>
          <w:rFonts w:ascii="Trebuchet MS" w:hAnsi="Trebuchet MS"/>
        </w:rPr>
        <w:t>но</w:t>
      </w:r>
      <w:proofErr w:type="gramEnd"/>
      <w:r w:rsidRPr="00716929">
        <w:rPr>
          <w:rFonts w:ascii="Trebuchet MS" w:hAnsi="Trebuchet MS"/>
        </w:rPr>
        <w:t xml:space="preserve"> не ограничиваясь следующим:</w:t>
      </w:r>
    </w:p>
    <w:p w:rsidR="00716929" w:rsidRPr="00716929" w:rsidRDefault="00716929" w:rsidP="00716929">
      <w:pPr>
        <w:ind w:firstLine="720"/>
        <w:jc w:val="both"/>
        <w:rPr>
          <w:rFonts w:ascii="Trebuchet MS" w:hAnsi="Trebuchet MS"/>
        </w:rPr>
      </w:pPr>
      <w:r w:rsidRPr="00716929">
        <w:rPr>
          <w:rFonts w:ascii="Trebuchet MS" w:hAnsi="Trebuchet MS"/>
        </w:rPr>
        <w:t>3.2.1. Маска защитная для замешивания химических реагентов и работы со шлифовальным оборудованием и инструментами.</w:t>
      </w:r>
    </w:p>
    <w:p w:rsidR="00716929" w:rsidRPr="00716929" w:rsidRDefault="00716929" w:rsidP="00716929">
      <w:pPr>
        <w:ind w:firstLine="720"/>
        <w:jc w:val="both"/>
        <w:rPr>
          <w:rFonts w:ascii="Trebuchet MS" w:hAnsi="Trebuchet MS"/>
        </w:rPr>
      </w:pPr>
      <w:r w:rsidRPr="00716929">
        <w:rPr>
          <w:rFonts w:ascii="Trebuchet MS" w:hAnsi="Trebuchet MS"/>
        </w:rPr>
        <w:t>3.2.2. Защитные очки закрытого исполнения, защитные маски и перчатки для защиты от повышенных температур для сварочных работ.</w:t>
      </w:r>
    </w:p>
    <w:p w:rsidR="00716929" w:rsidRPr="00716929" w:rsidRDefault="00716929" w:rsidP="00716929">
      <w:pPr>
        <w:ind w:firstLine="720"/>
        <w:jc w:val="both"/>
        <w:rPr>
          <w:rFonts w:ascii="Trebuchet MS" w:hAnsi="Trebuchet MS"/>
        </w:rPr>
      </w:pPr>
      <w:r w:rsidRPr="00716929">
        <w:rPr>
          <w:rFonts w:ascii="Trebuchet MS" w:hAnsi="Trebuchet MS"/>
        </w:rPr>
        <w:t>3.2.3. Перчатки и фартук для работ по замешиванию химических  реагентов.</w:t>
      </w:r>
    </w:p>
    <w:p w:rsidR="00716929" w:rsidRPr="00716929" w:rsidRDefault="00716929" w:rsidP="00716929">
      <w:pPr>
        <w:ind w:firstLine="720"/>
        <w:jc w:val="both"/>
        <w:rPr>
          <w:rFonts w:ascii="Trebuchet MS" w:hAnsi="Trebuchet MS"/>
        </w:rPr>
      </w:pPr>
      <w:r w:rsidRPr="00716929">
        <w:rPr>
          <w:rFonts w:ascii="Trebuchet MS" w:hAnsi="Trebuchet MS"/>
        </w:rPr>
        <w:t>3.2.4. Предохранительные пояса и защитные каски при выполнении работ на высоте.</w:t>
      </w:r>
    </w:p>
    <w:p w:rsidR="00716929" w:rsidRPr="00716929" w:rsidRDefault="00716929" w:rsidP="00716929">
      <w:pPr>
        <w:ind w:firstLine="720"/>
        <w:jc w:val="both"/>
        <w:rPr>
          <w:rFonts w:ascii="Trebuchet MS" w:hAnsi="Trebuchet MS"/>
        </w:rPr>
      </w:pPr>
      <w:r w:rsidRPr="00716929">
        <w:rPr>
          <w:rFonts w:ascii="Trebuchet MS" w:hAnsi="Trebuchet MS"/>
        </w:rPr>
        <w:t>3.2.5. Противогазы с фильтрующими коробками, обеспечивающими защиту от газов и аэрозолей типа «А», «В», «Е», «Р» не ниже 2-го степени защиты (в металлическом корпусе), при нахождении на территории объекта Заказчика.</w:t>
      </w:r>
    </w:p>
    <w:p w:rsidR="00716929" w:rsidRPr="00716929" w:rsidRDefault="00716929" w:rsidP="00716929">
      <w:pPr>
        <w:ind w:firstLine="720"/>
        <w:jc w:val="both"/>
        <w:rPr>
          <w:rFonts w:ascii="Trebuchet MS" w:hAnsi="Trebuchet MS"/>
        </w:rPr>
      </w:pPr>
      <w:r w:rsidRPr="00716929">
        <w:rPr>
          <w:rFonts w:ascii="Trebuchet MS" w:hAnsi="Trebuchet MS"/>
        </w:rPr>
        <w:t xml:space="preserve">3.3. Каждое административное помещение </w:t>
      </w:r>
      <w:r w:rsidRPr="00716929">
        <w:rPr>
          <w:rFonts w:ascii="Trebuchet MS" w:hAnsi="Trebuchet MS"/>
          <w:i/>
        </w:rPr>
        <w:t>Подрядчика/Субподрядчика</w:t>
      </w:r>
      <w:r w:rsidRPr="00716929">
        <w:rPr>
          <w:rFonts w:ascii="Trebuchet MS" w:hAnsi="Trebuchet MS"/>
        </w:rPr>
        <w:t xml:space="preserve">, помещение для проживания персонала </w:t>
      </w:r>
      <w:r w:rsidRPr="00716929">
        <w:rPr>
          <w:rFonts w:ascii="Trebuchet MS" w:hAnsi="Trebuchet MS"/>
          <w:i/>
        </w:rPr>
        <w:t>Подрядчика/Субподрядчика</w:t>
      </w:r>
      <w:r w:rsidRPr="00716929">
        <w:rPr>
          <w:rFonts w:ascii="Trebuchet MS" w:hAnsi="Trebuchet MS"/>
        </w:rPr>
        <w:t xml:space="preserve">, включая мобильные, должно иметь аптечку для оказания первой помощи работникам из расчета 1 аптечка на 10 работников. </w:t>
      </w:r>
    </w:p>
    <w:p w:rsidR="00716929" w:rsidRPr="00716929" w:rsidRDefault="00716929" w:rsidP="00716929">
      <w:pPr>
        <w:ind w:firstLine="720"/>
        <w:jc w:val="both"/>
        <w:rPr>
          <w:rFonts w:ascii="Trebuchet MS" w:hAnsi="Trebuchet MS"/>
        </w:rPr>
      </w:pPr>
      <w:r w:rsidRPr="00716929">
        <w:rPr>
          <w:rFonts w:ascii="Trebuchet MS" w:hAnsi="Trebuchet MS"/>
        </w:rPr>
        <w:t xml:space="preserve">4. Транспорт </w:t>
      </w:r>
      <w:r w:rsidRPr="00716929">
        <w:rPr>
          <w:rFonts w:ascii="Trebuchet MS" w:hAnsi="Trebuchet MS"/>
          <w:i/>
        </w:rPr>
        <w:t>Подрядчика/Субподрядчика</w:t>
      </w:r>
    </w:p>
    <w:p w:rsidR="00716929" w:rsidRPr="00716929" w:rsidRDefault="00716929" w:rsidP="00716929">
      <w:pPr>
        <w:ind w:firstLine="720"/>
        <w:jc w:val="both"/>
        <w:rPr>
          <w:rFonts w:ascii="Trebuchet MS" w:hAnsi="Trebuchet MS"/>
        </w:rPr>
      </w:pPr>
      <w:r w:rsidRPr="00716929">
        <w:rPr>
          <w:rFonts w:ascii="Trebuchet MS" w:hAnsi="Trebuchet MS"/>
        </w:rPr>
        <w:lastRenderedPageBreak/>
        <w:t xml:space="preserve">4.1. Все транспортные средства и самоходные машины </w:t>
      </w:r>
      <w:r w:rsidRPr="00716929">
        <w:rPr>
          <w:rFonts w:ascii="Trebuchet MS" w:hAnsi="Trebuchet MS"/>
          <w:i/>
        </w:rPr>
        <w:t>Подрядчика/Субподрядчика</w:t>
      </w:r>
      <w:r w:rsidRPr="00716929">
        <w:rPr>
          <w:rFonts w:ascii="Trebuchet MS" w:hAnsi="Trebuchet MS"/>
        </w:rPr>
        <w:t>, используемые при проведении работ (выполнении услуг) должны быть технически исправными, соответствующими требованиям Правил дорожного движения и Правил перевозки опасных грузов, и оборудованы следующим:</w:t>
      </w:r>
    </w:p>
    <w:p w:rsidR="00716929" w:rsidRPr="00716929" w:rsidRDefault="00716929" w:rsidP="00716929">
      <w:pPr>
        <w:ind w:firstLine="720"/>
        <w:jc w:val="both"/>
        <w:rPr>
          <w:rFonts w:ascii="Trebuchet MS" w:hAnsi="Trebuchet MS"/>
        </w:rPr>
      </w:pPr>
      <w:r w:rsidRPr="00716929">
        <w:rPr>
          <w:rFonts w:ascii="Trebuchet MS" w:hAnsi="Trebuchet MS"/>
        </w:rPr>
        <w:t>4.1.1. Ремни безопасности для водителя и всех пассажиров. Ремни должны применяться в течение всего времени движения транспортного средства, самоходной машины.</w:t>
      </w:r>
    </w:p>
    <w:p w:rsidR="00716929" w:rsidRPr="00716929" w:rsidRDefault="00716929" w:rsidP="00716929">
      <w:pPr>
        <w:ind w:firstLine="720"/>
        <w:jc w:val="both"/>
        <w:rPr>
          <w:rFonts w:ascii="Trebuchet MS" w:hAnsi="Trebuchet MS"/>
        </w:rPr>
      </w:pPr>
      <w:r w:rsidRPr="00716929">
        <w:rPr>
          <w:rFonts w:ascii="Trebuchet MS" w:hAnsi="Trebuchet MS"/>
        </w:rPr>
        <w:t>4.1.2.  Аптечкой первой помощи (</w:t>
      </w:r>
      <w:proofErr w:type="gramStart"/>
      <w:r w:rsidRPr="00716929">
        <w:rPr>
          <w:rFonts w:ascii="Trebuchet MS" w:hAnsi="Trebuchet MS"/>
        </w:rPr>
        <w:t>автомобильная</w:t>
      </w:r>
      <w:proofErr w:type="gramEnd"/>
      <w:r w:rsidRPr="00716929">
        <w:rPr>
          <w:rFonts w:ascii="Trebuchet MS" w:hAnsi="Trebuchet MS"/>
        </w:rPr>
        <w:t>), огнетушителем, противооткатными упорами.</w:t>
      </w:r>
    </w:p>
    <w:p w:rsidR="00716929" w:rsidRPr="00716929" w:rsidRDefault="00716929" w:rsidP="00716929">
      <w:pPr>
        <w:ind w:firstLine="720"/>
        <w:jc w:val="both"/>
        <w:rPr>
          <w:rFonts w:ascii="Trebuchet MS" w:hAnsi="Trebuchet MS"/>
        </w:rPr>
      </w:pPr>
      <w:r w:rsidRPr="00716929">
        <w:rPr>
          <w:rFonts w:ascii="Trebuchet MS" w:hAnsi="Trebuchet MS"/>
        </w:rPr>
        <w:t xml:space="preserve">4.1.3. Зимними передними и задними шинами в течение зимнего периода для легкового транспорта и автобусов </w:t>
      </w:r>
      <w:proofErr w:type="spellStart"/>
      <w:r w:rsidRPr="00716929">
        <w:rPr>
          <w:rFonts w:ascii="Trebuchet MS" w:hAnsi="Trebuchet MS"/>
        </w:rPr>
        <w:t>пассажировместимостью</w:t>
      </w:r>
      <w:proofErr w:type="spellEnd"/>
      <w:r w:rsidRPr="00716929">
        <w:rPr>
          <w:rFonts w:ascii="Trebuchet MS" w:hAnsi="Trebuchet MS"/>
        </w:rPr>
        <w:t xml:space="preserve"> до 15, всесезонными шинами типа </w:t>
      </w:r>
      <w:r w:rsidRPr="00716929">
        <w:rPr>
          <w:rFonts w:ascii="Trebuchet MS" w:hAnsi="Trebuchet MS"/>
          <w:lang w:val="en-US"/>
        </w:rPr>
        <w:t>M</w:t>
      </w:r>
      <w:r w:rsidRPr="00716929">
        <w:rPr>
          <w:rFonts w:ascii="Trebuchet MS" w:hAnsi="Trebuchet MS"/>
        </w:rPr>
        <w:t>+</w:t>
      </w:r>
      <w:r w:rsidRPr="00716929">
        <w:rPr>
          <w:rFonts w:ascii="Trebuchet MS" w:hAnsi="Trebuchet MS"/>
          <w:lang w:val="en-US"/>
        </w:rPr>
        <w:t>S</w:t>
      </w:r>
      <w:r w:rsidRPr="00716929">
        <w:rPr>
          <w:rFonts w:ascii="Trebuchet MS" w:hAnsi="Trebuchet MS"/>
        </w:rPr>
        <w:t xml:space="preserve"> для грузового транспорта и иных автобусов.</w:t>
      </w:r>
    </w:p>
    <w:p w:rsidR="00716929" w:rsidRPr="00716929" w:rsidRDefault="00716929" w:rsidP="00716929">
      <w:pPr>
        <w:ind w:firstLine="720"/>
        <w:jc w:val="both"/>
        <w:rPr>
          <w:rFonts w:ascii="Trebuchet MS" w:hAnsi="Trebuchet MS"/>
        </w:rPr>
      </w:pPr>
      <w:r w:rsidRPr="00716929">
        <w:rPr>
          <w:rFonts w:ascii="Trebuchet MS" w:hAnsi="Trebuchet MS"/>
        </w:rPr>
        <w:t xml:space="preserve">4.2. </w:t>
      </w:r>
      <w:r w:rsidRPr="00716929">
        <w:rPr>
          <w:rFonts w:ascii="Trebuchet MS" w:hAnsi="Trebuchet MS"/>
          <w:i/>
        </w:rPr>
        <w:t>Подрядчик/Субподрядчик</w:t>
      </w:r>
      <w:r w:rsidRPr="00716929">
        <w:rPr>
          <w:rFonts w:ascii="Trebuchet MS" w:hAnsi="Trebuchet MS"/>
        </w:rPr>
        <w:t xml:space="preserve"> должен обеспечить:</w:t>
      </w:r>
    </w:p>
    <w:p w:rsidR="00716929" w:rsidRPr="00716929" w:rsidRDefault="00716929" w:rsidP="00716929">
      <w:pPr>
        <w:ind w:firstLine="720"/>
        <w:jc w:val="both"/>
        <w:rPr>
          <w:rFonts w:ascii="Trebuchet MS" w:hAnsi="Trebuchet MS"/>
        </w:rPr>
      </w:pPr>
      <w:r w:rsidRPr="00716929">
        <w:rPr>
          <w:rFonts w:ascii="Trebuchet MS" w:hAnsi="Trebuchet MS"/>
        </w:rPr>
        <w:t>4.2.1. Обучение и достаточную квалификацию водителей.</w:t>
      </w:r>
    </w:p>
    <w:p w:rsidR="00716929" w:rsidRPr="00716929" w:rsidRDefault="00716929" w:rsidP="00716929">
      <w:pPr>
        <w:ind w:firstLine="720"/>
        <w:jc w:val="both"/>
        <w:rPr>
          <w:rFonts w:ascii="Trebuchet MS" w:hAnsi="Trebuchet MS"/>
        </w:rPr>
      </w:pPr>
      <w:r w:rsidRPr="00716929">
        <w:rPr>
          <w:rFonts w:ascii="Trebuchet MS" w:hAnsi="Trebuchet MS"/>
        </w:rPr>
        <w:t xml:space="preserve">4.2.2. Проведение регулярных </w:t>
      </w:r>
      <w:proofErr w:type="spellStart"/>
      <w:r w:rsidRPr="00716929">
        <w:rPr>
          <w:rFonts w:ascii="Trebuchet MS" w:hAnsi="Trebuchet MS"/>
        </w:rPr>
        <w:t>предрейсовых</w:t>
      </w:r>
      <w:proofErr w:type="spellEnd"/>
      <w:r w:rsidRPr="00716929">
        <w:rPr>
          <w:rFonts w:ascii="Trebuchet MS" w:hAnsi="Trebuchet MS"/>
        </w:rPr>
        <w:t xml:space="preserve"> медицинских осмотров водителей транспортных средств (самоходных машин).</w:t>
      </w:r>
    </w:p>
    <w:p w:rsidR="00716929" w:rsidRPr="00716929" w:rsidRDefault="00716929" w:rsidP="00716929">
      <w:pPr>
        <w:ind w:firstLine="720"/>
        <w:jc w:val="both"/>
        <w:rPr>
          <w:rFonts w:ascii="Trebuchet MS" w:hAnsi="Trebuchet MS"/>
        </w:rPr>
      </w:pPr>
      <w:r w:rsidRPr="00716929">
        <w:rPr>
          <w:rFonts w:ascii="Trebuchet MS" w:hAnsi="Trebuchet MS"/>
        </w:rPr>
        <w:t>4.2.3. Проведение регулярных технических осмотров транспортных средств и самоходных машин.</w:t>
      </w:r>
    </w:p>
    <w:p w:rsidR="00716929" w:rsidRPr="00716929" w:rsidRDefault="00716929" w:rsidP="00716929">
      <w:pPr>
        <w:ind w:firstLine="720"/>
        <w:jc w:val="both"/>
        <w:rPr>
          <w:rFonts w:ascii="Trebuchet MS" w:hAnsi="Trebuchet MS"/>
        </w:rPr>
      </w:pPr>
      <w:r w:rsidRPr="00716929">
        <w:rPr>
          <w:rFonts w:ascii="Trebuchet MS" w:hAnsi="Trebuchet MS"/>
        </w:rPr>
        <w:t>5. Обучение персонала</w:t>
      </w:r>
    </w:p>
    <w:p w:rsidR="00716929" w:rsidRPr="00716929" w:rsidRDefault="00716929" w:rsidP="00716929">
      <w:pPr>
        <w:ind w:firstLine="720"/>
        <w:jc w:val="both"/>
        <w:rPr>
          <w:rFonts w:ascii="Trebuchet MS" w:hAnsi="Trebuchet MS"/>
        </w:rPr>
      </w:pPr>
      <w:r w:rsidRPr="00716929">
        <w:rPr>
          <w:rFonts w:ascii="Trebuchet MS" w:hAnsi="Trebuchet MS"/>
        </w:rPr>
        <w:t xml:space="preserve">5.1. </w:t>
      </w:r>
      <w:r w:rsidRPr="00716929">
        <w:rPr>
          <w:rFonts w:ascii="Trebuchet MS" w:hAnsi="Trebuchet MS"/>
          <w:i/>
        </w:rPr>
        <w:t>Подрядчик/Субподрядчик</w:t>
      </w:r>
      <w:r w:rsidRPr="00716929">
        <w:rPr>
          <w:rFonts w:ascii="Trebuchet MS" w:hAnsi="Trebuchet MS"/>
        </w:rPr>
        <w:t xml:space="preserve"> должен подготовить и предъявить по первому требованию соответствующего представителя </w:t>
      </w:r>
      <w:r w:rsidRPr="00716929">
        <w:rPr>
          <w:rFonts w:ascii="Trebuchet MS" w:hAnsi="Trebuchet MS"/>
          <w:i/>
        </w:rPr>
        <w:t>Заказчика</w:t>
      </w:r>
      <w:r w:rsidRPr="00716929">
        <w:rPr>
          <w:rFonts w:ascii="Trebuchet MS" w:hAnsi="Trebuchet MS"/>
        </w:rPr>
        <w:t xml:space="preserve"> таблицу-график проведения обучения </w:t>
      </w:r>
      <w:proofErr w:type="gramStart"/>
      <w:r w:rsidRPr="00716929">
        <w:rPr>
          <w:rFonts w:ascii="Trebuchet MS" w:hAnsi="Trebuchet MS"/>
        </w:rPr>
        <w:t>по</w:t>
      </w:r>
      <w:proofErr w:type="gramEnd"/>
      <w:r w:rsidRPr="00716929">
        <w:rPr>
          <w:rFonts w:ascii="Trebuchet MS" w:hAnsi="Trebuchet MS"/>
        </w:rPr>
        <w:t xml:space="preserve"> </w:t>
      </w:r>
      <w:proofErr w:type="gramStart"/>
      <w:r w:rsidRPr="00716929">
        <w:rPr>
          <w:rFonts w:ascii="Trebuchet MS" w:hAnsi="Trebuchet MS"/>
        </w:rPr>
        <w:t>ОТ</w:t>
      </w:r>
      <w:proofErr w:type="gramEnd"/>
      <w:r w:rsidRPr="00716929">
        <w:rPr>
          <w:rFonts w:ascii="Trebuchet MS" w:hAnsi="Trebuchet MS"/>
        </w:rPr>
        <w:t xml:space="preserve">, ПБ и ООС для персонала, занятого при ведении работ на объектах </w:t>
      </w:r>
      <w:r w:rsidRPr="00716929">
        <w:rPr>
          <w:rFonts w:ascii="Trebuchet MS" w:hAnsi="Trebuchet MS"/>
          <w:i/>
        </w:rPr>
        <w:t>Заказчика</w:t>
      </w:r>
      <w:r w:rsidRPr="00716929">
        <w:rPr>
          <w:rFonts w:ascii="Trebuchet MS" w:hAnsi="Trebuchet MS"/>
        </w:rPr>
        <w:t>. В таблице должны быть подробно указаны отдельные категории профессий, участвующих в проведении работ (выполнении услуг) и конкретные (являющиеся действительными) курсы обучения, пройденные персоналом или планируемые к проведению.</w:t>
      </w:r>
    </w:p>
    <w:p w:rsidR="00716929" w:rsidRPr="00716929" w:rsidRDefault="00716929" w:rsidP="00716929">
      <w:pPr>
        <w:ind w:firstLine="720"/>
        <w:jc w:val="both"/>
        <w:rPr>
          <w:rFonts w:ascii="Trebuchet MS" w:hAnsi="Trebuchet MS"/>
        </w:rPr>
      </w:pPr>
      <w:r w:rsidRPr="00716929">
        <w:rPr>
          <w:rFonts w:ascii="Trebuchet MS" w:hAnsi="Trebuchet MS"/>
        </w:rPr>
        <w:t xml:space="preserve">5.2. Персонал </w:t>
      </w:r>
      <w:r w:rsidRPr="00716929">
        <w:rPr>
          <w:rFonts w:ascii="Trebuchet MS" w:hAnsi="Trebuchet MS"/>
          <w:i/>
        </w:rPr>
        <w:t>Подрядчика/Субподрядчика</w:t>
      </w:r>
      <w:r w:rsidRPr="00716929">
        <w:rPr>
          <w:rFonts w:ascii="Trebuchet MS" w:hAnsi="Trebuchet MS"/>
        </w:rPr>
        <w:t xml:space="preserve"> при нахождении на территории объектов </w:t>
      </w:r>
      <w:r w:rsidRPr="00716929">
        <w:rPr>
          <w:rFonts w:ascii="Trebuchet MS" w:hAnsi="Trebuchet MS"/>
          <w:i/>
        </w:rPr>
        <w:t xml:space="preserve">Заказчика </w:t>
      </w:r>
      <w:r w:rsidRPr="00716929">
        <w:rPr>
          <w:rFonts w:ascii="Trebuchet MS" w:hAnsi="Trebuchet MS"/>
        </w:rPr>
        <w:t>должен иметь при себе все удостоверения о проверке знаний требований охраны труда и промышленной безопасности.</w:t>
      </w:r>
    </w:p>
    <w:p w:rsidR="00716929" w:rsidRPr="00716929" w:rsidRDefault="00716929" w:rsidP="00716929">
      <w:pPr>
        <w:ind w:firstLine="720"/>
        <w:jc w:val="both"/>
        <w:rPr>
          <w:rFonts w:ascii="Trebuchet MS" w:hAnsi="Trebuchet MS"/>
        </w:rPr>
      </w:pPr>
      <w:r w:rsidRPr="00716929">
        <w:rPr>
          <w:rFonts w:ascii="Trebuchet MS" w:hAnsi="Trebuchet MS"/>
        </w:rPr>
        <w:t xml:space="preserve">5.3. Прежде чем приступить к работе на объекте персонал </w:t>
      </w:r>
      <w:r w:rsidRPr="00716929">
        <w:rPr>
          <w:rFonts w:ascii="Trebuchet MS" w:hAnsi="Trebuchet MS"/>
          <w:i/>
        </w:rPr>
        <w:t>Подрядчика/Субподрядчика</w:t>
      </w:r>
      <w:r w:rsidRPr="00716929">
        <w:rPr>
          <w:rFonts w:ascii="Trebuchet MS" w:hAnsi="Trebuchet MS"/>
        </w:rPr>
        <w:t xml:space="preserve"> должен получить вводный инструктаж по безопасности, охране труда и пожарной безопасности.</w:t>
      </w:r>
    </w:p>
    <w:p w:rsidR="00716929" w:rsidRPr="00716929" w:rsidRDefault="00716929" w:rsidP="00716929">
      <w:pPr>
        <w:ind w:firstLine="720"/>
        <w:jc w:val="both"/>
        <w:rPr>
          <w:rFonts w:ascii="Trebuchet MS" w:hAnsi="Trebuchet MS"/>
        </w:rPr>
      </w:pPr>
      <w:r w:rsidRPr="00716929">
        <w:rPr>
          <w:rFonts w:ascii="Trebuchet MS" w:hAnsi="Trebuchet MS"/>
        </w:rPr>
        <w:t xml:space="preserve">5.4. Работники рабочих профессий </w:t>
      </w:r>
      <w:r w:rsidRPr="00716929">
        <w:rPr>
          <w:rFonts w:ascii="Trebuchet MS" w:hAnsi="Trebuchet MS"/>
          <w:i/>
        </w:rPr>
        <w:t>Подрядчика/Субподрядчика</w:t>
      </w:r>
      <w:r w:rsidRPr="00716929">
        <w:rPr>
          <w:rFonts w:ascii="Trebuchet MS" w:hAnsi="Trebuchet MS"/>
        </w:rPr>
        <w:t xml:space="preserve">, лица, назначаемые </w:t>
      </w:r>
      <w:proofErr w:type="gramStart"/>
      <w:r w:rsidRPr="00716929">
        <w:rPr>
          <w:rFonts w:ascii="Trebuchet MS" w:hAnsi="Trebuchet MS"/>
        </w:rPr>
        <w:t>ответственными</w:t>
      </w:r>
      <w:proofErr w:type="gramEnd"/>
      <w:r w:rsidRPr="00716929">
        <w:rPr>
          <w:rFonts w:ascii="Trebuchet MS" w:hAnsi="Trebuchet MS"/>
        </w:rPr>
        <w:t xml:space="preserve"> за подготовку и проведение работ,  не должны допускаться к прове</w:t>
      </w:r>
      <w:r w:rsidR="00395BFF">
        <w:rPr>
          <w:rFonts w:ascii="Trebuchet MS" w:hAnsi="Trebuchet MS"/>
        </w:rPr>
        <w:t>дению работ</w:t>
      </w:r>
      <w:r w:rsidRPr="00716929">
        <w:rPr>
          <w:rFonts w:ascii="Trebuchet MS" w:hAnsi="Trebuchet MS"/>
        </w:rPr>
        <w:t xml:space="preserve"> </w:t>
      </w:r>
      <w:r w:rsidR="00395BFF">
        <w:rPr>
          <w:rFonts w:ascii="Trebuchet MS" w:hAnsi="Trebuchet MS"/>
        </w:rPr>
        <w:t>без прохождения обучения в</w:t>
      </w:r>
      <w:r w:rsidRPr="00716929">
        <w:rPr>
          <w:rFonts w:ascii="Trebuchet MS" w:hAnsi="Trebuchet MS"/>
        </w:rPr>
        <w:t xml:space="preserve"> специализированном учебном учреждении по темам организации и безопасного проведения работ повышенной опасности: газоопасных, огневых, земляных, ремонтных, погрузочно-разгрузочных работ и работ по перемещению грузов, работ на высоте.</w:t>
      </w:r>
    </w:p>
    <w:p w:rsidR="00716929" w:rsidRPr="00716929" w:rsidRDefault="00716929" w:rsidP="00716929">
      <w:pPr>
        <w:ind w:firstLine="720"/>
        <w:jc w:val="both"/>
        <w:rPr>
          <w:rFonts w:ascii="Trebuchet MS" w:hAnsi="Trebuchet MS"/>
        </w:rPr>
      </w:pPr>
      <w:r w:rsidRPr="00716929">
        <w:rPr>
          <w:rFonts w:ascii="Trebuchet MS" w:hAnsi="Trebuchet MS"/>
        </w:rPr>
        <w:t>6.</w:t>
      </w:r>
      <w:r w:rsidRPr="00716929">
        <w:rPr>
          <w:rFonts w:ascii="Trebuchet MS" w:hAnsi="Trebuchet MS"/>
        </w:rPr>
        <w:tab/>
        <w:t xml:space="preserve">Политика </w:t>
      </w:r>
      <w:r w:rsidRPr="00716929">
        <w:rPr>
          <w:rFonts w:ascii="Trebuchet MS" w:hAnsi="Trebuchet MS"/>
          <w:i/>
        </w:rPr>
        <w:t>Подрядчика/Субподрядчика</w:t>
      </w:r>
      <w:r w:rsidRPr="00716929">
        <w:rPr>
          <w:rFonts w:ascii="Trebuchet MS" w:hAnsi="Trebuchet MS"/>
        </w:rPr>
        <w:t xml:space="preserve"> в отношении употребления алкоголя,  наркотиков и токсических веществ. </w:t>
      </w:r>
    </w:p>
    <w:p w:rsidR="00716929" w:rsidRPr="00716929" w:rsidRDefault="00716929" w:rsidP="00716929">
      <w:pPr>
        <w:ind w:firstLine="720"/>
        <w:jc w:val="both"/>
        <w:rPr>
          <w:rFonts w:ascii="Trebuchet MS" w:hAnsi="Trebuchet MS"/>
        </w:rPr>
      </w:pPr>
      <w:r w:rsidRPr="00716929">
        <w:rPr>
          <w:rFonts w:ascii="Trebuchet MS" w:hAnsi="Trebuchet MS"/>
        </w:rPr>
        <w:t xml:space="preserve">6.1. </w:t>
      </w:r>
      <w:r w:rsidRPr="00716929">
        <w:rPr>
          <w:rFonts w:ascii="Trebuchet MS" w:hAnsi="Trebuchet MS"/>
          <w:i/>
        </w:rPr>
        <w:t>Подрядчик/Субподрядчик обязан</w:t>
      </w:r>
      <w:r w:rsidRPr="00716929">
        <w:rPr>
          <w:rFonts w:ascii="Trebuchet MS" w:hAnsi="Trebuchet MS"/>
        </w:rPr>
        <w:t>:</w:t>
      </w:r>
    </w:p>
    <w:p w:rsidR="00716929" w:rsidRPr="00716929" w:rsidRDefault="00716929" w:rsidP="00716929">
      <w:pPr>
        <w:ind w:firstLine="720"/>
        <w:jc w:val="both"/>
        <w:rPr>
          <w:rFonts w:ascii="Trebuchet MS" w:hAnsi="Trebuchet MS"/>
        </w:rPr>
      </w:pPr>
      <w:r w:rsidRPr="00716929">
        <w:rPr>
          <w:rFonts w:ascii="Trebuchet MS" w:hAnsi="Trebuchet MS"/>
        </w:rPr>
        <w:t>6.1.1. По необходимости, перед началом рабочей смены и допуском  работников  к работе провести освидетельствование (медицинский осмотр) работников на предмет отсутствия алкогольного, наркотического или токсического опьянения.</w:t>
      </w:r>
    </w:p>
    <w:p w:rsidR="00716929" w:rsidRPr="00716929" w:rsidRDefault="00716929" w:rsidP="00716929">
      <w:pPr>
        <w:ind w:firstLine="720"/>
        <w:jc w:val="both"/>
        <w:rPr>
          <w:rFonts w:ascii="Trebuchet MS" w:hAnsi="Trebuchet MS"/>
        </w:rPr>
      </w:pPr>
      <w:r w:rsidRPr="00716929">
        <w:rPr>
          <w:rFonts w:ascii="Trebuchet MS" w:hAnsi="Trebuchet MS"/>
        </w:rPr>
        <w:t xml:space="preserve">6.1.2. Не допускать к работе (отстранить от   работы) работников   </w:t>
      </w:r>
      <w:r w:rsidRPr="00716929">
        <w:rPr>
          <w:rFonts w:ascii="Trebuchet MS" w:hAnsi="Trebuchet MS"/>
          <w:i/>
        </w:rPr>
        <w:t>Подрядчика/Субподрядчика</w:t>
      </w:r>
      <w:r w:rsidRPr="00716929">
        <w:rPr>
          <w:rFonts w:ascii="Trebuchet MS" w:hAnsi="Trebuchet MS"/>
        </w:rPr>
        <w:t xml:space="preserve">, прибывших на территорию объекта </w:t>
      </w:r>
      <w:r w:rsidRPr="00716929">
        <w:rPr>
          <w:rFonts w:ascii="Trebuchet MS" w:hAnsi="Trebuchet MS"/>
          <w:i/>
        </w:rPr>
        <w:t>Заказчика</w:t>
      </w:r>
      <w:r w:rsidRPr="00716929">
        <w:rPr>
          <w:rFonts w:ascii="Trebuchet MS" w:hAnsi="Trebuchet MS"/>
        </w:rPr>
        <w:t xml:space="preserve"> в  состоянии  алкогольного,  наркотического или токсического опьянения. Не допускать курение табака на территории и объектах </w:t>
      </w:r>
      <w:r w:rsidRPr="00716929">
        <w:rPr>
          <w:rFonts w:ascii="Trebuchet MS" w:hAnsi="Trebuchet MS"/>
          <w:i/>
        </w:rPr>
        <w:t>Заказчика</w:t>
      </w:r>
      <w:r w:rsidRPr="00716929">
        <w:rPr>
          <w:rFonts w:ascii="Trebuchet MS" w:hAnsi="Trebuchet MS"/>
        </w:rPr>
        <w:t>.</w:t>
      </w:r>
    </w:p>
    <w:p w:rsidR="00716929" w:rsidRPr="00716929" w:rsidRDefault="00716929" w:rsidP="00716929">
      <w:pPr>
        <w:ind w:firstLine="720"/>
        <w:jc w:val="both"/>
        <w:rPr>
          <w:rFonts w:ascii="Trebuchet MS" w:hAnsi="Trebuchet MS"/>
        </w:rPr>
      </w:pPr>
      <w:r w:rsidRPr="00716929">
        <w:rPr>
          <w:rFonts w:ascii="Trebuchet MS" w:hAnsi="Trebuchet MS"/>
        </w:rPr>
        <w:t xml:space="preserve">6.1.3. Не   допускать  пронос  и  нахождение  на  территории Объектов веществ,   вызывающих  алкогольное,  наркотическое или токсическое  опьянение,  за </w:t>
      </w:r>
      <w:r w:rsidRPr="00716929">
        <w:rPr>
          <w:rFonts w:ascii="Trebuchet MS" w:hAnsi="Trebuchet MS"/>
        </w:rPr>
        <w:lastRenderedPageBreak/>
        <w:t xml:space="preserve">исключением  веществ,  необходимых  для осуществления производственной деятельности на территории объекта (далее – «Разрешенные вещества»). </w:t>
      </w:r>
    </w:p>
    <w:p w:rsidR="00716929" w:rsidRPr="00716929" w:rsidRDefault="00716929" w:rsidP="00716929">
      <w:pPr>
        <w:ind w:firstLine="720"/>
        <w:jc w:val="both"/>
        <w:rPr>
          <w:rFonts w:ascii="Trebuchet MS" w:hAnsi="Trebuchet MS"/>
        </w:rPr>
      </w:pPr>
      <w:r w:rsidRPr="00716929">
        <w:rPr>
          <w:rFonts w:ascii="Trebuchet MS" w:hAnsi="Trebuchet MS"/>
        </w:rPr>
        <w:t xml:space="preserve">6.1.4. В целях обеспечения </w:t>
      </w:r>
      <w:proofErr w:type="gramStart"/>
      <w:r w:rsidRPr="00716929">
        <w:rPr>
          <w:rFonts w:ascii="Trebuchet MS" w:hAnsi="Trebuchet MS"/>
        </w:rPr>
        <w:t>контроля за</w:t>
      </w:r>
      <w:proofErr w:type="gramEnd"/>
      <w:r w:rsidRPr="00716929">
        <w:rPr>
          <w:rFonts w:ascii="Trebuchet MS" w:hAnsi="Trebuchet MS"/>
        </w:rPr>
        <w:t xml:space="preserve"> указанными ограничениями </w:t>
      </w:r>
      <w:r w:rsidRPr="00716929">
        <w:rPr>
          <w:rFonts w:ascii="Trebuchet MS" w:hAnsi="Trebuchet MS"/>
          <w:i/>
        </w:rPr>
        <w:t>Заказчик</w:t>
      </w:r>
      <w:r w:rsidRPr="00716929">
        <w:rPr>
          <w:rFonts w:ascii="Trebuchet MS" w:hAnsi="Trebuchet MS"/>
        </w:rPr>
        <w:t xml:space="preserve">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(самоходная машина) и работник </w:t>
      </w:r>
      <w:r w:rsidRPr="00716929">
        <w:rPr>
          <w:rFonts w:ascii="Trebuchet MS" w:hAnsi="Trebuchet MS"/>
          <w:i/>
        </w:rPr>
        <w:t>Подрядчика/Субподрядчика</w:t>
      </w:r>
      <w:r w:rsidRPr="00716929">
        <w:rPr>
          <w:rFonts w:ascii="Trebuchet MS" w:hAnsi="Trebuchet MS"/>
        </w:rPr>
        <w:t xml:space="preserve"> не допускаются на объект.</w:t>
      </w:r>
    </w:p>
    <w:p w:rsidR="00716929" w:rsidRPr="00716929" w:rsidRDefault="00716929" w:rsidP="00716929">
      <w:pPr>
        <w:ind w:firstLine="720"/>
        <w:jc w:val="both"/>
        <w:rPr>
          <w:rFonts w:ascii="Trebuchet MS" w:hAnsi="Trebuchet MS"/>
        </w:rPr>
      </w:pPr>
      <w:r w:rsidRPr="00716929">
        <w:rPr>
          <w:rFonts w:ascii="Trebuchet MS" w:hAnsi="Trebuchet MS"/>
        </w:rPr>
        <w:t>7. Требования к предоставлению информации и отчетности</w:t>
      </w:r>
    </w:p>
    <w:p w:rsidR="00716929" w:rsidRPr="00716929" w:rsidRDefault="00716929" w:rsidP="00716929">
      <w:pPr>
        <w:ind w:firstLine="720"/>
        <w:jc w:val="both"/>
        <w:rPr>
          <w:rFonts w:ascii="Trebuchet MS" w:hAnsi="Trebuchet MS"/>
        </w:rPr>
      </w:pPr>
      <w:r w:rsidRPr="00716929">
        <w:rPr>
          <w:rFonts w:ascii="Trebuchet MS" w:hAnsi="Trebuchet MS"/>
        </w:rPr>
        <w:t>7.1. Подрядчик предоставляет ежемесячно до 10 числа месяца следующего за отчетным периодом, при наличии:</w:t>
      </w:r>
    </w:p>
    <w:p w:rsidR="00716929" w:rsidRPr="00716929" w:rsidRDefault="00716929" w:rsidP="00716929">
      <w:pPr>
        <w:ind w:firstLine="720"/>
        <w:jc w:val="both"/>
        <w:rPr>
          <w:rFonts w:ascii="Trebuchet MS" w:hAnsi="Trebuchet MS"/>
        </w:rPr>
      </w:pPr>
      <w:r w:rsidRPr="00716929">
        <w:rPr>
          <w:rFonts w:ascii="Trebuchet MS" w:hAnsi="Trebuchet MS"/>
        </w:rPr>
        <w:t xml:space="preserve">7.1.1. Копий актов расследования и актов по форме Н-1 (при установлении связи с производством). </w:t>
      </w:r>
    </w:p>
    <w:p w:rsidR="00716929" w:rsidRPr="00716929" w:rsidRDefault="00716929" w:rsidP="00716929">
      <w:pPr>
        <w:ind w:firstLine="720"/>
        <w:jc w:val="both"/>
        <w:rPr>
          <w:rFonts w:ascii="Trebuchet MS" w:hAnsi="Trebuchet MS"/>
        </w:rPr>
      </w:pPr>
      <w:r w:rsidRPr="00716929">
        <w:rPr>
          <w:rFonts w:ascii="Trebuchet MS" w:hAnsi="Trebuchet MS"/>
        </w:rPr>
        <w:t>7.1.2. Копии актов расследования аварий, инцидентов.</w:t>
      </w:r>
    </w:p>
    <w:p w:rsidR="00716929" w:rsidRPr="00716929" w:rsidRDefault="00716929" w:rsidP="00716929">
      <w:pPr>
        <w:ind w:firstLine="720"/>
        <w:jc w:val="both"/>
        <w:rPr>
          <w:rFonts w:ascii="Trebuchet MS" w:hAnsi="Trebuchet MS"/>
        </w:rPr>
      </w:pPr>
      <w:r w:rsidRPr="00716929">
        <w:rPr>
          <w:rFonts w:ascii="Trebuchet MS" w:hAnsi="Trebuchet MS"/>
        </w:rPr>
        <w:t>7.1.3. Копии актов расследования дорожно-транспортных происшествий.</w:t>
      </w:r>
    </w:p>
    <w:p w:rsidR="00716929" w:rsidRPr="00716929" w:rsidRDefault="00716929" w:rsidP="00716929">
      <w:pPr>
        <w:ind w:firstLine="720"/>
        <w:jc w:val="both"/>
        <w:rPr>
          <w:rFonts w:ascii="Trebuchet MS" w:hAnsi="Trebuchet MS"/>
        </w:rPr>
      </w:pPr>
      <w:r w:rsidRPr="00716929">
        <w:rPr>
          <w:rFonts w:ascii="Trebuchet MS" w:hAnsi="Trebuchet MS"/>
        </w:rPr>
        <w:t>7.2. В случае</w:t>
      </w:r>
      <w:proofErr w:type="gramStart"/>
      <w:r w:rsidRPr="00716929">
        <w:rPr>
          <w:rFonts w:ascii="Trebuchet MS" w:hAnsi="Trebuchet MS"/>
        </w:rPr>
        <w:t>,</w:t>
      </w:r>
      <w:proofErr w:type="gramEnd"/>
      <w:r w:rsidRPr="00716929">
        <w:rPr>
          <w:rFonts w:ascii="Trebuchet MS" w:hAnsi="Trebuchet MS"/>
        </w:rPr>
        <w:t xml:space="preserve"> если сумма договора составляет 1.000.000 рублей и более и срок действия договора 6 месяцев и более, </w:t>
      </w:r>
      <w:r w:rsidRPr="00716929">
        <w:rPr>
          <w:rFonts w:ascii="Trebuchet MS" w:hAnsi="Trebuchet MS"/>
          <w:i/>
        </w:rPr>
        <w:t>Подрядчик</w:t>
      </w:r>
      <w:r w:rsidRPr="00716929">
        <w:rPr>
          <w:rFonts w:ascii="Trebuchet MS" w:hAnsi="Trebuchet MS"/>
        </w:rPr>
        <w:t xml:space="preserve"> предоставляет, дополнительно, ежемесячный отчет  о результатах работы </w:t>
      </w:r>
      <w:r w:rsidRPr="00716929">
        <w:rPr>
          <w:rFonts w:ascii="Trebuchet MS" w:hAnsi="Trebuchet MS"/>
          <w:i/>
        </w:rPr>
        <w:t>Подрядчика</w:t>
      </w:r>
      <w:r w:rsidRPr="00716929">
        <w:rPr>
          <w:rFonts w:ascii="Trebuchet MS" w:hAnsi="Trebuchet MS"/>
        </w:rPr>
        <w:t xml:space="preserve"> и  </w:t>
      </w:r>
      <w:r w:rsidRPr="00716929">
        <w:rPr>
          <w:rFonts w:ascii="Trebuchet MS" w:hAnsi="Trebuchet MS"/>
          <w:i/>
        </w:rPr>
        <w:t>Субподрядчика</w:t>
      </w:r>
      <w:r w:rsidRPr="00716929">
        <w:rPr>
          <w:rFonts w:ascii="Trebuchet MS" w:hAnsi="Trebuchet MS"/>
        </w:rPr>
        <w:t xml:space="preserve"> в области ОТ, ПБ и ООС за истекший отчетный период в отношении проводимой работы (услуги) согласно настоящему договору. Отчет предоставляется в срок до 10 числа месяца следующего за отчетным периодом. В отчет включается следующее: </w:t>
      </w:r>
    </w:p>
    <w:p w:rsidR="00716929" w:rsidRPr="00716929" w:rsidRDefault="00716929" w:rsidP="00716929">
      <w:pPr>
        <w:ind w:firstLine="720"/>
        <w:jc w:val="both"/>
        <w:rPr>
          <w:rFonts w:ascii="Trebuchet MS" w:hAnsi="Trebuchet MS"/>
        </w:rPr>
      </w:pPr>
      <w:r w:rsidRPr="00716929">
        <w:rPr>
          <w:rFonts w:ascii="Trebuchet MS" w:hAnsi="Trebuchet MS"/>
        </w:rPr>
        <w:t xml:space="preserve">7.2.1. Информация о работе, проведенной на объектах </w:t>
      </w:r>
      <w:r w:rsidRPr="00716929">
        <w:rPr>
          <w:rFonts w:ascii="Trebuchet MS" w:hAnsi="Trebuchet MS"/>
          <w:i/>
        </w:rPr>
        <w:t>Заказчика</w:t>
      </w:r>
      <w:r w:rsidRPr="00716929">
        <w:rPr>
          <w:rFonts w:ascii="Trebuchet MS" w:hAnsi="Trebuchet MS"/>
        </w:rPr>
        <w:t xml:space="preserve"> по направлению охрана труда,  промышленная, пожарная безопасность и охрана окружающей среды.</w:t>
      </w:r>
    </w:p>
    <w:p w:rsidR="00716929" w:rsidRPr="00716929" w:rsidRDefault="00716929" w:rsidP="00716929">
      <w:pPr>
        <w:ind w:firstLine="720"/>
        <w:jc w:val="both"/>
        <w:rPr>
          <w:rFonts w:ascii="Trebuchet MS" w:hAnsi="Trebuchet MS"/>
        </w:rPr>
      </w:pPr>
      <w:r w:rsidRPr="00716929">
        <w:rPr>
          <w:rFonts w:ascii="Trebuchet MS" w:hAnsi="Trebuchet MS"/>
        </w:rPr>
        <w:t xml:space="preserve">7.2.2. Информация о мероприятиях по направлению охрана труда, промышленная, пожарная безопасность и охрана окружающей среды, планируемых </w:t>
      </w:r>
      <w:r w:rsidRPr="00716929">
        <w:rPr>
          <w:rFonts w:ascii="Trebuchet MS" w:hAnsi="Trebuchet MS"/>
          <w:i/>
        </w:rPr>
        <w:t>Подрядчиком/Субподрядчиком</w:t>
      </w:r>
      <w:r w:rsidRPr="00716929">
        <w:rPr>
          <w:rFonts w:ascii="Trebuchet MS" w:hAnsi="Trebuchet MS"/>
        </w:rPr>
        <w:t xml:space="preserve"> в следующем месяце на объектах </w:t>
      </w:r>
      <w:r w:rsidRPr="00716929">
        <w:rPr>
          <w:rFonts w:ascii="Trebuchet MS" w:hAnsi="Trebuchet MS"/>
          <w:i/>
        </w:rPr>
        <w:t>Заказчика</w:t>
      </w:r>
      <w:r w:rsidRPr="00716929">
        <w:rPr>
          <w:rFonts w:ascii="Trebuchet MS" w:hAnsi="Trebuchet MS"/>
        </w:rPr>
        <w:t>.</w:t>
      </w:r>
    </w:p>
    <w:p w:rsidR="00716929" w:rsidRPr="00716929" w:rsidRDefault="00716929" w:rsidP="00716929">
      <w:pPr>
        <w:ind w:firstLine="720"/>
        <w:jc w:val="both"/>
        <w:rPr>
          <w:rFonts w:ascii="Trebuchet MS" w:hAnsi="Trebuchet MS"/>
        </w:rPr>
      </w:pPr>
      <w:r w:rsidRPr="00716929">
        <w:rPr>
          <w:rFonts w:ascii="Trebuchet MS" w:hAnsi="Trebuchet MS"/>
        </w:rPr>
        <w:t>8. Требования к оборудованию</w:t>
      </w:r>
    </w:p>
    <w:p w:rsidR="00716929" w:rsidRPr="00716929" w:rsidRDefault="00716929" w:rsidP="00716929">
      <w:pPr>
        <w:ind w:firstLine="720"/>
        <w:jc w:val="both"/>
        <w:rPr>
          <w:rFonts w:ascii="Trebuchet MS" w:hAnsi="Trebuchet MS"/>
        </w:rPr>
      </w:pPr>
      <w:r w:rsidRPr="00716929">
        <w:rPr>
          <w:rFonts w:ascii="Trebuchet MS" w:hAnsi="Trebuchet MS"/>
        </w:rPr>
        <w:t xml:space="preserve">8.1. В целях обеспечения эффективного и безопасного выполнения работ, а также исключения простоев в ходе выполнения работ, </w:t>
      </w:r>
      <w:r w:rsidRPr="00716929">
        <w:rPr>
          <w:rFonts w:ascii="Trebuchet MS" w:hAnsi="Trebuchet MS"/>
          <w:i/>
        </w:rPr>
        <w:t>Подрядчиком/Субподрядчиком</w:t>
      </w:r>
      <w:r w:rsidRPr="00716929">
        <w:rPr>
          <w:rFonts w:ascii="Trebuchet MS" w:hAnsi="Trebuchet MS"/>
        </w:rPr>
        <w:t xml:space="preserve"> должно применяться оборудование надлежащего качества,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действующими нормативными правовыми актами РФ;</w:t>
      </w:r>
    </w:p>
    <w:p w:rsidR="00716929" w:rsidRPr="00716929" w:rsidRDefault="00716929" w:rsidP="00716929">
      <w:pPr>
        <w:ind w:firstLine="720"/>
        <w:jc w:val="both"/>
        <w:rPr>
          <w:rFonts w:ascii="Trebuchet MS" w:hAnsi="Trebuchet MS"/>
        </w:rPr>
      </w:pPr>
      <w:r w:rsidRPr="00716929">
        <w:rPr>
          <w:rFonts w:ascii="Trebuchet MS" w:hAnsi="Trebuchet MS"/>
        </w:rPr>
        <w:t xml:space="preserve">8.2. Использование </w:t>
      </w:r>
      <w:r w:rsidRPr="00716929">
        <w:rPr>
          <w:rFonts w:ascii="Trebuchet MS" w:hAnsi="Trebuchet MS"/>
          <w:i/>
        </w:rPr>
        <w:t>Подрядчиком/Субподрядчиком</w:t>
      </w:r>
      <w:r w:rsidRPr="00716929">
        <w:rPr>
          <w:rFonts w:ascii="Trebuchet MS" w:hAnsi="Trebuchet MS"/>
        </w:rPr>
        <w:t xml:space="preserve"> оборудования должно осуществляться в соответствии с его целевым назначением, с соблюдением установленных правил безопасности и правил устройства и безопасной эксплуатации, регламентов, норм действующего законодательства РФ;</w:t>
      </w:r>
    </w:p>
    <w:p w:rsidR="00716929" w:rsidRPr="00716929" w:rsidRDefault="00716929" w:rsidP="00716929">
      <w:pPr>
        <w:ind w:firstLine="720"/>
        <w:jc w:val="both"/>
        <w:rPr>
          <w:rFonts w:ascii="Trebuchet MS" w:hAnsi="Trebuchet MS"/>
        </w:rPr>
      </w:pPr>
      <w:r w:rsidRPr="00716929">
        <w:rPr>
          <w:rFonts w:ascii="Trebuchet MS" w:hAnsi="Trebuchet MS"/>
        </w:rPr>
        <w:t xml:space="preserve">8.3. Все оборудование, используемое </w:t>
      </w:r>
      <w:r w:rsidRPr="00716929">
        <w:rPr>
          <w:rFonts w:ascii="Trebuchet MS" w:hAnsi="Trebuchet MS"/>
          <w:i/>
        </w:rPr>
        <w:t>Подрядчиком/Субподрядчиком</w:t>
      </w:r>
      <w:r w:rsidRPr="00716929">
        <w:rPr>
          <w:rFonts w:ascii="Trebuchet MS" w:hAnsi="Trebuchet MS"/>
        </w:rPr>
        <w:t>, должно быть пригодно к использованию и поддерживаться в безопасном, рабочем состоянии.</w:t>
      </w:r>
    </w:p>
    <w:p w:rsidR="00716929" w:rsidRPr="00716929" w:rsidRDefault="00716929" w:rsidP="00716929">
      <w:pPr>
        <w:ind w:firstLine="720"/>
        <w:jc w:val="both"/>
        <w:rPr>
          <w:rFonts w:ascii="Trebuchet MS" w:hAnsi="Trebuchet MS"/>
        </w:rPr>
      </w:pPr>
      <w:r w:rsidRPr="00716929">
        <w:rPr>
          <w:rFonts w:ascii="Trebuchet MS" w:hAnsi="Trebuchet MS"/>
        </w:rPr>
        <w:t xml:space="preserve">8.4. Эксплуатация оборудования, механизмов, инструмента в неисправном состоянии или при неисправных устройствах безопасности (блокировочные, фиксирующие и сигнальные </w:t>
      </w:r>
      <w:proofErr w:type="gramStart"/>
      <w:r w:rsidRPr="00716929">
        <w:rPr>
          <w:rFonts w:ascii="Trebuchet MS" w:hAnsi="Trebuchet MS"/>
        </w:rPr>
        <w:t>приспособления</w:t>
      </w:r>
      <w:proofErr w:type="gramEnd"/>
      <w:r w:rsidRPr="00716929">
        <w:rPr>
          <w:rFonts w:ascii="Trebuchet MS" w:hAnsi="Trebuchet MS"/>
        </w:rPr>
        <w:t xml:space="preserve"> и приборы), а также с превышением рабочих параметров выше паспортных запрещается.</w:t>
      </w:r>
    </w:p>
    <w:p w:rsidR="00716929" w:rsidRPr="00716929" w:rsidRDefault="00716929" w:rsidP="00716929">
      <w:pPr>
        <w:ind w:firstLine="720"/>
        <w:jc w:val="both"/>
        <w:rPr>
          <w:rFonts w:ascii="Trebuchet MS" w:hAnsi="Trebuchet MS"/>
        </w:rPr>
      </w:pPr>
      <w:r w:rsidRPr="00716929">
        <w:rPr>
          <w:rFonts w:ascii="Trebuchet MS" w:hAnsi="Trebuchet MS"/>
        </w:rPr>
        <w:t xml:space="preserve">8.5.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w:t>
      </w:r>
      <w:r w:rsidRPr="00716929">
        <w:rPr>
          <w:rFonts w:ascii="Trebuchet MS" w:hAnsi="Trebuchet MS"/>
          <w:i/>
        </w:rPr>
        <w:t>Подрядчик/Субподрядчик</w:t>
      </w:r>
      <w:r w:rsidRPr="00716929">
        <w:rPr>
          <w:rFonts w:ascii="Trebuchet MS" w:hAnsi="Trebuchet MS"/>
        </w:rPr>
        <w:t xml:space="preserve"> должен убедиться в полноте инструкций по безопасной эксплуатации и своевременно ставить в известность </w:t>
      </w:r>
      <w:r w:rsidRPr="00716929">
        <w:rPr>
          <w:rFonts w:ascii="Trebuchet MS" w:hAnsi="Trebuchet MS"/>
          <w:i/>
        </w:rPr>
        <w:t>Заказчика</w:t>
      </w:r>
      <w:r w:rsidRPr="00716929">
        <w:rPr>
          <w:rFonts w:ascii="Trebuchet MS" w:hAnsi="Trebuchet MS"/>
        </w:rPr>
        <w:t xml:space="preserve"> и предприятие-изготовителя об имеющихся недостатках в инструкциях либо о конструктивных недостатках оборудования.</w:t>
      </w:r>
    </w:p>
    <w:p w:rsidR="00716929" w:rsidRPr="00716929" w:rsidRDefault="00716929" w:rsidP="00716929">
      <w:pPr>
        <w:ind w:firstLine="720"/>
        <w:jc w:val="both"/>
        <w:rPr>
          <w:rFonts w:ascii="Trebuchet MS" w:hAnsi="Trebuchet MS"/>
        </w:rPr>
      </w:pPr>
      <w:r w:rsidRPr="00716929">
        <w:rPr>
          <w:rFonts w:ascii="Trebuchet MS" w:hAnsi="Trebuchet MS"/>
        </w:rPr>
        <w:lastRenderedPageBreak/>
        <w:t>8.6.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w:t>
      </w:r>
    </w:p>
    <w:p w:rsidR="00716929" w:rsidRPr="00716929" w:rsidRDefault="00716929" w:rsidP="00716929">
      <w:pPr>
        <w:ind w:firstLine="720"/>
        <w:jc w:val="both"/>
        <w:rPr>
          <w:rFonts w:ascii="Trebuchet MS" w:hAnsi="Trebuchet MS"/>
        </w:rPr>
      </w:pPr>
      <w:r w:rsidRPr="00716929">
        <w:rPr>
          <w:rFonts w:ascii="Trebuchet MS" w:hAnsi="Trebuchet MS"/>
        </w:rPr>
        <w:t>Дальнейшая эксплуатация разрешается после устранения выявленных недостатков.</w:t>
      </w:r>
    </w:p>
    <w:p w:rsidR="00716929" w:rsidRPr="00716929" w:rsidRDefault="00716929" w:rsidP="00716929">
      <w:pPr>
        <w:ind w:firstLine="720"/>
        <w:jc w:val="both"/>
        <w:rPr>
          <w:rFonts w:ascii="Trebuchet MS" w:hAnsi="Trebuchet MS"/>
        </w:rPr>
      </w:pPr>
      <w:r w:rsidRPr="00716929">
        <w:rPr>
          <w:rFonts w:ascii="Trebuchet MS" w:hAnsi="Trebuchet MS"/>
        </w:rPr>
        <w:t xml:space="preserve">8.7. </w:t>
      </w:r>
      <w:r w:rsidRPr="00716929">
        <w:rPr>
          <w:rFonts w:ascii="Trebuchet MS" w:hAnsi="Trebuchet MS"/>
          <w:i/>
        </w:rPr>
        <w:t>Подрядчик/Субподрядчик</w:t>
      </w:r>
      <w:r w:rsidRPr="00716929">
        <w:rPr>
          <w:rFonts w:ascii="Trebuchet MS" w:hAnsi="Trebuchet MS"/>
        </w:rPr>
        <w:t xml:space="preserve"> обязан соблюдать и выполнять все методики </w:t>
      </w:r>
      <w:r w:rsidRPr="00716929">
        <w:rPr>
          <w:rFonts w:ascii="Trebuchet MS" w:hAnsi="Trebuchet MS"/>
          <w:i/>
        </w:rPr>
        <w:t>Заказчика</w:t>
      </w:r>
      <w:r w:rsidRPr="00716929">
        <w:rPr>
          <w:rFonts w:ascii="Trebuchet MS" w:hAnsi="Trebuchet MS"/>
        </w:rPr>
        <w:t xml:space="preserve">, регулирующие отбор, размещение, эксплуатацию и техническое обслуживание оборудования, кроме как в тех случаях, когда собственные методики </w:t>
      </w:r>
      <w:r w:rsidRPr="00716929">
        <w:rPr>
          <w:rFonts w:ascii="Trebuchet MS" w:hAnsi="Trebuchet MS"/>
          <w:i/>
        </w:rPr>
        <w:t>Подрядчика</w:t>
      </w:r>
      <w:r w:rsidRPr="00716929">
        <w:rPr>
          <w:rFonts w:ascii="Trebuchet MS" w:hAnsi="Trebuchet MS"/>
        </w:rPr>
        <w:t xml:space="preserve"> полностью задокументированы, применимы и одобрены </w:t>
      </w:r>
      <w:r w:rsidRPr="00716929">
        <w:rPr>
          <w:rFonts w:ascii="Trebuchet MS" w:hAnsi="Trebuchet MS"/>
          <w:i/>
        </w:rPr>
        <w:t>Заказчиком</w:t>
      </w:r>
      <w:r w:rsidRPr="00716929">
        <w:rPr>
          <w:rFonts w:ascii="Trebuchet MS" w:hAnsi="Trebuchet MS"/>
        </w:rPr>
        <w:t xml:space="preserve">.  </w:t>
      </w:r>
    </w:p>
    <w:p w:rsidR="00716929" w:rsidRPr="00716929" w:rsidRDefault="00716929" w:rsidP="00716929">
      <w:pPr>
        <w:ind w:firstLine="720"/>
        <w:jc w:val="both"/>
        <w:rPr>
          <w:rFonts w:ascii="Trebuchet MS" w:hAnsi="Trebuchet MS"/>
        </w:rPr>
      </w:pPr>
      <w:r w:rsidRPr="00716929">
        <w:rPr>
          <w:rFonts w:ascii="Trebuchet MS" w:hAnsi="Trebuchet MS"/>
        </w:rPr>
        <w:t xml:space="preserve">8.8. Ремонтные и любые другие работы на оборудовании, не связанные с использованием данного оборудования по прямому назначению, не должны начинаться, пока не будут выполнены требования безопасности </w:t>
      </w:r>
      <w:r w:rsidRPr="00716929">
        <w:rPr>
          <w:rFonts w:ascii="Trebuchet MS" w:hAnsi="Trebuchet MS"/>
          <w:i/>
        </w:rPr>
        <w:t>Заказчика</w:t>
      </w:r>
      <w:r w:rsidRPr="00716929">
        <w:rPr>
          <w:rFonts w:ascii="Trebuchet MS" w:hAnsi="Trebuchet MS"/>
        </w:rPr>
        <w:t xml:space="preserve"> </w:t>
      </w:r>
      <w:proofErr w:type="gramStart"/>
      <w:r w:rsidRPr="00716929">
        <w:rPr>
          <w:rFonts w:ascii="Trebuchet MS" w:hAnsi="Trebuchet MS"/>
        </w:rPr>
        <w:t>по</w:t>
      </w:r>
      <w:proofErr w:type="gramEnd"/>
      <w:r w:rsidRPr="00716929">
        <w:rPr>
          <w:rFonts w:ascii="Trebuchet MS" w:hAnsi="Trebuchet MS"/>
        </w:rPr>
        <w:t xml:space="preserve"> ОТ, ПБ и ООС.</w:t>
      </w:r>
    </w:p>
    <w:p w:rsidR="00716929" w:rsidRPr="00716929" w:rsidRDefault="00716929" w:rsidP="00716929">
      <w:pPr>
        <w:ind w:firstLine="720"/>
        <w:jc w:val="both"/>
        <w:rPr>
          <w:rFonts w:ascii="Trebuchet MS" w:hAnsi="Trebuchet MS"/>
        </w:rPr>
      </w:pPr>
      <w:r w:rsidRPr="00716929">
        <w:rPr>
          <w:rFonts w:ascii="Trebuchet MS" w:hAnsi="Trebuchet MS"/>
        </w:rPr>
        <w:t xml:space="preserve">8.9. Размещение оборудования на месте проведения работ заранее согласовывается с представителем </w:t>
      </w:r>
      <w:r w:rsidRPr="00716929">
        <w:rPr>
          <w:rFonts w:ascii="Trebuchet MS" w:hAnsi="Trebuchet MS"/>
          <w:i/>
        </w:rPr>
        <w:t xml:space="preserve">Заказчика </w:t>
      </w:r>
      <w:r w:rsidRPr="00716929">
        <w:rPr>
          <w:rFonts w:ascii="Trebuchet MS" w:hAnsi="Trebuchet MS"/>
        </w:rPr>
        <w:t xml:space="preserve">в письменной форме. </w:t>
      </w:r>
    </w:p>
    <w:p w:rsidR="00716929" w:rsidRPr="00716929" w:rsidRDefault="00716929" w:rsidP="00716929">
      <w:pPr>
        <w:ind w:firstLine="720"/>
        <w:jc w:val="both"/>
        <w:rPr>
          <w:rFonts w:ascii="Trebuchet MS" w:hAnsi="Trebuchet MS"/>
        </w:rPr>
      </w:pPr>
      <w:r w:rsidRPr="00716929">
        <w:rPr>
          <w:rFonts w:ascii="Trebuchet MS" w:hAnsi="Trebuchet MS"/>
        </w:rPr>
        <w:t xml:space="preserve">8.10. Работники </w:t>
      </w:r>
      <w:r w:rsidRPr="00716929">
        <w:rPr>
          <w:rFonts w:ascii="Trebuchet MS" w:hAnsi="Trebuchet MS"/>
          <w:i/>
        </w:rPr>
        <w:t>Подрядчика/Субподрядчика</w:t>
      </w:r>
      <w:r w:rsidRPr="00716929">
        <w:rPr>
          <w:rFonts w:ascii="Trebuchet MS" w:hAnsi="Trebuchet MS"/>
        </w:rPr>
        <w:t>, допускаемые к работе с оборудованием, должны иметь необходимые навыки, квалификацию и пройти соответствующее обучение.</w:t>
      </w:r>
    </w:p>
    <w:p w:rsidR="00716929" w:rsidRPr="00716929" w:rsidRDefault="00716929" w:rsidP="00716929">
      <w:pPr>
        <w:ind w:firstLine="720"/>
        <w:jc w:val="both"/>
        <w:rPr>
          <w:rFonts w:ascii="Trebuchet MS" w:hAnsi="Trebuchet MS"/>
        </w:rPr>
      </w:pPr>
      <w:r w:rsidRPr="00716929">
        <w:rPr>
          <w:rFonts w:ascii="Trebuchet MS" w:hAnsi="Trebuchet MS"/>
        </w:rPr>
        <w:t xml:space="preserve">8.11. </w:t>
      </w:r>
      <w:r w:rsidRPr="00716929">
        <w:rPr>
          <w:rFonts w:ascii="Trebuchet MS" w:hAnsi="Trebuchet MS"/>
          <w:i/>
        </w:rPr>
        <w:t>Подрядчик/Субподрядчик</w:t>
      </w:r>
      <w:r w:rsidRPr="00716929">
        <w:rPr>
          <w:rFonts w:ascii="Trebuchet MS" w:hAnsi="Trebuchet MS"/>
        </w:rPr>
        <w:t xml:space="preserve"> несет ответственность за эксплуатацию оборудования в соответствии с действующим законодательством РФ и договором.</w:t>
      </w:r>
    </w:p>
    <w:p w:rsidR="00716929" w:rsidRPr="00716929" w:rsidRDefault="00716929" w:rsidP="00716929">
      <w:pPr>
        <w:ind w:left="720"/>
        <w:jc w:val="both"/>
        <w:rPr>
          <w:rFonts w:ascii="Trebuchet MS" w:hAnsi="Trebuchet MS" w:cs="Arial"/>
        </w:rPr>
      </w:pPr>
    </w:p>
    <w:p w:rsidR="00716929" w:rsidRPr="00716929" w:rsidRDefault="00716929" w:rsidP="00716929">
      <w:pPr>
        <w:ind w:left="720"/>
        <w:jc w:val="both"/>
        <w:rPr>
          <w:rFonts w:ascii="Trebuchet MS" w:hAnsi="Trebuchet MS" w:cs="Arial"/>
        </w:rPr>
      </w:pPr>
    </w:p>
    <w:p w:rsidR="00945CA9" w:rsidRPr="0032333D" w:rsidRDefault="00945CA9" w:rsidP="00945CA9">
      <w:pPr>
        <w:pStyle w:val="af"/>
        <w:ind w:left="425"/>
        <w:rPr>
          <w:rFonts w:ascii="Trebuchet MS" w:hAnsi="Trebuchet MS"/>
          <w:b w:val="0"/>
          <w:sz w:val="24"/>
          <w:szCs w:val="24"/>
        </w:rPr>
      </w:pPr>
    </w:p>
    <w:p w:rsidR="00945CA9" w:rsidRPr="0032333D" w:rsidRDefault="00945CA9" w:rsidP="00945CA9">
      <w:pPr>
        <w:pStyle w:val="af"/>
        <w:ind w:left="425"/>
        <w:rPr>
          <w:rFonts w:ascii="Trebuchet MS" w:hAnsi="Trebuchet MS"/>
          <w:sz w:val="24"/>
          <w:szCs w:val="24"/>
        </w:rPr>
      </w:pPr>
      <w:r w:rsidRPr="0032333D">
        <w:rPr>
          <w:rFonts w:ascii="Trebuchet MS" w:hAnsi="Trebuchet MS"/>
          <w:sz w:val="24"/>
          <w:szCs w:val="24"/>
        </w:rPr>
        <w:t>ПОДПИСИ СТОРОН:</w:t>
      </w:r>
    </w:p>
    <w:p w:rsidR="00945CA9" w:rsidRPr="00CB0628" w:rsidRDefault="00945CA9" w:rsidP="00945CA9">
      <w:pPr>
        <w:pStyle w:val="af"/>
        <w:ind w:left="425"/>
        <w:rPr>
          <w:rFonts w:ascii="Trebuchet MS" w:hAnsi="Trebuchet MS"/>
          <w:sz w:val="24"/>
          <w:szCs w:val="24"/>
        </w:rPr>
      </w:pPr>
    </w:p>
    <w:p w:rsidR="00945CA9" w:rsidRPr="00A70DF5" w:rsidRDefault="00241C5B" w:rsidP="00945CA9">
      <w:pPr>
        <w:pStyle w:val="af"/>
        <w:tabs>
          <w:tab w:val="left" w:pos="4962"/>
        </w:tabs>
        <w:jc w:val="both"/>
        <w:rPr>
          <w:rFonts w:ascii="Trebuchet MS" w:hAnsi="Trebuchet MS"/>
          <w:sz w:val="24"/>
          <w:szCs w:val="24"/>
        </w:rPr>
      </w:pPr>
      <w:r>
        <w:rPr>
          <w:rFonts w:ascii="Trebuchet MS" w:hAnsi="Trebuchet MS"/>
          <w:sz w:val="24"/>
          <w:szCs w:val="24"/>
        </w:rPr>
        <w:t xml:space="preserve">   Подрядчик</w:t>
      </w:r>
      <w:r w:rsidR="00945CA9" w:rsidRPr="00A70DF5">
        <w:rPr>
          <w:rFonts w:ascii="Trebuchet MS" w:hAnsi="Trebuchet MS"/>
          <w:sz w:val="24"/>
          <w:szCs w:val="24"/>
        </w:rPr>
        <w:t>:                                                           Заказчик:</w:t>
      </w:r>
    </w:p>
    <w:p w:rsidR="00395BFF" w:rsidRDefault="00395BFF" w:rsidP="00395BFF">
      <w:pPr>
        <w:pStyle w:val="af"/>
        <w:tabs>
          <w:tab w:val="left" w:pos="4962"/>
        </w:tabs>
        <w:jc w:val="both"/>
        <w:rPr>
          <w:rFonts w:ascii="Trebuchet MS" w:hAnsi="Trebuchet MS"/>
          <w:sz w:val="24"/>
          <w:szCs w:val="24"/>
        </w:rPr>
      </w:pPr>
      <w:r>
        <w:rPr>
          <w:rFonts w:ascii="Trebuchet MS" w:hAnsi="Trebuchet MS"/>
          <w:sz w:val="24"/>
          <w:szCs w:val="24"/>
        </w:rPr>
        <w:t xml:space="preserve">                                                                                ООО «ЦДС» </w:t>
      </w:r>
    </w:p>
    <w:p w:rsidR="00395BFF" w:rsidRDefault="00395BFF" w:rsidP="00395BFF">
      <w:pPr>
        <w:pStyle w:val="af"/>
        <w:tabs>
          <w:tab w:val="left" w:pos="4962"/>
        </w:tabs>
        <w:jc w:val="both"/>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Генеральный д</w:t>
      </w:r>
      <w:r w:rsidRPr="00A70DF5">
        <w:rPr>
          <w:rFonts w:ascii="Trebuchet MS" w:hAnsi="Trebuchet MS"/>
          <w:sz w:val="24"/>
          <w:szCs w:val="24"/>
        </w:rPr>
        <w:t>иректор</w:t>
      </w:r>
    </w:p>
    <w:p w:rsidR="00395BFF" w:rsidRPr="00A70DF5" w:rsidRDefault="00395BFF" w:rsidP="00395BFF">
      <w:pPr>
        <w:pStyle w:val="af"/>
        <w:tabs>
          <w:tab w:val="left" w:pos="4962"/>
        </w:tabs>
        <w:jc w:val="both"/>
        <w:rPr>
          <w:rFonts w:ascii="Trebuchet MS" w:hAnsi="Trebuchet MS"/>
          <w:sz w:val="24"/>
          <w:szCs w:val="24"/>
        </w:rPr>
      </w:pPr>
    </w:p>
    <w:p w:rsidR="00395BFF" w:rsidRPr="00A70DF5" w:rsidRDefault="00395BFF" w:rsidP="00395BFF">
      <w:pPr>
        <w:pStyle w:val="af"/>
        <w:tabs>
          <w:tab w:val="left" w:pos="4962"/>
        </w:tabs>
        <w:jc w:val="both"/>
        <w:rPr>
          <w:rFonts w:ascii="Trebuchet MS" w:hAnsi="Trebuchet MS"/>
          <w:b w:val="0"/>
          <w:sz w:val="24"/>
          <w:szCs w:val="24"/>
        </w:rPr>
      </w:pPr>
      <w:r>
        <w:rPr>
          <w:rFonts w:ascii="Trebuchet MS" w:hAnsi="Trebuchet MS"/>
          <w:b w:val="0"/>
          <w:sz w:val="24"/>
          <w:szCs w:val="24"/>
        </w:rPr>
        <w:t xml:space="preserve">   </w:t>
      </w:r>
    </w:p>
    <w:p w:rsidR="00395BFF" w:rsidRPr="00A70DF5" w:rsidRDefault="00395BFF" w:rsidP="00395BFF">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__________________ </w:t>
      </w:r>
      <w:r>
        <w:rPr>
          <w:rFonts w:ascii="Trebuchet MS" w:hAnsi="Trebuchet MS"/>
          <w:b w:val="0"/>
          <w:sz w:val="24"/>
          <w:szCs w:val="24"/>
        </w:rPr>
        <w:t xml:space="preserve">                                                   </w:t>
      </w:r>
      <w:r w:rsidRPr="00A70DF5">
        <w:rPr>
          <w:rFonts w:ascii="Trebuchet MS" w:hAnsi="Trebuchet MS"/>
          <w:b w:val="0"/>
          <w:sz w:val="24"/>
          <w:szCs w:val="24"/>
        </w:rPr>
        <w:t xml:space="preserve">______________ </w:t>
      </w:r>
      <w:r>
        <w:rPr>
          <w:rFonts w:ascii="Trebuchet MS" w:hAnsi="Trebuchet MS"/>
          <w:b w:val="0"/>
          <w:sz w:val="24"/>
          <w:szCs w:val="24"/>
        </w:rPr>
        <w:t>С</w:t>
      </w:r>
      <w:r w:rsidRPr="00A70DF5">
        <w:rPr>
          <w:rFonts w:ascii="Trebuchet MS" w:hAnsi="Trebuchet MS"/>
          <w:b w:val="0"/>
          <w:sz w:val="24"/>
          <w:szCs w:val="24"/>
        </w:rPr>
        <w:t>.</w:t>
      </w:r>
      <w:r>
        <w:rPr>
          <w:rFonts w:ascii="Trebuchet MS" w:hAnsi="Trebuchet MS"/>
          <w:b w:val="0"/>
          <w:sz w:val="24"/>
          <w:szCs w:val="24"/>
        </w:rPr>
        <w:t>И</w:t>
      </w:r>
      <w:r w:rsidRPr="00A70DF5">
        <w:rPr>
          <w:rFonts w:ascii="Trebuchet MS" w:hAnsi="Trebuchet MS"/>
          <w:b w:val="0"/>
          <w:sz w:val="24"/>
          <w:szCs w:val="24"/>
        </w:rPr>
        <w:t xml:space="preserve">. </w:t>
      </w:r>
      <w:r>
        <w:rPr>
          <w:rFonts w:ascii="Trebuchet MS" w:hAnsi="Trebuchet MS"/>
          <w:b w:val="0"/>
          <w:sz w:val="24"/>
          <w:szCs w:val="24"/>
        </w:rPr>
        <w:t>Горшенин</w:t>
      </w:r>
    </w:p>
    <w:p w:rsidR="00945CA9" w:rsidRPr="00A70DF5" w:rsidRDefault="00945CA9" w:rsidP="00945CA9">
      <w:pPr>
        <w:pStyle w:val="af"/>
        <w:tabs>
          <w:tab w:val="left" w:pos="4962"/>
        </w:tabs>
        <w:jc w:val="both"/>
        <w:rPr>
          <w:rFonts w:ascii="Trebuchet MS" w:hAnsi="Trebuchet MS"/>
          <w:b w:val="0"/>
          <w:sz w:val="24"/>
          <w:szCs w:val="24"/>
        </w:rPr>
      </w:pPr>
    </w:p>
    <w:p w:rsidR="00945CA9" w:rsidRPr="00A70DF5" w:rsidRDefault="00945CA9" w:rsidP="00945CA9">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«_____» _________________ </w:t>
      </w:r>
      <w:r w:rsidR="006067DF">
        <w:rPr>
          <w:rFonts w:ascii="Trebuchet MS" w:hAnsi="Trebuchet MS"/>
          <w:b w:val="0"/>
          <w:sz w:val="24"/>
          <w:szCs w:val="24"/>
        </w:rPr>
        <w:t>2018</w:t>
      </w:r>
      <w:r w:rsidRPr="00A70DF5">
        <w:rPr>
          <w:rFonts w:ascii="Trebuchet MS" w:hAnsi="Trebuchet MS"/>
          <w:b w:val="0"/>
          <w:sz w:val="24"/>
          <w:szCs w:val="24"/>
        </w:rPr>
        <w:t xml:space="preserve"> г.                              «_____» ______________ </w:t>
      </w:r>
      <w:r w:rsidR="006067DF">
        <w:rPr>
          <w:rFonts w:ascii="Trebuchet MS" w:hAnsi="Trebuchet MS"/>
          <w:b w:val="0"/>
          <w:sz w:val="24"/>
          <w:szCs w:val="24"/>
        </w:rPr>
        <w:t>2018</w:t>
      </w:r>
      <w:r w:rsidRPr="00A70DF5">
        <w:rPr>
          <w:rFonts w:ascii="Trebuchet MS" w:hAnsi="Trebuchet MS"/>
          <w:b w:val="0"/>
          <w:sz w:val="24"/>
          <w:szCs w:val="24"/>
        </w:rPr>
        <w:t xml:space="preserve"> г.</w:t>
      </w:r>
    </w:p>
    <w:p w:rsidR="00716929" w:rsidRPr="007830FE" w:rsidRDefault="00716929" w:rsidP="003309E2">
      <w:pPr>
        <w:pStyle w:val="2"/>
        <w:shd w:val="clear" w:color="auto" w:fill="auto"/>
        <w:tabs>
          <w:tab w:val="left" w:pos="0"/>
        </w:tabs>
        <w:spacing w:after="0" w:line="317" w:lineRule="exact"/>
        <w:ind w:left="20" w:right="20"/>
        <w:rPr>
          <w:rFonts w:ascii="Trebuchet MS" w:hAnsi="Trebuchet MS"/>
          <w:sz w:val="24"/>
          <w:szCs w:val="24"/>
        </w:rPr>
      </w:pPr>
    </w:p>
    <w:p w:rsidR="0032333D" w:rsidRDefault="0032333D" w:rsidP="003309E2">
      <w:pPr>
        <w:pStyle w:val="2"/>
        <w:shd w:val="clear" w:color="auto" w:fill="auto"/>
        <w:tabs>
          <w:tab w:val="left" w:pos="0"/>
        </w:tabs>
        <w:spacing w:after="0" w:line="317" w:lineRule="exact"/>
        <w:ind w:left="20" w:right="20"/>
        <w:rPr>
          <w:rFonts w:ascii="Trebuchet MS" w:hAnsi="Trebuchet MS"/>
          <w:b/>
          <w:sz w:val="24"/>
          <w:szCs w:val="24"/>
        </w:rPr>
      </w:pPr>
    </w:p>
    <w:p w:rsidR="0032333D" w:rsidRDefault="0032333D" w:rsidP="003309E2">
      <w:pPr>
        <w:pStyle w:val="2"/>
        <w:shd w:val="clear" w:color="auto" w:fill="auto"/>
        <w:tabs>
          <w:tab w:val="left" w:pos="0"/>
        </w:tabs>
        <w:spacing w:after="0" w:line="317" w:lineRule="exact"/>
        <w:ind w:left="20" w:right="20"/>
        <w:rPr>
          <w:rFonts w:ascii="Trebuchet MS" w:hAnsi="Trebuchet MS"/>
          <w:b/>
          <w:sz w:val="24"/>
          <w:szCs w:val="24"/>
        </w:rPr>
      </w:pPr>
    </w:p>
    <w:p w:rsidR="0032333D" w:rsidRDefault="0032333D" w:rsidP="003309E2">
      <w:pPr>
        <w:pStyle w:val="2"/>
        <w:shd w:val="clear" w:color="auto" w:fill="auto"/>
        <w:tabs>
          <w:tab w:val="left" w:pos="0"/>
        </w:tabs>
        <w:spacing w:after="0" w:line="317" w:lineRule="exact"/>
        <w:ind w:left="20" w:right="20"/>
        <w:rPr>
          <w:rFonts w:ascii="Trebuchet MS" w:hAnsi="Trebuchet MS"/>
          <w:b/>
          <w:sz w:val="24"/>
          <w:szCs w:val="24"/>
        </w:rPr>
      </w:pPr>
    </w:p>
    <w:p w:rsidR="0032333D" w:rsidRDefault="0032333D" w:rsidP="003309E2">
      <w:pPr>
        <w:pStyle w:val="2"/>
        <w:shd w:val="clear" w:color="auto" w:fill="auto"/>
        <w:tabs>
          <w:tab w:val="left" w:pos="0"/>
        </w:tabs>
        <w:spacing w:after="0" w:line="317" w:lineRule="exact"/>
        <w:ind w:left="20" w:right="20"/>
        <w:rPr>
          <w:rFonts w:ascii="Trebuchet MS" w:hAnsi="Trebuchet MS"/>
          <w:b/>
          <w:sz w:val="24"/>
          <w:szCs w:val="24"/>
        </w:rPr>
      </w:pPr>
    </w:p>
    <w:p w:rsidR="0032333D" w:rsidRDefault="0032333D" w:rsidP="003309E2">
      <w:pPr>
        <w:pStyle w:val="2"/>
        <w:shd w:val="clear" w:color="auto" w:fill="auto"/>
        <w:tabs>
          <w:tab w:val="left" w:pos="0"/>
        </w:tabs>
        <w:spacing w:after="0" w:line="317" w:lineRule="exact"/>
        <w:ind w:left="20" w:right="20"/>
        <w:rPr>
          <w:rFonts w:ascii="Trebuchet MS" w:hAnsi="Trebuchet MS"/>
          <w:b/>
          <w:sz w:val="24"/>
          <w:szCs w:val="24"/>
        </w:rPr>
      </w:pPr>
    </w:p>
    <w:p w:rsidR="0032333D" w:rsidRDefault="0032333D" w:rsidP="003309E2">
      <w:pPr>
        <w:pStyle w:val="2"/>
        <w:shd w:val="clear" w:color="auto" w:fill="auto"/>
        <w:tabs>
          <w:tab w:val="left" w:pos="0"/>
        </w:tabs>
        <w:spacing w:after="0" w:line="317" w:lineRule="exact"/>
        <w:ind w:left="20" w:right="20"/>
        <w:rPr>
          <w:rFonts w:ascii="Trebuchet MS" w:hAnsi="Trebuchet MS"/>
          <w:b/>
          <w:sz w:val="24"/>
          <w:szCs w:val="24"/>
        </w:rPr>
      </w:pPr>
    </w:p>
    <w:p w:rsidR="0032333D" w:rsidRDefault="0032333D" w:rsidP="003309E2">
      <w:pPr>
        <w:pStyle w:val="2"/>
        <w:shd w:val="clear" w:color="auto" w:fill="auto"/>
        <w:tabs>
          <w:tab w:val="left" w:pos="0"/>
        </w:tabs>
        <w:spacing w:after="0" w:line="317" w:lineRule="exact"/>
        <w:ind w:left="20" w:right="20"/>
        <w:rPr>
          <w:rFonts w:ascii="Trebuchet MS" w:hAnsi="Trebuchet MS"/>
          <w:b/>
          <w:sz w:val="24"/>
          <w:szCs w:val="24"/>
        </w:rPr>
      </w:pPr>
    </w:p>
    <w:p w:rsidR="007F34E4" w:rsidRDefault="007F34E4" w:rsidP="007F34E4">
      <w:pPr>
        <w:rPr>
          <w:rFonts w:ascii="Trebuchet MS" w:eastAsia="Times New Roman" w:hAnsi="Trebuchet MS" w:cs="Times New Roman"/>
          <w:b/>
        </w:rPr>
      </w:pPr>
    </w:p>
    <w:p w:rsidR="007F34E4" w:rsidRDefault="007F34E4" w:rsidP="007F34E4">
      <w:pPr>
        <w:rPr>
          <w:rFonts w:ascii="Trebuchet MS" w:hAnsi="Trebuchet MS" w:cs="Times New Roman"/>
        </w:rPr>
      </w:pPr>
    </w:p>
    <w:p w:rsidR="007F34E4" w:rsidRDefault="007F34E4" w:rsidP="0032333D">
      <w:pPr>
        <w:jc w:val="right"/>
        <w:rPr>
          <w:rFonts w:ascii="Trebuchet MS" w:hAnsi="Trebuchet MS" w:cs="Times New Roman"/>
        </w:rPr>
      </w:pPr>
    </w:p>
    <w:p w:rsidR="007F34E4" w:rsidRDefault="007F34E4" w:rsidP="0032333D">
      <w:pPr>
        <w:jc w:val="right"/>
        <w:rPr>
          <w:rFonts w:ascii="Trebuchet MS" w:hAnsi="Trebuchet MS" w:cs="Times New Roman"/>
        </w:rPr>
      </w:pPr>
    </w:p>
    <w:p w:rsidR="007F34E4" w:rsidRDefault="007F34E4" w:rsidP="0032333D">
      <w:pPr>
        <w:jc w:val="right"/>
        <w:rPr>
          <w:rFonts w:ascii="Trebuchet MS" w:hAnsi="Trebuchet MS" w:cs="Times New Roman"/>
        </w:rPr>
      </w:pPr>
    </w:p>
    <w:p w:rsidR="007F34E4" w:rsidRDefault="007F34E4" w:rsidP="0032333D">
      <w:pPr>
        <w:jc w:val="right"/>
        <w:rPr>
          <w:rFonts w:ascii="Trebuchet MS" w:hAnsi="Trebuchet MS" w:cs="Times New Roman"/>
        </w:rPr>
      </w:pPr>
    </w:p>
    <w:p w:rsidR="007F34E4" w:rsidRDefault="007F34E4" w:rsidP="0032333D">
      <w:pPr>
        <w:jc w:val="right"/>
        <w:rPr>
          <w:rFonts w:ascii="Trebuchet MS" w:hAnsi="Trebuchet MS" w:cs="Times New Roman"/>
        </w:rPr>
      </w:pPr>
    </w:p>
    <w:p w:rsidR="00395BFF" w:rsidRDefault="00395BFF" w:rsidP="0032333D">
      <w:pPr>
        <w:jc w:val="right"/>
        <w:rPr>
          <w:rFonts w:ascii="Trebuchet MS" w:hAnsi="Trebuchet MS" w:cs="Times New Roman"/>
        </w:rPr>
      </w:pPr>
    </w:p>
    <w:p w:rsidR="007F34E4" w:rsidRDefault="007F34E4" w:rsidP="0032333D">
      <w:pPr>
        <w:jc w:val="right"/>
        <w:rPr>
          <w:rFonts w:ascii="Trebuchet MS" w:hAnsi="Trebuchet MS" w:cs="Times New Roman"/>
        </w:rPr>
      </w:pPr>
    </w:p>
    <w:p w:rsidR="0032333D" w:rsidRPr="0032333D" w:rsidRDefault="00B1370D" w:rsidP="0032333D">
      <w:pPr>
        <w:jc w:val="right"/>
        <w:rPr>
          <w:rFonts w:ascii="Trebuchet MS" w:hAnsi="Trebuchet MS" w:cs="Times New Roman"/>
        </w:rPr>
      </w:pPr>
      <w:r>
        <w:rPr>
          <w:rFonts w:ascii="Trebuchet MS" w:hAnsi="Trebuchet MS" w:cs="Times New Roman"/>
        </w:rPr>
        <w:lastRenderedPageBreak/>
        <w:t>Приложение № 4</w:t>
      </w:r>
    </w:p>
    <w:p w:rsidR="00945CA9" w:rsidRPr="009248AC" w:rsidRDefault="00945CA9" w:rsidP="00945CA9">
      <w:pPr>
        <w:shd w:val="clear" w:color="auto" w:fill="FFFFFF"/>
        <w:ind w:left="4248" w:right="19" w:firstLine="708"/>
        <w:jc w:val="right"/>
        <w:rPr>
          <w:rFonts w:ascii="Trebuchet MS" w:hAnsi="Trebuchet MS"/>
          <w:bCs/>
        </w:rPr>
      </w:pPr>
      <w:r>
        <w:rPr>
          <w:rFonts w:ascii="Trebuchet MS" w:hAnsi="Trebuchet MS"/>
          <w:bCs/>
        </w:rPr>
        <w:t>к договору  №</w:t>
      </w:r>
      <w:r w:rsidRPr="00C51E13">
        <w:t xml:space="preserve"> </w:t>
      </w:r>
      <w:r>
        <w:rPr>
          <w:rFonts w:ascii="Trebuchet MS" w:hAnsi="Trebuchet MS"/>
          <w:bCs/>
        </w:rPr>
        <w:t xml:space="preserve">______________________ </w:t>
      </w:r>
      <w:r w:rsidRPr="009248AC">
        <w:rPr>
          <w:rFonts w:ascii="Trebuchet MS" w:hAnsi="Trebuchet MS"/>
          <w:bCs/>
        </w:rPr>
        <w:t xml:space="preserve"> </w:t>
      </w:r>
    </w:p>
    <w:p w:rsidR="00945CA9" w:rsidRPr="009248AC" w:rsidRDefault="00945CA9" w:rsidP="00945CA9">
      <w:pPr>
        <w:shd w:val="clear" w:color="auto" w:fill="FFFFFF"/>
        <w:ind w:left="4956" w:right="19" w:firstLine="708"/>
        <w:jc w:val="right"/>
        <w:rPr>
          <w:rFonts w:ascii="Trebuchet MS" w:hAnsi="Trebuchet MS"/>
          <w:bCs/>
        </w:rPr>
      </w:pPr>
      <w:r>
        <w:rPr>
          <w:rFonts w:ascii="Trebuchet MS" w:hAnsi="Trebuchet MS"/>
          <w:bCs/>
        </w:rPr>
        <w:t xml:space="preserve">     от ______________</w:t>
      </w:r>
    </w:p>
    <w:p w:rsidR="00B7170D" w:rsidRDefault="00B7170D" w:rsidP="0032333D">
      <w:pPr>
        <w:rPr>
          <w:rFonts w:ascii="Trebuchet MS" w:hAnsi="Trebuchet MS" w:cs="Times New Roman"/>
        </w:rPr>
      </w:pPr>
    </w:p>
    <w:p w:rsidR="00B7170D" w:rsidRDefault="00B7170D" w:rsidP="0032333D">
      <w:pPr>
        <w:rPr>
          <w:rFonts w:ascii="Trebuchet MS" w:hAnsi="Trebuchet MS" w:cs="Times New Roman"/>
        </w:rPr>
      </w:pPr>
    </w:p>
    <w:p w:rsidR="00B7170D" w:rsidRPr="0032333D" w:rsidRDefault="00B7170D" w:rsidP="0032333D">
      <w:pPr>
        <w:rPr>
          <w:rFonts w:ascii="Trebuchet MS" w:hAnsi="Trebuchet MS" w:cs="Times New Roman"/>
        </w:rPr>
      </w:pPr>
    </w:p>
    <w:p w:rsidR="0032333D" w:rsidRDefault="0032333D" w:rsidP="0032333D">
      <w:pPr>
        <w:jc w:val="center"/>
        <w:rPr>
          <w:rFonts w:ascii="Trebuchet MS" w:hAnsi="Trebuchet MS" w:cs="Times New Roman"/>
          <w:b/>
        </w:rPr>
      </w:pPr>
      <w:r w:rsidRPr="0032333D">
        <w:rPr>
          <w:rFonts w:ascii="Trebuchet MS" w:hAnsi="Trebuchet MS" w:cs="Times New Roman"/>
          <w:b/>
        </w:rPr>
        <w:t>«Антикоррупционная оговорка»</w:t>
      </w:r>
    </w:p>
    <w:p w:rsidR="00B7170D" w:rsidRDefault="00B7170D" w:rsidP="0032333D">
      <w:pPr>
        <w:jc w:val="center"/>
        <w:rPr>
          <w:rFonts w:ascii="Trebuchet MS" w:hAnsi="Trebuchet MS" w:cs="Times New Roman"/>
          <w:b/>
        </w:rPr>
      </w:pPr>
    </w:p>
    <w:p w:rsidR="00577A40" w:rsidRPr="0032333D" w:rsidRDefault="00577A40" w:rsidP="0032333D">
      <w:pPr>
        <w:jc w:val="center"/>
        <w:rPr>
          <w:rFonts w:ascii="Trebuchet MS" w:hAnsi="Trebuchet MS" w:cs="Times New Roman"/>
          <w:b/>
        </w:rPr>
      </w:pPr>
    </w:p>
    <w:p w:rsidR="0032333D" w:rsidRPr="0032333D" w:rsidRDefault="00395BFF" w:rsidP="00ED3122">
      <w:pPr>
        <w:ind w:firstLine="709"/>
        <w:jc w:val="both"/>
        <w:rPr>
          <w:rFonts w:ascii="Trebuchet MS" w:hAnsi="Trebuchet MS" w:cs="Times New Roman"/>
        </w:rPr>
      </w:pPr>
      <w:proofErr w:type="gramStart"/>
      <w:r>
        <w:rPr>
          <w:rFonts w:ascii="Trebuchet MS" w:hAnsi="Trebuchet MS" w:cs="Times New Roman"/>
        </w:rPr>
        <w:t xml:space="preserve">Общество с ограниченной ответственностью «Центр досуга и спорта» (ООО «ЦДС»), именуемое в дальнейшем «Заказчик», в лице генерального директора Горшенина С.И., </w:t>
      </w:r>
      <w:r w:rsidR="00B7170D" w:rsidRPr="00B7170D">
        <w:rPr>
          <w:rFonts w:ascii="Trebuchet MS" w:hAnsi="Trebuchet MS" w:cs="Times New Roman"/>
        </w:rPr>
        <w:t xml:space="preserve">действующего на основании </w:t>
      </w:r>
      <w:r>
        <w:rPr>
          <w:rFonts w:ascii="Trebuchet MS" w:hAnsi="Trebuchet MS" w:cs="Times New Roman"/>
        </w:rPr>
        <w:t>Устава</w:t>
      </w:r>
      <w:r w:rsidR="00B7170D" w:rsidRPr="00B7170D">
        <w:rPr>
          <w:rFonts w:ascii="Trebuchet MS" w:hAnsi="Trebuchet MS" w:cs="Times New Roman"/>
        </w:rPr>
        <w:t>, с одной стороны, и</w:t>
      </w:r>
      <w:r>
        <w:rPr>
          <w:rFonts w:ascii="Trebuchet MS" w:hAnsi="Trebuchet MS" w:cs="Times New Roman"/>
        </w:rPr>
        <w:t xml:space="preserve"> </w:t>
      </w:r>
      <w:r w:rsidR="00241C5B">
        <w:rPr>
          <w:rFonts w:ascii="Trebuchet MS" w:hAnsi="Trebuchet MS" w:cs="Times New Roman"/>
        </w:rPr>
        <w:t>_______________________</w:t>
      </w:r>
      <w:r w:rsidR="00C13128">
        <w:rPr>
          <w:rFonts w:ascii="Trebuchet MS" w:hAnsi="Trebuchet MS" w:cs="Times New Roman"/>
        </w:rPr>
        <w:t>__________________________________________</w:t>
      </w:r>
      <w:r w:rsidR="00B7170D" w:rsidRPr="00B7170D">
        <w:rPr>
          <w:rFonts w:ascii="Trebuchet MS" w:hAnsi="Trebuchet MS" w:cs="Times New Roman"/>
        </w:rPr>
        <w:t xml:space="preserve">, именуемое в дальнейшем </w:t>
      </w:r>
      <w:r w:rsidR="00241C5B" w:rsidRPr="00241C5B">
        <w:rPr>
          <w:rFonts w:ascii="Trebuchet MS" w:hAnsi="Trebuchet MS" w:cs="Times New Roman"/>
        </w:rPr>
        <w:t>«Подрядчик»</w:t>
      </w:r>
      <w:r w:rsidR="00241C5B">
        <w:rPr>
          <w:rFonts w:ascii="Trebuchet MS" w:hAnsi="Trebuchet MS" w:cs="Times New Roman"/>
        </w:rPr>
        <w:t xml:space="preserve">, </w:t>
      </w:r>
      <w:r w:rsidR="00B7170D" w:rsidRPr="00B7170D">
        <w:rPr>
          <w:rFonts w:ascii="Trebuchet MS" w:hAnsi="Trebuchet MS" w:cs="Times New Roman"/>
        </w:rPr>
        <w:t xml:space="preserve">в лице </w:t>
      </w:r>
      <w:r w:rsidR="00C13128">
        <w:rPr>
          <w:rFonts w:ascii="Trebuchet MS" w:hAnsi="Trebuchet MS" w:cs="Times New Roman"/>
        </w:rPr>
        <w:t>________________________________________</w:t>
      </w:r>
      <w:r w:rsidR="00B7170D" w:rsidRPr="00B7170D">
        <w:rPr>
          <w:rFonts w:ascii="Trebuchet MS" w:hAnsi="Trebuchet MS" w:cs="Times New Roman"/>
        </w:rPr>
        <w:t>, действующего на основании</w:t>
      </w:r>
      <w:r>
        <w:rPr>
          <w:rFonts w:ascii="Trebuchet MS" w:hAnsi="Trebuchet MS" w:cs="Times New Roman"/>
        </w:rPr>
        <w:t>___________</w:t>
      </w:r>
      <w:r w:rsidR="0032333D" w:rsidRPr="0032333D">
        <w:rPr>
          <w:rFonts w:ascii="Trebuchet MS" w:hAnsi="Trebuchet MS" w:cs="Times New Roman"/>
        </w:rPr>
        <w:t xml:space="preserve">, именуемое в дальнейшем </w:t>
      </w:r>
      <w:r w:rsidR="00241C5B" w:rsidRPr="00241C5B">
        <w:rPr>
          <w:rFonts w:ascii="Trebuchet MS" w:hAnsi="Trebuchet MS" w:cs="Times New Roman"/>
        </w:rPr>
        <w:t>«Подрядчик»</w:t>
      </w:r>
      <w:r w:rsidR="00241C5B">
        <w:rPr>
          <w:rFonts w:ascii="Trebuchet MS" w:hAnsi="Trebuchet MS" w:cs="Times New Roman"/>
        </w:rPr>
        <w:t xml:space="preserve">, </w:t>
      </w:r>
      <w:r w:rsidR="0032333D" w:rsidRPr="0032333D">
        <w:rPr>
          <w:rFonts w:ascii="Trebuchet MS" w:hAnsi="Trebuchet MS" w:cs="Times New Roman"/>
        </w:rPr>
        <w:t>с другой стороны, совместно в дальнейшем именуемые Стороны, а отдельно Сторона, заключили Антикоррупционную оговорку к настоящему договору, (далее</w:t>
      </w:r>
      <w:proofErr w:type="gramEnd"/>
      <w:r w:rsidR="0032333D" w:rsidRPr="0032333D">
        <w:rPr>
          <w:rFonts w:ascii="Trebuchet MS" w:hAnsi="Trebuchet MS" w:cs="Times New Roman"/>
        </w:rPr>
        <w:t xml:space="preserve"> - </w:t>
      </w:r>
      <w:proofErr w:type="gramStart"/>
      <w:r w:rsidR="0032333D" w:rsidRPr="0032333D">
        <w:rPr>
          <w:rFonts w:ascii="Trebuchet MS" w:hAnsi="Trebuchet MS" w:cs="Times New Roman"/>
        </w:rPr>
        <w:t>Договор) о нижеследующим:</w:t>
      </w:r>
      <w:proofErr w:type="gramEnd"/>
    </w:p>
    <w:p w:rsidR="00121916" w:rsidRPr="00121916" w:rsidRDefault="00121916" w:rsidP="00ED3122">
      <w:pPr>
        <w:pStyle w:val="af"/>
        <w:ind w:firstLine="709"/>
        <w:jc w:val="both"/>
        <w:rPr>
          <w:rFonts w:ascii="Trebuchet MS" w:hAnsi="Trebuchet MS"/>
          <w:b w:val="0"/>
          <w:sz w:val="24"/>
          <w:szCs w:val="24"/>
        </w:rPr>
      </w:pPr>
      <w:proofErr w:type="gramStart"/>
      <w:r w:rsidRPr="00121916">
        <w:rPr>
          <w:rFonts w:ascii="Trebuchet MS" w:hAnsi="Trebuchet MS"/>
          <w:b w:val="0"/>
          <w:sz w:val="24"/>
          <w:szCs w:val="24"/>
        </w:rPr>
        <w:t>1.При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2. </w:t>
      </w:r>
      <w:proofErr w:type="gramStart"/>
      <w:r w:rsidRPr="00121916">
        <w:rPr>
          <w:rFonts w:ascii="Trebuchet MS" w:hAnsi="Trebuchet MS"/>
          <w:b w:val="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3. </w:t>
      </w:r>
      <w:proofErr w:type="gramStart"/>
      <w:r w:rsidRPr="00121916">
        <w:rPr>
          <w:rFonts w:ascii="Trebuchet MS" w:hAnsi="Trebuchet MS"/>
          <w:b w:val="0"/>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Под действиями работника, осуществляемыми в пользу стимулирующей его Стороны, понимаются:</w:t>
      </w:r>
    </w:p>
    <w:p w:rsidR="00121916" w:rsidRPr="00121916" w:rsidRDefault="00121916" w:rsidP="00ED3122">
      <w:pPr>
        <w:pStyle w:val="af"/>
        <w:tabs>
          <w:tab w:val="left" w:pos="993"/>
        </w:tabs>
        <w:ind w:firstLine="709"/>
        <w:jc w:val="both"/>
        <w:rPr>
          <w:rFonts w:ascii="Trebuchet MS" w:hAnsi="Trebuchet MS"/>
          <w:b w:val="0"/>
          <w:sz w:val="24"/>
          <w:szCs w:val="24"/>
        </w:rPr>
      </w:pPr>
      <w:r w:rsidRPr="00121916">
        <w:rPr>
          <w:rFonts w:ascii="Trebuchet MS" w:hAnsi="Trebuchet MS"/>
          <w:b w:val="0"/>
          <w:sz w:val="24"/>
          <w:szCs w:val="24"/>
        </w:rPr>
        <w:t>-</w:t>
      </w:r>
      <w:r w:rsidRPr="00121916">
        <w:rPr>
          <w:rFonts w:ascii="Trebuchet MS" w:hAnsi="Trebuchet MS"/>
          <w:b w:val="0"/>
          <w:sz w:val="24"/>
          <w:szCs w:val="24"/>
        </w:rPr>
        <w:tab/>
        <w:t>предоставление неоправданных преимуществ по сравнению с другими контрагентами;</w:t>
      </w:r>
    </w:p>
    <w:p w:rsidR="00121916" w:rsidRPr="00121916" w:rsidRDefault="00121916" w:rsidP="00ED3122">
      <w:pPr>
        <w:pStyle w:val="af"/>
        <w:tabs>
          <w:tab w:val="left" w:pos="993"/>
        </w:tabs>
        <w:ind w:firstLine="709"/>
        <w:jc w:val="both"/>
        <w:rPr>
          <w:rFonts w:ascii="Trebuchet MS" w:hAnsi="Trebuchet MS"/>
          <w:b w:val="0"/>
          <w:sz w:val="24"/>
          <w:szCs w:val="24"/>
        </w:rPr>
      </w:pPr>
      <w:r w:rsidRPr="00121916">
        <w:rPr>
          <w:rFonts w:ascii="Trebuchet MS" w:hAnsi="Trebuchet MS"/>
          <w:b w:val="0"/>
          <w:sz w:val="24"/>
          <w:szCs w:val="24"/>
        </w:rPr>
        <w:t>-</w:t>
      </w:r>
      <w:r w:rsidRPr="00121916">
        <w:rPr>
          <w:rFonts w:ascii="Trebuchet MS" w:hAnsi="Trebuchet MS"/>
          <w:b w:val="0"/>
          <w:sz w:val="24"/>
          <w:szCs w:val="24"/>
        </w:rPr>
        <w:tab/>
        <w:t>предоставление каких-либо гарантий;</w:t>
      </w:r>
    </w:p>
    <w:p w:rsidR="00121916" w:rsidRPr="00121916" w:rsidRDefault="00121916" w:rsidP="00ED3122">
      <w:pPr>
        <w:pStyle w:val="af"/>
        <w:tabs>
          <w:tab w:val="left" w:pos="993"/>
        </w:tabs>
        <w:ind w:firstLine="709"/>
        <w:jc w:val="both"/>
        <w:rPr>
          <w:rFonts w:ascii="Trebuchet MS" w:hAnsi="Trebuchet MS"/>
          <w:b w:val="0"/>
          <w:sz w:val="24"/>
          <w:szCs w:val="24"/>
        </w:rPr>
      </w:pPr>
      <w:r w:rsidRPr="00121916">
        <w:rPr>
          <w:rFonts w:ascii="Trebuchet MS" w:hAnsi="Trebuchet MS"/>
          <w:b w:val="0"/>
          <w:sz w:val="24"/>
          <w:szCs w:val="24"/>
        </w:rPr>
        <w:t>-</w:t>
      </w:r>
      <w:r w:rsidRPr="00121916">
        <w:rPr>
          <w:rFonts w:ascii="Trebuchet MS" w:hAnsi="Trebuchet MS"/>
          <w:b w:val="0"/>
          <w:sz w:val="24"/>
          <w:szCs w:val="24"/>
        </w:rPr>
        <w:tab/>
        <w:t>ускорение существующих процедур;</w:t>
      </w:r>
    </w:p>
    <w:p w:rsidR="00121916" w:rsidRPr="00121916" w:rsidRDefault="00121916" w:rsidP="00ED3122">
      <w:pPr>
        <w:pStyle w:val="af"/>
        <w:tabs>
          <w:tab w:val="left" w:pos="993"/>
        </w:tabs>
        <w:ind w:firstLine="709"/>
        <w:jc w:val="both"/>
        <w:rPr>
          <w:rFonts w:ascii="Trebuchet MS" w:hAnsi="Trebuchet MS"/>
          <w:b w:val="0"/>
          <w:sz w:val="24"/>
          <w:szCs w:val="24"/>
        </w:rPr>
      </w:pPr>
      <w:r w:rsidRPr="00121916">
        <w:rPr>
          <w:rFonts w:ascii="Trebuchet MS" w:hAnsi="Trebuchet MS"/>
          <w:b w:val="0"/>
          <w:sz w:val="24"/>
          <w:szCs w:val="24"/>
        </w:rPr>
        <w:t>-</w:t>
      </w:r>
      <w:r w:rsidRPr="00121916">
        <w:rPr>
          <w:rFonts w:ascii="Trebuchet MS" w:hAnsi="Trebuchet MS"/>
          <w:b w:val="0"/>
          <w:sz w:val="24"/>
          <w:szCs w:val="24"/>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w:t>
      </w:r>
      <w:r w:rsidRPr="00121916">
        <w:rPr>
          <w:rFonts w:ascii="Trebuchet MS" w:hAnsi="Trebuchet MS"/>
          <w:b w:val="0"/>
          <w:sz w:val="24"/>
          <w:szCs w:val="24"/>
        </w:rPr>
        <w:lastRenderedPageBreak/>
        <w:t xml:space="preserve">произошло или не произойдет. Это подтверждение должно быть направлено в течение пяти рабочих дней </w:t>
      </w:r>
      <w:proofErr w:type="gramStart"/>
      <w:r w:rsidRPr="00121916">
        <w:rPr>
          <w:rFonts w:ascii="Trebuchet MS" w:hAnsi="Trebuchet MS"/>
          <w:b w:val="0"/>
          <w:sz w:val="24"/>
          <w:szCs w:val="24"/>
        </w:rPr>
        <w:t>с даты направления</w:t>
      </w:r>
      <w:proofErr w:type="gramEnd"/>
      <w:r w:rsidRPr="00121916">
        <w:rPr>
          <w:rFonts w:ascii="Trebuchet MS" w:hAnsi="Trebuchet MS"/>
          <w:b w:val="0"/>
          <w:sz w:val="24"/>
          <w:szCs w:val="24"/>
        </w:rPr>
        <w:t xml:space="preserve"> письменного уведомления.</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5. </w:t>
      </w:r>
      <w:proofErr w:type="gramStart"/>
      <w:r w:rsidRPr="00121916">
        <w:rPr>
          <w:rFonts w:ascii="Trebuchet MS" w:hAnsi="Trebuchet MS"/>
          <w:b w:val="0"/>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21916">
        <w:rPr>
          <w:rFonts w:ascii="Trebuchet MS" w:hAnsi="Trebuchet MS"/>
          <w:b w:val="0"/>
          <w:sz w:val="24"/>
          <w:szCs w:val="24"/>
        </w:rPr>
        <w:t xml:space="preserve"> доходов, полученных преступным путем.</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7. </w:t>
      </w:r>
      <w:proofErr w:type="gramStart"/>
      <w:r w:rsidRPr="00121916">
        <w:rPr>
          <w:rFonts w:ascii="Trebuchet MS" w:hAnsi="Trebuchet MS"/>
          <w:b w:val="0"/>
          <w:sz w:val="24"/>
          <w:szCs w:val="24"/>
        </w:rPr>
        <w:t xml:space="preserve">В целях проведения антикоррупционных проверок Подрядчик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Подрядчику информацию о цепочке собственников Подрядчика, включая бенефициаров (в том числе, конечных) по форме согласно Приложению № </w:t>
      </w:r>
      <w:r w:rsidR="00195304">
        <w:rPr>
          <w:rFonts w:ascii="Trebuchet MS" w:hAnsi="Trebuchet MS"/>
          <w:b w:val="0"/>
          <w:sz w:val="24"/>
          <w:szCs w:val="24"/>
        </w:rPr>
        <w:t>5</w:t>
      </w:r>
      <w:r w:rsidRPr="00121916">
        <w:rPr>
          <w:rFonts w:ascii="Trebuchet MS" w:hAnsi="Trebuchet MS"/>
          <w:b w:val="0"/>
          <w:sz w:val="24"/>
          <w:szCs w:val="24"/>
        </w:rPr>
        <w:t xml:space="preserve"> к настоящему Договору с приложением подтверждающих документов (далее – «Информация»).</w:t>
      </w:r>
      <w:proofErr w:type="gramEnd"/>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В случае изменений в цепочке собственников Подрядчика включая бенефициаров (в том числе, конечных) и (или) в исполнительных органах Подрядчик обязуется в течение пяти рабочих дней </w:t>
      </w:r>
      <w:proofErr w:type="gramStart"/>
      <w:r w:rsidRPr="00121916">
        <w:rPr>
          <w:rFonts w:ascii="Trebuchet MS" w:hAnsi="Trebuchet MS"/>
          <w:b w:val="0"/>
          <w:sz w:val="24"/>
          <w:szCs w:val="24"/>
        </w:rPr>
        <w:t>с даты внесения</w:t>
      </w:r>
      <w:proofErr w:type="gramEnd"/>
      <w:r w:rsidRPr="00121916">
        <w:rPr>
          <w:rFonts w:ascii="Trebuchet MS" w:hAnsi="Trebuchet MS"/>
          <w:b w:val="0"/>
          <w:sz w:val="24"/>
          <w:szCs w:val="24"/>
        </w:rPr>
        <w:t xml:space="preserve"> таких изменений предоставить соответствующую информацию Заказчику.</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Информация предоставляется на бумажном носителе, заверенная подписью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Указанное в настоящем пункте условие является существенным условием настоящего Договора в соответствии с ч.1 ст.432 ГК РФ.</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9. </w:t>
      </w:r>
      <w:proofErr w:type="gramStart"/>
      <w:r w:rsidRPr="00121916">
        <w:rPr>
          <w:rFonts w:ascii="Trebuchet MS" w:hAnsi="Trebuchet MS"/>
          <w:b w:val="0"/>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11. </w:t>
      </w:r>
      <w:proofErr w:type="gramStart"/>
      <w:r w:rsidRPr="00121916">
        <w:rPr>
          <w:rFonts w:ascii="Trebuchet MS" w:hAnsi="Trebuchet MS"/>
          <w:b w:val="0"/>
          <w:sz w:val="24"/>
          <w:szCs w:val="24"/>
        </w:rPr>
        <w:t xml:space="preserve">Одновременно с предоставлением Информации о цепочке собственников </w:t>
      </w:r>
      <w:r w:rsidRPr="00121916">
        <w:rPr>
          <w:rFonts w:ascii="Trebuchet MS" w:hAnsi="Trebuchet MS"/>
          <w:b w:val="0"/>
          <w:sz w:val="24"/>
          <w:szCs w:val="24"/>
        </w:rPr>
        <w:lastRenderedPageBreak/>
        <w:t xml:space="preserve">контрагента, включая бенефициаров (в том числе конечных), Заказчик обязан предоставить Подрядчику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w:t>
      </w:r>
      <w:r w:rsidR="00E93B28" w:rsidRPr="00CD2D2C">
        <w:rPr>
          <w:rFonts w:ascii="Trebuchet MS" w:hAnsi="Trebuchet MS"/>
          <w:b w:val="0"/>
          <w:sz w:val="24"/>
          <w:szCs w:val="24"/>
        </w:rPr>
        <w:t>П</w:t>
      </w:r>
      <w:r w:rsidRPr="00CD2D2C">
        <w:rPr>
          <w:rFonts w:ascii="Trebuchet MS" w:hAnsi="Trebuchet MS"/>
          <w:b w:val="0"/>
          <w:sz w:val="24"/>
          <w:szCs w:val="24"/>
        </w:rPr>
        <w:t xml:space="preserve">риложению </w:t>
      </w:r>
      <w:r w:rsidR="00E93B28" w:rsidRPr="00CD2D2C">
        <w:rPr>
          <w:rFonts w:ascii="Trebuchet MS" w:hAnsi="Trebuchet MS"/>
          <w:b w:val="0"/>
          <w:sz w:val="24"/>
          <w:szCs w:val="24"/>
        </w:rPr>
        <w:t>№6</w:t>
      </w:r>
      <w:r w:rsidR="00E93B28">
        <w:rPr>
          <w:rFonts w:ascii="Trebuchet MS" w:hAnsi="Trebuchet MS"/>
          <w:b w:val="0"/>
          <w:sz w:val="24"/>
          <w:szCs w:val="24"/>
        </w:rPr>
        <w:t xml:space="preserve"> </w:t>
      </w:r>
      <w:r w:rsidRPr="00121916">
        <w:rPr>
          <w:rFonts w:ascii="Trebuchet MS" w:hAnsi="Trebuchet MS"/>
          <w:b w:val="0"/>
          <w:sz w:val="24"/>
          <w:szCs w:val="24"/>
        </w:rPr>
        <w:t>к настоящему соглашению.</w:t>
      </w:r>
      <w:proofErr w:type="gramEnd"/>
    </w:p>
    <w:p w:rsidR="00121916" w:rsidRPr="00121916"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12. Подрядчик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B7170D" w:rsidRDefault="00121916" w:rsidP="00ED3122">
      <w:pPr>
        <w:pStyle w:val="af"/>
        <w:ind w:firstLine="709"/>
        <w:jc w:val="both"/>
        <w:rPr>
          <w:rFonts w:ascii="Trebuchet MS" w:hAnsi="Trebuchet MS"/>
          <w:b w:val="0"/>
          <w:sz w:val="24"/>
          <w:szCs w:val="24"/>
        </w:rPr>
      </w:pPr>
      <w:r w:rsidRPr="00121916">
        <w:rPr>
          <w:rFonts w:ascii="Trebuchet MS" w:hAnsi="Trebuchet MS"/>
          <w:b w:val="0"/>
          <w:sz w:val="24"/>
          <w:szCs w:val="24"/>
        </w:rPr>
        <w:t xml:space="preserve">13. </w:t>
      </w:r>
      <w:proofErr w:type="gramStart"/>
      <w:r w:rsidRPr="00121916">
        <w:rPr>
          <w:rFonts w:ascii="Trebuchet MS" w:hAnsi="Trebuchet MS"/>
          <w:b w:val="0"/>
          <w:sz w:val="24"/>
          <w:szCs w:val="24"/>
        </w:rPr>
        <w:t>В случае если Заказчик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1 настоящего соглашения, либо Заказчик понесет расходы в виде сумм возмещения морального и/или имущественного вреда, подлежащих возмещению субъекту персональных данных за</w:t>
      </w:r>
      <w:proofErr w:type="gramEnd"/>
      <w:r w:rsidRPr="00121916">
        <w:rPr>
          <w:rFonts w:ascii="Trebuchet MS" w:hAnsi="Trebuchet MS"/>
          <w:b w:val="0"/>
          <w:sz w:val="24"/>
          <w:szCs w:val="24"/>
        </w:rPr>
        <w:t xml:space="preserve"> </w:t>
      </w:r>
      <w:proofErr w:type="gramStart"/>
      <w:r w:rsidRPr="00121916">
        <w:rPr>
          <w:rFonts w:ascii="Trebuchet MS" w:hAnsi="Trebuchet MS"/>
          <w:b w:val="0"/>
          <w:sz w:val="24"/>
          <w:szCs w:val="24"/>
        </w:rPr>
        <w:t>нарушение Федерального закона РФ «О персональных данных» от 27.07.2006 №152-ФЗ в связи отсутствием согласия такого субъекта на обработку его персональных данных, предусмотренного пунктом 1 настоящего соглашения, Подрядчик обязан возместить Заказчику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w:t>
      </w:r>
      <w:proofErr w:type="gramEnd"/>
      <w:r w:rsidRPr="00121916">
        <w:rPr>
          <w:rFonts w:ascii="Trebuchet MS" w:hAnsi="Trebuchet MS"/>
          <w:b w:val="0"/>
          <w:sz w:val="24"/>
          <w:szCs w:val="24"/>
        </w:rPr>
        <w:t xml:space="preserve"> персональных данных.</w:t>
      </w:r>
    </w:p>
    <w:p w:rsidR="00B7170D" w:rsidRDefault="00B7170D" w:rsidP="00B7170D">
      <w:pPr>
        <w:pStyle w:val="af"/>
        <w:jc w:val="both"/>
        <w:rPr>
          <w:rFonts w:ascii="Trebuchet MS" w:hAnsi="Trebuchet MS"/>
          <w:b w:val="0"/>
          <w:sz w:val="24"/>
          <w:szCs w:val="24"/>
        </w:rPr>
      </w:pPr>
    </w:p>
    <w:p w:rsidR="00B7170D" w:rsidRDefault="00B7170D" w:rsidP="00B7170D">
      <w:pPr>
        <w:pStyle w:val="af"/>
        <w:jc w:val="both"/>
        <w:rPr>
          <w:rFonts w:ascii="Trebuchet MS" w:hAnsi="Trebuchet MS"/>
          <w:b w:val="0"/>
          <w:sz w:val="24"/>
          <w:szCs w:val="24"/>
        </w:rPr>
      </w:pPr>
    </w:p>
    <w:p w:rsidR="0032333D" w:rsidRPr="0032333D" w:rsidRDefault="0032333D" w:rsidP="00121916">
      <w:pPr>
        <w:pStyle w:val="af"/>
        <w:jc w:val="left"/>
        <w:rPr>
          <w:rFonts w:ascii="Trebuchet MS" w:hAnsi="Trebuchet MS"/>
          <w:b w:val="0"/>
          <w:sz w:val="24"/>
          <w:szCs w:val="24"/>
        </w:rPr>
      </w:pPr>
    </w:p>
    <w:p w:rsidR="0032333D" w:rsidRPr="0032333D" w:rsidRDefault="0032333D" w:rsidP="0032333D">
      <w:pPr>
        <w:pStyle w:val="af"/>
        <w:ind w:left="425"/>
        <w:rPr>
          <w:rFonts w:ascii="Trebuchet MS" w:hAnsi="Trebuchet MS"/>
          <w:sz w:val="24"/>
          <w:szCs w:val="24"/>
        </w:rPr>
      </w:pPr>
      <w:r w:rsidRPr="0032333D">
        <w:rPr>
          <w:rFonts w:ascii="Trebuchet MS" w:hAnsi="Trebuchet MS"/>
          <w:sz w:val="24"/>
          <w:szCs w:val="24"/>
        </w:rPr>
        <w:t>ПОДПИСИ СТОРОН:</w:t>
      </w:r>
    </w:p>
    <w:p w:rsidR="0032333D" w:rsidRPr="00CB0628" w:rsidRDefault="0032333D" w:rsidP="0032333D">
      <w:pPr>
        <w:pStyle w:val="af"/>
        <w:ind w:left="425"/>
        <w:rPr>
          <w:rFonts w:ascii="Trebuchet MS" w:hAnsi="Trebuchet MS"/>
          <w:sz w:val="24"/>
          <w:szCs w:val="24"/>
        </w:rPr>
      </w:pPr>
    </w:p>
    <w:p w:rsidR="00A70DF5" w:rsidRPr="00A70DF5" w:rsidRDefault="00241C5B" w:rsidP="00A70DF5">
      <w:pPr>
        <w:pStyle w:val="af"/>
        <w:tabs>
          <w:tab w:val="left" w:pos="4962"/>
        </w:tabs>
        <w:jc w:val="both"/>
        <w:rPr>
          <w:rFonts w:ascii="Trebuchet MS" w:hAnsi="Trebuchet MS"/>
          <w:sz w:val="24"/>
          <w:szCs w:val="24"/>
        </w:rPr>
      </w:pPr>
      <w:r>
        <w:rPr>
          <w:rFonts w:ascii="Trebuchet MS" w:hAnsi="Trebuchet MS"/>
          <w:sz w:val="24"/>
          <w:szCs w:val="24"/>
        </w:rPr>
        <w:t xml:space="preserve">    Подрядчик</w:t>
      </w:r>
      <w:r w:rsidR="00A70DF5" w:rsidRPr="00A70DF5">
        <w:rPr>
          <w:rFonts w:ascii="Trebuchet MS" w:hAnsi="Trebuchet MS"/>
          <w:sz w:val="24"/>
          <w:szCs w:val="24"/>
        </w:rPr>
        <w:t>:                                                          Заказчик:</w:t>
      </w:r>
    </w:p>
    <w:p w:rsidR="00395BFF" w:rsidRPr="00395BFF"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 xml:space="preserve">                                                                                ООО «ЦДС» </w:t>
      </w:r>
    </w:p>
    <w:p w:rsidR="00395BFF" w:rsidRPr="00395BFF"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ab/>
      </w:r>
      <w:r w:rsidRPr="00395BFF">
        <w:rPr>
          <w:rFonts w:ascii="Trebuchet MS" w:hAnsi="Trebuchet MS"/>
          <w:b w:val="0"/>
          <w:sz w:val="24"/>
          <w:szCs w:val="24"/>
        </w:rPr>
        <w:tab/>
      </w:r>
      <w:r w:rsidRPr="00395BFF">
        <w:rPr>
          <w:rFonts w:ascii="Trebuchet MS" w:hAnsi="Trebuchet MS"/>
          <w:b w:val="0"/>
          <w:sz w:val="24"/>
          <w:szCs w:val="24"/>
        </w:rPr>
        <w:tab/>
        <w:t xml:space="preserve">     Генеральный директор</w:t>
      </w:r>
    </w:p>
    <w:p w:rsidR="00395BFF" w:rsidRPr="00395BFF"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 xml:space="preserve">   </w:t>
      </w:r>
    </w:p>
    <w:p w:rsidR="00A70DF5"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__________________                                                    ______________ С.И. Горшенин</w:t>
      </w:r>
    </w:p>
    <w:p w:rsidR="00395BFF" w:rsidRPr="00A70DF5" w:rsidRDefault="00395BFF" w:rsidP="00395BFF">
      <w:pPr>
        <w:pStyle w:val="af"/>
        <w:tabs>
          <w:tab w:val="left" w:pos="4962"/>
        </w:tabs>
        <w:jc w:val="both"/>
        <w:rPr>
          <w:rFonts w:ascii="Trebuchet MS" w:hAnsi="Trebuchet MS"/>
          <w:b w:val="0"/>
          <w:sz w:val="24"/>
          <w:szCs w:val="24"/>
        </w:rPr>
      </w:pPr>
    </w:p>
    <w:p w:rsidR="00A70DF5" w:rsidRPr="00A70DF5" w:rsidRDefault="00A70DF5" w:rsidP="00A70DF5">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«_____» _________________ </w:t>
      </w:r>
      <w:r w:rsidR="006067DF">
        <w:rPr>
          <w:rFonts w:ascii="Trebuchet MS" w:hAnsi="Trebuchet MS"/>
          <w:b w:val="0"/>
          <w:sz w:val="24"/>
          <w:szCs w:val="24"/>
        </w:rPr>
        <w:t>2018</w:t>
      </w:r>
      <w:r w:rsidRPr="00A70DF5">
        <w:rPr>
          <w:rFonts w:ascii="Trebuchet MS" w:hAnsi="Trebuchet MS"/>
          <w:b w:val="0"/>
          <w:sz w:val="24"/>
          <w:szCs w:val="24"/>
        </w:rPr>
        <w:t xml:space="preserve"> г.                              «_____» ______________ </w:t>
      </w:r>
      <w:r w:rsidR="006067DF">
        <w:rPr>
          <w:rFonts w:ascii="Trebuchet MS" w:hAnsi="Trebuchet MS"/>
          <w:b w:val="0"/>
          <w:sz w:val="24"/>
          <w:szCs w:val="24"/>
        </w:rPr>
        <w:t>2018</w:t>
      </w:r>
      <w:r w:rsidRPr="00A70DF5">
        <w:rPr>
          <w:rFonts w:ascii="Trebuchet MS" w:hAnsi="Trebuchet MS"/>
          <w:b w:val="0"/>
          <w:sz w:val="24"/>
          <w:szCs w:val="24"/>
        </w:rPr>
        <w:t xml:space="preserve"> г.</w:t>
      </w: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395BFF" w:rsidRDefault="00395BFF" w:rsidP="007F34E4">
      <w:pPr>
        <w:widowControl/>
        <w:jc w:val="right"/>
        <w:rPr>
          <w:rFonts w:ascii="Trebuchet MS" w:eastAsia="Times New Roman" w:hAnsi="Trebuchet MS" w:cs="Times New Roman"/>
          <w:bCs/>
          <w:color w:val="auto"/>
          <w:lang w:bidi="ar-SA"/>
        </w:rPr>
      </w:pPr>
    </w:p>
    <w:p w:rsidR="00395BFF" w:rsidRDefault="00395BFF" w:rsidP="007F34E4">
      <w:pPr>
        <w:widowControl/>
        <w:jc w:val="right"/>
        <w:rPr>
          <w:rFonts w:ascii="Trebuchet MS" w:eastAsia="Times New Roman" w:hAnsi="Trebuchet MS" w:cs="Times New Roman"/>
          <w:bCs/>
          <w:color w:val="auto"/>
          <w:lang w:bidi="ar-SA"/>
        </w:rPr>
      </w:pPr>
    </w:p>
    <w:p w:rsidR="00395BFF" w:rsidRDefault="00395BFF" w:rsidP="007F34E4">
      <w:pPr>
        <w:widowControl/>
        <w:jc w:val="right"/>
        <w:rPr>
          <w:rFonts w:ascii="Trebuchet MS" w:eastAsia="Times New Roman" w:hAnsi="Trebuchet MS" w:cs="Times New Roman"/>
          <w:bCs/>
          <w:color w:val="auto"/>
          <w:lang w:bidi="ar-SA"/>
        </w:rPr>
      </w:pPr>
    </w:p>
    <w:p w:rsidR="007F34E4" w:rsidRDefault="007F34E4" w:rsidP="007F34E4">
      <w:pPr>
        <w:widowControl/>
        <w:jc w:val="right"/>
        <w:rPr>
          <w:rFonts w:ascii="Trebuchet MS" w:eastAsia="Times New Roman" w:hAnsi="Trebuchet MS" w:cs="Times New Roman"/>
          <w:bCs/>
          <w:color w:val="auto"/>
          <w:lang w:bidi="ar-SA"/>
        </w:rPr>
      </w:pPr>
    </w:p>
    <w:p w:rsidR="007F34E4" w:rsidRPr="007F34E4" w:rsidRDefault="007F34E4" w:rsidP="007F34E4">
      <w:pPr>
        <w:widowControl/>
        <w:jc w:val="right"/>
        <w:rPr>
          <w:rFonts w:ascii="Trebuchet MS" w:eastAsia="Times New Roman" w:hAnsi="Trebuchet MS" w:cs="Times New Roman"/>
          <w:bCs/>
          <w:color w:val="auto"/>
          <w:lang w:bidi="ar-SA"/>
        </w:rPr>
      </w:pPr>
      <w:r w:rsidRPr="007F34E4">
        <w:rPr>
          <w:rFonts w:ascii="Trebuchet MS" w:eastAsia="Times New Roman" w:hAnsi="Trebuchet MS" w:cs="Times New Roman"/>
          <w:bCs/>
          <w:color w:val="auto"/>
          <w:lang w:bidi="ar-SA"/>
        </w:rPr>
        <w:lastRenderedPageBreak/>
        <w:t xml:space="preserve">Приложение № </w:t>
      </w:r>
      <w:r>
        <w:rPr>
          <w:rFonts w:ascii="Trebuchet MS" w:eastAsia="Times New Roman" w:hAnsi="Trebuchet MS" w:cs="Times New Roman"/>
          <w:bCs/>
          <w:color w:val="auto"/>
          <w:lang w:bidi="ar-SA"/>
        </w:rPr>
        <w:t>5</w:t>
      </w:r>
    </w:p>
    <w:p w:rsidR="007F34E4" w:rsidRPr="007F34E4" w:rsidRDefault="007F34E4" w:rsidP="007F34E4">
      <w:pPr>
        <w:widowControl/>
        <w:jc w:val="right"/>
        <w:rPr>
          <w:rFonts w:ascii="Trebuchet MS" w:eastAsia="Times New Roman" w:hAnsi="Trebuchet MS" w:cs="Times New Roman"/>
          <w:bCs/>
          <w:color w:val="auto"/>
          <w:lang w:bidi="ar-SA"/>
        </w:rPr>
      </w:pPr>
      <w:r w:rsidRPr="007F34E4">
        <w:rPr>
          <w:rFonts w:ascii="Trebuchet MS" w:eastAsia="Times New Roman" w:hAnsi="Trebuchet MS" w:cs="Times New Roman"/>
          <w:bCs/>
          <w:color w:val="auto"/>
          <w:lang w:bidi="ar-SA"/>
        </w:rPr>
        <w:t xml:space="preserve">к договору  № ______________________  </w:t>
      </w:r>
    </w:p>
    <w:p w:rsidR="00195304" w:rsidRPr="00E93B28" w:rsidRDefault="007F34E4" w:rsidP="007F34E4">
      <w:pPr>
        <w:widowControl/>
        <w:jc w:val="right"/>
        <w:rPr>
          <w:rFonts w:ascii="Trebuchet MS" w:eastAsia="Times New Roman" w:hAnsi="Trebuchet MS" w:cs="Times New Roman"/>
          <w:color w:val="auto"/>
          <w:lang w:bidi="ar-SA"/>
        </w:rPr>
      </w:pPr>
      <w:r w:rsidRPr="007F34E4">
        <w:rPr>
          <w:rFonts w:ascii="Trebuchet MS" w:eastAsia="Times New Roman" w:hAnsi="Trebuchet MS" w:cs="Times New Roman"/>
          <w:bCs/>
          <w:color w:val="auto"/>
          <w:lang w:bidi="ar-SA"/>
        </w:rPr>
        <w:t xml:space="preserve">     от ______________</w:t>
      </w:r>
    </w:p>
    <w:p w:rsidR="00195304" w:rsidRPr="00E93B28" w:rsidRDefault="00195304" w:rsidP="00195304">
      <w:pPr>
        <w:widowControl/>
        <w:tabs>
          <w:tab w:val="left" w:pos="11745"/>
        </w:tabs>
        <w:jc w:val="center"/>
        <w:rPr>
          <w:rFonts w:ascii="Trebuchet MS" w:eastAsia="Times New Roman" w:hAnsi="Trebuchet MS" w:cs="Times New Roman"/>
          <w:b/>
          <w:bCs/>
          <w:color w:val="auto"/>
          <w:lang w:bidi="ar-SA"/>
        </w:rPr>
      </w:pPr>
    </w:p>
    <w:p w:rsidR="00195304" w:rsidRPr="00E93B28" w:rsidRDefault="00195304" w:rsidP="00195304">
      <w:pPr>
        <w:widowControl/>
        <w:tabs>
          <w:tab w:val="left" w:pos="11745"/>
        </w:tabs>
        <w:jc w:val="center"/>
        <w:rPr>
          <w:rFonts w:ascii="Trebuchet MS" w:eastAsia="Times New Roman" w:hAnsi="Trebuchet MS" w:cs="Times New Roman"/>
          <w:b/>
          <w:bCs/>
          <w:color w:val="auto"/>
          <w:lang w:bidi="ar-SA"/>
        </w:rPr>
      </w:pPr>
    </w:p>
    <w:p w:rsidR="00195304" w:rsidRPr="00E93B28" w:rsidRDefault="00195304" w:rsidP="00195304">
      <w:pPr>
        <w:widowControl/>
        <w:tabs>
          <w:tab w:val="left" w:pos="11745"/>
        </w:tabs>
        <w:jc w:val="center"/>
        <w:rPr>
          <w:rFonts w:ascii="Trebuchet MS" w:eastAsia="Times New Roman" w:hAnsi="Trebuchet MS" w:cs="Times New Roman"/>
          <w:b/>
          <w:bCs/>
          <w:color w:val="auto"/>
          <w:lang w:bidi="ar-SA"/>
        </w:rPr>
      </w:pPr>
    </w:p>
    <w:p w:rsidR="00195304" w:rsidRPr="00E93B28" w:rsidRDefault="00195304" w:rsidP="00195304">
      <w:pPr>
        <w:widowControl/>
        <w:tabs>
          <w:tab w:val="left" w:pos="11745"/>
        </w:tabs>
        <w:jc w:val="center"/>
        <w:rPr>
          <w:rFonts w:ascii="Trebuchet MS" w:eastAsia="Times New Roman" w:hAnsi="Trebuchet MS" w:cs="Times New Roman"/>
          <w:b/>
          <w:bCs/>
          <w:color w:val="auto"/>
          <w:lang w:bidi="ar-SA"/>
        </w:rPr>
      </w:pPr>
    </w:p>
    <w:p w:rsidR="00E93B28" w:rsidRDefault="00195304" w:rsidP="00195304">
      <w:pPr>
        <w:widowControl/>
        <w:tabs>
          <w:tab w:val="left" w:pos="11745"/>
        </w:tabs>
        <w:jc w:val="center"/>
        <w:rPr>
          <w:rFonts w:ascii="Trebuchet MS" w:eastAsia="Times New Roman" w:hAnsi="Trebuchet MS" w:cs="Times New Roman"/>
          <w:b/>
          <w:bCs/>
          <w:color w:val="auto"/>
          <w:lang w:bidi="ar-SA"/>
        </w:rPr>
      </w:pPr>
      <w:r w:rsidRPr="00E93B28">
        <w:rPr>
          <w:rFonts w:ascii="Trebuchet MS" w:eastAsia="Times New Roman" w:hAnsi="Trebuchet MS" w:cs="Times New Roman"/>
          <w:b/>
          <w:bCs/>
          <w:color w:val="auto"/>
          <w:lang w:bidi="ar-SA"/>
        </w:rPr>
        <w:t xml:space="preserve">Информация о цепочке собственников контрагента, включая бенефициаров </w:t>
      </w:r>
    </w:p>
    <w:p w:rsidR="00195304" w:rsidRPr="00E93B28" w:rsidRDefault="00195304" w:rsidP="00195304">
      <w:pPr>
        <w:widowControl/>
        <w:tabs>
          <w:tab w:val="left" w:pos="11745"/>
        </w:tabs>
        <w:jc w:val="center"/>
        <w:rPr>
          <w:rFonts w:ascii="Trebuchet MS" w:eastAsia="Times New Roman" w:hAnsi="Trebuchet MS" w:cs="Times New Roman"/>
          <w:b/>
          <w:bCs/>
          <w:color w:val="auto"/>
          <w:lang w:bidi="ar-SA"/>
        </w:rPr>
      </w:pPr>
      <w:r w:rsidRPr="00E93B28">
        <w:rPr>
          <w:rFonts w:ascii="Trebuchet MS" w:eastAsia="Times New Roman" w:hAnsi="Trebuchet MS" w:cs="Times New Roman"/>
          <w:b/>
          <w:bCs/>
          <w:color w:val="auto"/>
          <w:lang w:bidi="ar-SA"/>
        </w:rPr>
        <w:t>(в том числе, конечных)                                                                                                                       (по состоянию на «___» ________ 20__ г.</w:t>
      </w:r>
      <w:proofErr w:type="gramStart"/>
      <w:r w:rsidRPr="00E93B28">
        <w:rPr>
          <w:rFonts w:ascii="Trebuchet MS" w:eastAsia="Times New Roman" w:hAnsi="Trebuchet MS" w:cs="Times New Roman"/>
          <w:b/>
          <w:bCs/>
          <w:color w:val="auto"/>
          <w:lang w:bidi="ar-SA"/>
        </w:rPr>
        <w:t xml:space="preserve"> )</w:t>
      </w:r>
      <w:proofErr w:type="gramEnd"/>
    </w:p>
    <w:p w:rsidR="00195304" w:rsidRPr="00E93B28" w:rsidRDefault="00195304" w:rsidP="00195304">
      <w:pPr>
        <w:widowControl/>
        <w:tabs>
          <w:tab w:val="left" w:pos="11745"/>
        </w:tabs>
        <w:jc w:val="center"/>
        <w:rPr>
          <w:rFonts w:ascii="Trebuchet MS" w:eastAsia="Times New Roman" w:hAnsi="Trebuchet MS" w:cs="Times New Roman"/>
          <w:b/>
          <w:bCs/>
          <w:color w:val="auto"/>
          <w:lang w:bidi="ar-SA"/>
        </w:rPr>
      </w:pPr>
    </w:p>
    <w:tbl>
      <w:tblPr>
        <w:tblStyle w:val="11"/>
        <w:tblW w:w="0" w:type="auto"/>
        <w:tblLook w:val="04A0" w:firstRow="1" w:lastRow="0" w:firstColumn="1" w:lastColumn="0" w:noHBand="0" w:noVBand="1"/>
      </w:tblPr>
      <w:tblGrid>
        <w:gridCol w:w="820"/>
        <w:gridCol w:w="2440"/>
        <w:gridCol w:w="2523"/>
        <w:gridCol w:w="2119"/>
        <w:gridCol w:w="2378"/>
      </w:tblGrid>
      <w:tr w:rsidR="00195304" w:rsidRPr="00E93B28" w:rsidTr="00176FFF">
        <w:tc>
          <w:tcPr>
            <w:tcW w:w="1526" w:type="dxa"/>
            <w:vAlign w:val="center"/>
          </w:tcPr>
          <w:p w:rsidR="00195304" w:rsidRPr="00E93B28" w:rsidRDefault="00E93B28" w:rsidP="00195304">
            <w:pPr>
              <w:jc w:val="center"/>
              <w:rPr>
                <w:rFonts w:ascii="Trebuchet MS" w:hAnsi="Trebuchet MS"/>
                <w:color w:val="auto"/>
                <w:sz w:val="24"/>
                <w:szCs w:val="24"/>
              </w:rPr>
            </w:pPr>
            <w:r w:rsidRPr="00E93B28">
              <w:rPr>
                <w:rFonts w:ascii="Trebuchet MS" w:hAnsi="Trebuchet MS"/>
                <w:noProof/>
                <w:color w:val="auto"/>
              </w:rPr>
              <mc:AlternateContent>
                <mc:Choice Requires="wps">
                  <w:drawing>
                    <wp:anchor distT="0" distB="0" distL="114300" distR="114300" simplePos="0" relativeHeight="251659264" behindDoc="0" locked="0" layoutInCell="1" allowOverlap="1" wp14:anchorId="7AFFBEB0" wp14:editId="40436DC8">
                      <wp:simplePos x="0" y="0"/>
                      <wp:positionH relativeFrom="column">
                        <wp:posOffset>81915</wp:posOffset>
                      </wp:positionH>
                      <wp:positionV relativeFrom="paragraph">
                        <wp:posOffset>-140970</wp:posOffset>
                      </wp:positionV>
                      <wp:extent cx="5198745" cy="2071370"/>
                      <wp:effectExtent l="57150" t="990600" r="59055" b="995680"/>
                      <wp:wrapNone/>
                      <wp:docPr id="2" name="Поле 2"/>
                      <wp:cNvGraphicFramePr/>
                      <a:graphic xmlns:a="http://schemas.openxmlformats.org/drawingml/2006/main">
                        <a:graphicData uri="http://schemas.microsoft.com/office/word/2010/wordprocessingShape">
                          <wps:wsp>
                            <wps:cNvSpPr txBox="1"/>
                            <wps:spPr>
                              <a:xfrm rot="20061387">
                                <a:off x="0" y="0"/>
                                <a:ext cx="5198745" cy="2071370"/>
                              </a:xfrm>
                              <a:prstGeom prst="rect">
                                <a:avLst/>
                              </a:prstGeom>
                              <a:noFill/>
                              <a:ln>
                                <a:noFill/>
                              </a:ln>
                              <a:effectLst/>
                            </wps:spPr>
                            <wps:txbx>
                              <w:txbxContent>
                                <w:p w:rsidR="00176FFF" w:rsidRDefault="00176FFF" w:rsidP="00195304">
                                  <w:pPr>
                                    <w:pageBreakBefore/>
                                    <w:jc w:val="center"/>
                                    <w:outlineLvl w:val="0"/>
                                    <w:rPr>
                                      <w:b/>
                                      <w:bCs/>
                                      <w:color w:val="EEECE1"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735A6">
                                    <w:rPr>
                                      <w:b/>
                                      <w:bCs/>
                                      <w:color w:val="EEECE1"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ОБРАЗЕЦ</w:t>
                                  </w:r>
                                </w:p>
                                <w:p w:rsidR="00176FFF" w:rsidRPr="00C735A6" w:rsidRDefault="00176FFF" w:rsidP="00195304">
                                  <w:pPr>
                                    <w:pageBreakBefore/>
                                    <w:jc w:val="center"/>
                                    <w:outlineLvl w:val="0"/>
                                    <w:rPr>
                                      <w:b/>
                                      <w:bCs/>
                                      <w:color w:val="EEECE1"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6.45pt;margin-top:-11.1pt;width:409.35pt;height:163.1pt;rotation:-168057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" filled="f" stroked="f">
                      <v:textbox>
                        <w:txbxContent>
                          <w:p w:rsidR="00176FFF" w:rsidRDefault="00176FFF" w:rsidP="00195304">
                            <w:pPr>
                              <w:pageBreakBefore/>
                              <w:jc w:val="center"/>
                              <w:outlineLvl w:val="0"/>
                              <w:rPr>
                                <w:b/>
                                <w:bCs/>
                                <w:color w:val="EEECE1"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735A6">
                              <w:rPr>
                                <w:b/>
                                <w:bCs/>
                                <w:color w:val="EEECE1"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ОБРАЗЕЦ</w:t>
                            </w:r>
                          </w:p>
                          <w:p w:rsidR="00176FFF" w:rsidRPr="00C735A6" w:rsidRDefault="00176FFF" w:rsidP="00195304">
                            <w:pPr>
                              <w:pageBreakBefore/>
                              <w:jc w:val="center"/>
                              <w:outlineLvl w:val="0"/>
                              <w:rPr>
                                <w:b/>
                                <w:bCs/>
                                <w:color w:val="EEECE1" w:themeColor="background2"/>
                                <w:sz w:val="144"/>
                                <w:szCs w:val="1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195304" w:rsidRPr="00E93B28">
              <w:rPr>
                <w:rFonts w:ascii="Trebuchet MS" w:hAnsi="Trebuchet MS"/>
                <w:color w:val="auto"/>
                <w:sz w:val="24"/>
                <w:szCs w:val="24"/>
              </w:rPr>
              <w:t xml:space="preserve">№ </w:t>
            </w:r>
            <w:proofErr w:type="gramStart"/>
            <w:r w:rsidR="00195304" w:rsidRPr="00E93B28">
              <w:rPr>
                <w:rFonts w:ascii="Trebuchet MS" w:hAnsi="Trebuchet MS"/>
                <w:color w:val="auto"/>
                <w:sz w:val="24"/>
                <w:szCs w:val="24"/>
              </w:rPr>
              <w:t>п</w:t>
            </w:r>
            <w:proofErr w:type="gramEnd"/>
            <w:r w:rsidR="00195304" w:rsidRPr="00E93B28">
              <w:rPr>
                <w:rFonts w:ascii="Trebuchet MS" w:hAnsi="Trebuchet MS"/>
                <w:color w:val="auto"/>
                <w:sz w:val="24"/>
                <w:szCs w:val="24"/>
              </w:rPr>
              <w:t>/п</w:t>
            </w:r>
          </w:p>
        </w:tc>
        <w:tc>
          <w:tcPr>
            <w:tcW w:w="4388" w:type="dxa"/>
            <w:vAlign w:val="center"/>
          </w:tcPr>
          <w:p w:rsidR="00195304" w:rsidRPr="00E93B28" w:rsidRDefault="00195304" w:rsidP="00195304">
            <w:pPr>
              <w:jc w:val="center"/>
              <w:rPr>
                <w:rFonts w:ascii="Trebuchet MS" w:hAnsi="Trebuchet MS"/>
                <w:color w:val="auto"/>
                <w:sz w:val="24"/>
                <w:szCs w:val="24"/>
              </w:rPr>
            </w:pPr>
            <w:r w:rsidRPr="00E93B28">
              <w:rPr>
                <w:rFonts w:ascii="Trebuchet MS" w:hAnsi="Trebuchet MS"/>
                <w:color w:val="auto"/>
                <w:sz w:val="24"/>
                <w:szCs w:val="24"/>
              </w:rPr>
              <w:t>Наименование контрагента                                    (ИНН и вид деятельности)</w:t>
            </w:r>
          </w:p>
        </w:tc>
        <w:tc>
          <w:tcPr>
            <w:tcW w:w="2957" w:type="dxa"/>
            <w:vAlign w:val="center"/>
          </w:tcPr>
          <w:p w:rsidR="00195304" w:rsidRPr="00E93B28" w:rsidRDefault="00195304" w:rsidP="00195304">
            <w:pPr>
              <w:jc w:val="center"/>
              <w:rPr>
                <w:rFonts w:ascii="Trebuchet MS" w:hAnsi="Trebuchet MS"/>
                <w:color w:val="auto"/>
                <w:sz w:val="24"/>
                <w:szCs w:val="24"/>
              </w:rPr>
            </w:pPr>
            <w:r w:rsidRPr="00E93B28">
              <w:rPr>
                <w:rFonts w:ascii="Trebuchet MS" w:hAnsi="Trebuchet MS"/>
                <w:color w:val="auto"/>
                <w:sz w:val="24"/>
                <w:szCs w:val="24"/>
              </w:rPr>
              <w:t>Договор//Контракт (реквизиты, предмет, цена, срок действия и иные существенные условия)</w:t>
            </w:r>
          </w:p>
        </w:tc>
        <w:tc>
          <w:tcPr>
            <w:tcW w:w="2957" w:type="dxa"/>
            <w:vAlign w:val="center"/>
          </w:tcPr>
          <w:p w:rsidR="00195304" w:rsidRPr="00E93B28" w:rsidRDefault="00195304" w:rsidP="00195304">
            <w:pPr>
              <w:jc w:val="center"/>
              <w:rPr>
                <w:rFonts w:ascii="Trebuchet MS" w:hAnsi="Trebuchet MS"/>
                <w:color w:val="auto"/>
                <w:sz w:val="24"/>
                <w:szCs w:val="24"/>
              </w:rPr>
            </w:pPr>
            <w:r w:rsidRPr="00E93B28">
              <w:rPr>
                <w:rFonts w:ascii="Trebuchet MS" w:hAnsi="Trebuchet MS"/>
                <w:color w:val="auto"/>
                <w:sz w:val="24"/>
                <w:szCs w:val="24"/>
              </w:rPr>
              <w:t>Информация о цепочке собственников контрагента, включая бенефициаров (в том числе конечных)                                                                    (ФИО, паспортные данные, ИНН)</w:t>
            </w:r>
          </w:p>
        </w:tc>
        <w:tc>
          <w:tcPr>
            <w:tcW w:w="2958" w:type="dxa"/>
            <w:vAlign w:val="center"/>
          </w:tcPr>
          <w:p w:rsidR="00195304" w:rsidRPr="00E93B28" w:rsidRDefault="00195304" w:rsidP="00195304">
            <w:pPr>
              <w:jc w:val="center"/>
              <w:rPr>
                <w:rFonts w:ascii="Trebuchet MS" w:hAnsi="Trebuchet MS"/>
                <w:color w:val="auto"/>
                <w:sz w:val="24"/>
                <w:szCs w:val="24"/>
              </w:rPr>
            </w:pPr>
            <w:r w:rsidRPr="00E93B28">
              <w:rPr>
                <w:rFonts w:ascii="Trebuchet MS" w:hAnsi="Trebuchet MS"/>
                <w:color w:val="auto"/>
                <w:sz w:val="24"/>
                <w:szCs w:val="24"/>
              </w:rPr>
              <w:t>Подтверждающие документы              (наименование, реквизиты)</w:t>
            </w:r>
          </w:p>
        </w:tc>
      </w:tr>
      <w:tr w:rsidR="00195304" w:rsidRPr="00E93B28" w:rsidTr="00176FFF">
        <w:tc>
          <w:tcPr>
            <w:tcW w:w="1526" w:type="dxa"/>
          </w:tcPr>
          <w:p w:rsidR="00195304" w:rsidRPr="00E93B28" w:rsidRDefault="00195304" w:rsidP="00195304">
            <w:pPr>
              <w:tabs>
                <w:tab w:val="left" w:pos="11745"/>
              </w:tabs>
              <w:jc w:val="center"/>
              <w:rPr>
                <w:rFonts w:ascii="Trebuchet MS" w:hAnsi="Trebuchet MS"/>
                <w:color w:val="auto"/>
                <w:sz w:val="24"/>
                <w:szCs w:val="24"/>
              </w:rPr>
            </w:pPr>
            <w:r w:rsidRPr="00E93B28">
              <w:rPr>
                <w:rFonts w:ascii="Trebuchet MS" w:hAnsi="Trebuchet MS"/>
                <w:color w:val="auto"/>
                <w:sz w:val="24"/>
                <w:szCs w:val="24"/>
              </w:rPr>
              <w:t>1</w:t>
            </w:r>
          </w:p>
        </w:tc>
        <w:tc>
          <w:tcPr>
            <w:tcW w:w="4388" w:type="dxa"/>
          </w:tcPr>
          <w:p w:rsidR="00195304" w:rsidRPr="00E93B28" w:rsidRDefault="00195304" w:rsidP="00195304">
            <w:pPr>
              <w:tabs>
                <w:tab w:val="left" w:pos="11745"/>
              </w:tabs>
              <w:jc w:val="center"/>
              <w:rPr>
                <w:rFonts w:ascii="Trebuchet MS" w:hAnsi="Trebuchet MS"/>
                <w:color w:val="auto"/>
                <w:sz w:val="24"/>
                <w:szCs w:val="24"/>
              </w:rPr>
            </w:pPr>
            <w:r w:rsidRPr="00E93B28">
              <w:rPr>
                <w:rFonts w:ascii="Trebuchet MS" w:hAnsi="Trebuchet MS"/>
                <w:color w:val="auto"/>
                <w:sz w:val="24"/>
                <w:szCs w:val="24"/>
              </w:rPr>
              <w:t>2</w:t>
            </w:r>
          </w:p>
        </w:tc>
        <w:tc>
          <w:tcPr>
            <w:tcW w:w="2957" w:type="dxa"/>
          </w:tcPr>
          <w:p w:rsidR="00195304" w:rsidRPr="00E93B28" w:rsidRDefault="00195304" w:rsidP="00195304">
            <w:pPr>
              <w:tabs>
                <w:tab w:val="left" w:pos="11745"/>
              </w:tabs>
              <w:jc w:val="center"/>
              <w:rPr>
                <w:rFonts w:ascii="Trebuchet MS" w:hAnsi="Trebuchet MS"/>
                <w:color w:val="auto"/>
                <w:sz w:val="24"/>
                <w:szCs w:val="24"/>
              </w:rPr>
            </w:pPr>
            <w:r w:rsidRPr="00E93B28">
              <w:rPr>
                <w:rFonts w:ascii="Trebuchet MS" w:hAnsi="Trebuchet MS"/>
                <w:color w:val="auto"/>
                <w:sz w:val="24"/>
                <w:szCs w:val="24"/>
              </w:rPr>
              <w:t>3</w:t>
            </w:r>
          </w:p>
        </w:tc>
        <w:tc>
          <w:tcPr>
            <w:tcW w:w="2957" w:type="dxa"/>
          </w:tcPr>
          <w:p w:rsidR="00195304" w:rsidRPr="00E93B28" w:rsidRDefault="00195304" w:rsidP="00195304">
            <w:pPr>
              <w:tabs>
                <w:tab w:val="left" w:pos="11745"/>
              </w:tabs>
              <w:jc w:val="center"/>
              <w:rPr>
                <w:rFonts w:ascii="Trebuchet MS" w:hAnsi="Trebuchet MS"/>
                <w:color w:val="auto"/>
                <w:sz w:val="24"/>
                <w:szCs w:val="24"/>
              </w:rPr>
            </w:pPr>
            <w:r w:rsidRPr="00E93B28">
              <w:rPr>
                <w:rFonts w:ascii="Trebuchet MS" w:hAnsi="Trebuchet MS"/>
                <w:color w:val="auto"/>
                <w:sz w:val="24"/>
                <w:szCs w:val="24"/>
              </w:rPr>
              <w:t>4</w:t>
            </w:r>
          </w:p>
        </w:tc>
        <w:tc>
          <w:tcPr>
            <w:tcW w:w="2958" w:type="dxa"/>
          </w:tcPr>
          <w:p w:rsidR="00195304" w:rsidRPr="00E93B28" w:rsidRDefault="00195304" w:rsidP="00195304">
            <w:pPr>
              <w:tabs>
                <w:tab w:val="left" w:pos="11745"/>
              </w:tabs>
              <w:jc w:val="center"/>
              <w:rPr>
                <w:rFonts w:ascii="Trebuchet MS" w:hAnsi="Trebuchet MS"/>
                <w:color w:val="auto"/>
                <w:sz w:val="24"/>
                <w:szCs w:val="24"/>
              </w:rPr>
            </w:pPr>
            <w:r w:rsidRPr="00E93B28">
              <w:rPr>
                <w:rFonts w:ascii="Trebuchet MS" w:hAnsi="Trebuchet MS"/>
                <w:color w:val="auto"/>
                <w:sz w:val="24"/>
                <w:szCs w:val="24"/>
              </w:rPr>
              <w:t>5</w:t>
            </w:r>
          </w:p>
        </w:tc>
      </w:tr>
      <w:tr w:rsidR="00195304" w:rsidRPr="00E93B28" w:rsidTr="00176FFF">
        <w:tc>
          <w:tcPr>
            <w:tcW w:w="1526" w:type="dxa"/>
          </w:tcPr>
          <w:p w:rsidR="00195304" w:rsidRPr="00E93B28" w:rsidRDefault="00195304" w:rsidP="00195304">
            <w:pPr>
              <w:tabs>
                <w:tab w:val="left" w:pos="11745"/>
              </w:tabs>
              <w:jc w:val="center"/>
              <w:rPr>
                <w:rFonts w:ascii="Trebuchet MS" w:hAnsi="Trebuchet MS"/>
                <w:color w:val="auto"/>
                <w:sz w:val="24"/>
                <w:szCs w:val="24"/>
              </w:rPr>
            </w:pPr>
          </w:p>
        </w:tc>
        <w:tc>
          <w:tcPr>
            <w:tcW w:w="4388" w:type="dxa"/>
          </w:tcPr>
          <w:p w:rsidR="00195304" w:rsidRPr="00E93B28" w:rsidRDefault="00195304" w:rsidP="00195304">
            <w:pPr>
              <w:tabs>
                <w:tab w:val="left" w:pos="11745"/>
              </w:tabs>
              <w:jc w:val="center"/>
              <w:rPr>
                <w:rFonts w:ascii="Trebuchet MS" w:hAnsi="Trebuchet MS"/>
                <w:color w:val="auto"/>
                <w:sz w:val="24"/>
                <w:szCs w:val="24"/>
              </w:rPr>
            </w:pPr>
          </w:p>
        </w:tc>
        <w:tc>
          <w:tcPr>
            <w:tcW w:w="2957" w:type="dxa"/>
          </w:tcPr>
          <w:p w:rsidR="00195304" w:rsidRPr="00E93B28" w:rsidRDefault="00195304" w:rsidP="00195304">
            <w:pPr>
              <w:tabs>
                <w:tab w:val="left" w:pos="11745"/>
              </w:tabs>
              <w:jc w:val="center"/>
              <w:rPr>
                <w:rFonts w:ascii="Trebuchet MS" w:hAnsi="Trebuchet MS"/>
                <w:color w:val="auto"/>
                <w:sz w:val="24"/>
                <w:szCs w:val="24"/>
              </w:rPr>
            </w:pPr>
          </w:p>
        </w:tc>
        <w:tc>
          <w:tcPr>
            <w:tcW w:w="2957" w:type="dxa"/>
          </w:tcPr>
          <w:p w:rsidR="00195304" w:rsidRPr="00E93B28" w:rsidRDefault="00195304" w:rsidP="00195304">
            <w:pPr>
              <w:tabs>
                <w:tab w:val="left" w:pos="11745"/>
              </w:tabs>
              <w:jc w:val="center"/>
              <w:rPr>
                <w:rFonts w:ascii="Trebuchet MS" w:hAnsi="Trebuchet MS"/>
                <w:color w:val="auto"/>
                <w:sz w:val="24"/>
                <w:szCs w:val="24"/>
              </w:rPr>
            </w:pPr>
          </w:p>
        </w:tc>
        <w:tc>
          <w:tcPr>
            <w:tcW w:w="2958" w:type="dxa"/>
          </w:tcPr>
          <w:p w:rsidR="00195304" w:rsidRPr="00E93B28" w:rsidRDefault="00195304" w:rsidP="00195304">
            <w:pPr>
              <w:tabs>
                <w:tab w:val="left" w:pos="11745"/>
              </w:tabs>
              <w:jc w:val="center"/>
              <w:rPr>
                <w:rFonts w:ascii="Trebuchet MS" w:hAnsi="Trebuchet MS"/>
                <w:color w:val="auto"/>
                <w:sz w:val="24"/>
                <w:szCs w:val="24"/>
              </w:rPr>
            </w:pPr>
          </w:p>
        </w:tc>
      </w:tr>
      <w:tr w:rsidR="00195304" w:rsidRPr="00E93B28" w:rsidTr="00176FFF">
        <w:tc>
          <w:tcPr>
            <w:tcW w:w="1526" w:type="dxa"/>
          </w:tcPr>
          <w:p w:rsidR="00195304" w:rsidRPr="00E93B28" w:rsidRDefault="00195304" w:rsidP="00195304">
            <w:pPr>
              <w:tabs>
                <w:tab w:val="left" w:pos="11745"/>
              </w:tabs>
              <w:jc w:val="center"/>
              <w:rPr>
                <w:rFonts w:ascii="Trebuchet MS" w:hAnsi="Trebuchet MS"/>
                <w:color w:val="auto"/>
                <w:sz w:val="24"/>
                <w:szCs w:val="24"/>
              </w:rPr>
            </w:pPr>
          </w:p>
        </w:tc>
        <w:tc>
          <w:tcPr>
            <w:tcW w:w="4388" w:type="dxa"/>
          </w:tcPr>
          <w:p w:rsidR="00195304" w:rsidRPr="00E93B28" w:rsidRDefault="00195304" w:rsidP="00195304">
            <w:pPr>
              <w:tabs>
                <w:tab w:val="left" w:pos="11745"/>
              </w:tabs>
              <w:jc w:val="center"/>
              <w:rPr>
                <w:rFonts w:ascii="Trebuchet MS" w:hAnsi="Trebuchet MS"/>
                <w:color w:val="auto"/>
                <w:sz w:val="24"/>
                <w:szCs w:val="24"/>
              </w:rPr>
            </w:pPr>
          </w:p>
        </w:tc>
        <w:tc>
          <w:tcPr>
            <w:tcW w:w="2957" w:type="dxa"/>
          </w:tcPr>
          <w:p w:rsidR="00195304" w:rsidRPr="00E93B28" w:rsidRDefault="00195304" w:rsidP="00195304">
            <w:pPr>
              <w:tabs>
                <w:tab w:val="left" w:pos="11745"/>
              </w:tabs>
              <w:jc w:val="center"/>
              <w:rPr>
                <w:rFonts w:ascii="Trebuchet MS" w:hAnsi="Trebuchet MS"/>
                <w:color w:val="auto"/>
                <w:sz w:val="24"/>
                <w:szCs w:val="24"/>
              </w:rPr>
            </w:pPr>
          </w:p>
        </w:tc>
        <w:tc>
          <w:tcPr>
            <w:tcW w:w="2957" w:type="dxa"/>
          </w:tcPr>
          <w:p w:rsidR="00195304" w:rsidRPr="00E93B28" w:rsidRDefault="00195304" w:rsidP="00195304">
            <w:pPr>
              <w:tabs>
                <w:tab w:val="left" w:pos="11745"/>
              </w:tabs>
              <w:jc w:val="center"/>
              <w:rPr>
                <w:rFonts w:ascii="Trebuchet MS" w:hAnsi="Trebuchet MS"/>
                <w:color w:val="auto"/>
                <w:sz w:val="24"/>
                <w:szCs w:val="24"/>
              </w:rPr>
            </w:pPr>
          </w:p>
        </w:tc>
        <w:tc>
          <w:tcPr>
            <w:tcW w:w="2958" w:type="dxa"/>
          </w:tcPr>
          <w:p w:rsidR="00195304" w:rsidRPr="00E93B28" w:rsidRDefault="00195304" w:rsidP="00195304">
            <w:pPr>
              <w:tabs>
                <w:tab w:val="left" w:pos="11745"/>
              </w:tabs>
              <w:jc w:val="center"/>
              <w:rPr>
                <w:rFonts w:ascii="Trebuchet MS" w:hAnsi="Trebuchet MS"/>
                <w:color w:val="auto"/>
                <w:sz w:val="24"/>
                <w:szCs w:val="24"/>
              </w:rPr>
            </w:pPr>
          </w:p>
        </w:tc>
      </w:tr>
    </w:tbl>
    <w:tbl>
      <w:tblPr>
        <w:tblW w:w="12330" w:type="dxa"/>
        <w:tblInd w:w="-1459" w:type="dxa"/>
        <w:tblLayout w:type="fixed"/>
        <w:tblLook w:val="04A0" w:firstRow="1" w:lastRow="0" w:firstColumn="1" w:lastColumn="0" w:noHBand="0" w:noVBand="1"/>
      </w:tblPr>
      <w:tblGrid>
        <w:gridCol w:w="849"/>
        <w:gridCol w:w="3130"/>
        <w:gridCol w:w="6561"/>
        <w:gridCol w:w="1790"/>
      </w:tblGrid>
      <w:tr w:rsidR="00195304" w:rsidRPr="00E93B28" w:rsidTr="00E93B28">
        <w:trPr>
          <w:trHeight w:val="394"/>
        </w:trPr>
        <w:tc>
          <w:tcPr>
            <w:tcW w:w="849" w:type="dxa"/>
            <w:vAlign w:val="center"/>
          </w:tcPr>
          <w:p w:rsidR="00195304" w:rsidRPr="00E93B28" w:rsidRDefault="00195304" w:rsidP="00195304">
            <w:pPr>
              <w:widowControl/>
              <w:rPr>
                <w:rFonts w:ascii="Trebuchet MS" w:eastAsia="Times New Roman" w:hAnsi="Trebuchet MS" w:cs="Times New Roman"/>
                <w:color w:val="auto"/>
                <w:lang w:bidi="ar-SA"/>
              </w:rPr>
            </w:pPr>
          </w:p>
          <w:p w:rsidR="00195304" w:rsidRPr="00E93B28" w:rsidRDefault="00195304" w:rsidP="00195304">
            <w:pPr>
              <w:widowControl/>
              <w:rPr>
                <w:rFonts w:ascii="Trebuchet MS" w:eastAsia="Times New Roman" w:hAnsi="Trebuchet MS" w:cs="Times New Roman"/>
                <w:color w:val="auto"/>
                <w:lang w:bidi="ar-SA"/>
              </w:rPr>
            </w:pPr>
          </w:p>
        </w:tc>
        <w:tc>
          <w:tcPr>
            <w:tcW w:w="11481" w:type="dxa"/>
            <w:gridSpan w:val="3"/>
            <w:vAlign w:val="center"/>
            <w:hideMark/>
          </w:tcPr>
          <w:p w:rsidR="00195304" w:rsidRPr="00E93B28" w:rsidRDefault="00195304" w:rsidP="00195304">
            <w:pPr>
              <w:widowControl/>
              <w:rPr>
                <w:rFonts w:ascii="Trebuchet MS" w:eastAsia="Times New Roman" w:hAnsi="Trebuchet MS" w:cs="Times New Roman"/>
                <w:color w:val="auto"/>
                <w:lang w:bidi="ar-SA"/>
              </w:rPr>
            </w:pPr>
          </w:p>
          <w:p w:rsidR="00195304" w:rsidRPr="00E93B28" w:rsidRDefault="00195304" w:rsidP="00195304">
            <w:pPr>
              <w:widowControl/>
              <w:rPr>
                <w:rFonts w:ascii="Trebuchet MS" w:eastAsia="Times New Roman" w:hAnsi="Trebuchet MS" w:cs="Times New Roman"/>
                <w:color w:val="auto"/>
                <w:lang w:bidi="ar-SA"/>
              </w:rPr>
            </w:pPr>
          </w:p>
          <w:p w:rsidR="00195304" w:rsidRPr="00E93B28" w:rsidRDefault="00195304" w:rsidP="00195304">
            <w:pPr>
              <w:widowControl/>
              <w:rPr>
                <w:rFonts w:ascii="Trebuchet MS" w:eastAsia="Times New Roman" w:hAnsi="Trebuchet MS" w:cs="Times New Roman"/>
                <w:color w:val="auto"/>
                <w:lang w:bidi="ar-SA"/>
              </w:rPr>
            </w:pPr>
            <w:r w:rsidRPr="00E93B28">
              <w:rPr>
                <w:rFonts w:ascii="Trebuchet MS" w:eastAsia="Times New Roman" w:hAnsi="Trebuchet MS" w:cs="Times New Roman"/>
                <w:color w:val="auto"/>
                <w:lang w:bidi="ar-SA"/>
              </w:rPr>
              <w:t>Достоверность и полноту настоящих сведений подтверждаю.</w:t>
            </w:r>
          </w:p>
        </w:tc>
      </w:tr>
      <w:tr w:rsidR="00195304" w:rsidRPr="00E93B28" w:rsidTr="00E93B28">
        <w:trPr>
          <w:trHeight w:val="394"/>
        </w:trPr>
        <w:tc>
          <w:tcPr>
            <w:tcW w:w="849" w:type="dxa"/>
            <w:vAlign w:val="center"/>
            <w:hideMark/>
          </w:tcPr>
          <w:p w:rsidR="00195304" w:rsidRPr="00E93B28" w:rsidRDefault="00195304" w:rsidP="00195304">
            <w:pPr>
              <w:widowControl/>
              <w:rPr>
                <w:rFonts w:ascii="Trebuchet MS" w:eastAsia="Times New Roman" w:hAnsi="Trebuchet MS" w:cs="Times New Roman"/>
                <w:color w:val="auto"/>
                <w:lang w:bidi="ar-SA"/>
              </w:rPr>
            </w:pPr>
          </w:p>
        </w:tc>
        <w:tc>
          <w:tcPr>
            <w:tcW w:w="3130" w:type="dxa"/>
            <w:vAlign w:val="center"/>
            <w:hideMark/>
          </w:tcPr>
          <w:p w:rsidR="00195304" w:rsidRPr="00E93B28" w:rsidRDefault="00195304" w:rsidP="00195304">
            <w:pPr>
              <w:widowControl/>
              <w:rPr>
                <w:rFonts w:ascii="Trebuchet MS" w:eastAsia="Times New Roman" w:hAnsi="Trebuchet MS" w:cs="Times New Roman"/>
                <w:color w:val="auto"/>
                <w:lang w:bidi="ar-SA"/>
              </w:rPr>
            </w:pPr>
          </w:p>
        </w:tc>
        <w:tc>
          <w:tcPr>
            <w:tcW w:w="6561" w:type="dxa"/>
            <w:vAlign w:val="center"/>
            <w:hideMark/>
          </w:tcPr>
          <w:p w:rsidR="00195304" w:rsidRPr="00E93B28" w:rsidRDefault="00195304" w:rsidP="00195304">
            <w:pPr>
              <w:widowControl/>
              <w:rPr>
                <w:rFonts w:ascii="Trebuchet MS" w:eastAsia="Times New Roman" w:hAnsi="Trebuchet MS" w:cs="Times New Roman"/>
                <w:color w:val="auto"/>
                <w:lang w:bidi="ar-SA"/>
              </w:rPr>
            </w:pPr>
          </w:p>
        </w:tc>
        <w:tc>
          <w:tcPr>
            <w:tcW w:w="1790" w:type="dxa"/>
            <w:vAlign w:val="center"/>
            <w:hideMark/>
          </w:tcPr>
          <w:p w:rsidR="00195304" w:rsidRPr="00E93B28" w:rsidRDefault="00195304" w:rsidP="00195304">
            <w:pPr>
              <w:widowControl/>
              <w:rPr>
                <w:rFonts w:ascii="Trebuchet MS" w:eastAsia="Times New Roman" w:hAnsi="Trebuchet MS" w:cs="Times New Roman"/>
                <w:color w:val="auto"/>
                <w:lang w:bidi="ar-SA"/>
              </w:rPr>
            </w:pPr>
          </w:p>
        </w:tc>
      </w:tr>
      <w:tr w:rsidR="00195304" w:rsidRPr="00E93B28" w:rsidTr="00E93B28">
        <w:trPr>
          <w:trHeight w:val="380"/>
        </w:trPr>
        <w:tc>
          <w:tcPr>
            <w:tcW w:w="849" w:type="dxa"/>
            <w:vAlign w:val="center"/>
            <w:hideMark/>
          </w:tcPr>
          <w:p w:rsidR="00195304" w:rsidRPr="00E93B28" w:rsidRDefault="00195304" w:rsidP="00195304">
            <w:pPr>
              <w:widowControl/>
              <w:rPr>
                <w:rFonts w:ascii="Trebuchet MS" w:eastAsia="Times New Roman" w:hAnsi="Trebuchet MS" w:cs="Times New Roman"/>
                <w:color w:val="auto"/>
                <w:lang w:bidi="ar-SA"/>
              </w:rPr>
            </w:pPr>
          </w:p>
        </w:tc>
        <w:tc>
          <w:tcPr>
            <w:tcW w:w="3130" w:type="dxa"/>
            <w:vAlign w:val="center"/>
            <w:hideMark/>
          </w:tcPr>
          <w:p w:rsidR="00195304" w:rsidRPr="00E93B28" w:rsidRDefault="00195304" w:rsidP="00195304">
            <w:pPr>
              <w:widowControl/>
              <w:rPr>
                <w:rFonts w:ascii="Trebuchet MS" w:eastAsia="Times New Roman" w:hAnsi="Trebuchet MS" w:cs="Times New Roman"/>
                <w:color w:val="auto"/>
                <w:lang w:bidi="ar-SA"/>
              </w:rPr>
            </w:pPr>
            <w:r w:rsidRPr="00E93B28">
              <w:rPr>
                <w:rFonts w:ascii="Trebuchet MS" w:eastAsia="Times New Roman" w:hAnsi="Trebuchet MS" w:cs="Times New Roman"/>
                <w:color w:val="auto"/>
                <w:lang w:bidi="ar-SA"/>
              </w:rPr>
              <w:t>«___»________</w:t>
            </w:r>
            <w:r w:rsidR="006067DF">
              <w:rPr>
                <w:rFonts w:ascii="Trebuchet MS" w:eastAsia="Times New Roman" w:hAnsi="Trebuchet MS" w:cs="Times New Roman"/>
                <w:color w:val="auto"/>
                <w:lang w:bidi="ar-SA"/>
              </w:rPr>
              <w:t>2018</w:t>
            </w:r>
            <w:r w:rsidRPr="00E93B28">
              <w:rPr>
                <w:rFonts w:ascii="Trebuchet MS" w:eastAsia="Times New Roman" w:hAnsi="Trebuchet MS" w:cs="Times New Roman"/>
                <w:color w:val="auto"/>
                <w:lang w:bidi="ar-SA"/>
              </w:rPr>
              <w:t xml:space="preserve"> г. </w:t>
            </w:r>
          </w:p>
        </w:tc>
        <w:tc>
          <w:tcPr>
            <w:tcW w:w="8351" w:type="dxa"/>
            <w:gridSpan w:val="2"/>
            <w:vAlign w:val="center"/>
            <w:hideMark/>
          </w:tcPr>
          <w:p w:rsidR="00195304" w:rsidRPr="00E93B28" w:rsidRDefault="00195304" w:rsidP="00195304">
            <w:pPr>
              <w:widowControl/>
              <w:rPr>
                <w:rFonts w:ascii="Trebuchet MS" w:eastAsia="Times New Roman" w:hAnsi="Trebuchet MS" w:cs="Times New Roman"/>
                <w:color w:val="auto"/>
                <w:lang w:bidi="ar-SA"/>
              </w:rPr>
            </w:pPr>
            <w:r w:rsidRPr="00E93B28">
              <w:rPr>
                <w:rFonts w:ascii="Trebuchet MS" w:eastAsia="Times New Roman" w:hAnsi="Trebuchet MS" w:cs="Times New Roman"/>
                <w:color w:val="auto"/>
                <w:lang w:bidi="ar-SA"/>
              </w:rPr>
              <w:t xml:space="preserve">          ___</w:t>
            </w:r>
            <w:r w:rsidR="007F34E4">
              <w:rPr>
                <w:rFonts w:ascii="Trebuchet MS" w:eastAsia="Times New Roman" w:hAnsi="Trebuchet MS" w:cs="Times New Roman"/>
                <w:color w:val="auto"/>
                <w:lang w:bidi="ar-SA"/>
              </w:rPr>
              <w:t>____</w:t>
            </w:r>
            <w:r w:rsidRPr="00E93B28">
              <w:rPr>
                <w:rFonts w:ascii="Trebuchet MS" w:eastAsia="Times New Roman" w:hAnsi="Trebuchet MS" w:cs="Times New Roman"/>
                <w:color w:val="auto"/>
                <w:lang w:bidi="ar-SA"/>
              </w:rPr>
              <w:t>________________________________________________</w:t>
            </w:r>
          </w:p>
        </w:tc>
      </w:tr>
      <w:tr w:rsidR="00195304" w:rsidRPr="00E93B28" w:rsidTr="00E93B28">
        <w:trPr>
          <w:trHeight w:val="534"/>
        </w:trPr>
        <w:tc>
          <w:tcPr>
            <w:tcW w:w="849" w:type="dxa"/>
            <w:vAlign w:val="center"/>
            <w:hideMark/>
          </w:tcPr>
          <w:p w:rsidR="00195304" w:rsidRPr="00E93B28" w:rsidRDefault="00195304" w:rsidP="00195304">
            <w:pPr>
              <w:widowControl/>
              <w:rPr>
                <w:rFonts w:ascii="Trebuchet MS" w:eastAsia="Times New Roman" w:hAnsi="Trebuchet MS" w:cs="Times New Roman"/>
                <w:color w:val="auto"/>
                <w:lang w:bidi="ar-SA"/>
              </w:rPr>
            </w:pPr>
          </w:p>
        </w:tc>
        <w:tc>
          <w:tcPr>
            <w:tcW w:w="3130" w:type="dxa"/>
            <w:vAlign w:val="center"/>
            <w:hideMark/>
          </w:tcPr>
          <w:p w:rsidR="00195304" w:rsidRPr="00E93B28" w:rsidRDefault="00195304" w:rsidP="00195304">
            <w:pPr>
              <w:widowControl/>
              <w:rPr>
                <w:rFonts w:ascii="Trebuchet MS" w:eastAsia="Times New Roman" w:hAnsi="Trebuchet MS" w:cs="Times New Roman"/>
                <w:color w:val="auto"/>
                <w:lang w:bidi="ar-SA"/>
              </w:rPr>
            </w:pPr>
          </w:p>
        </w:tc>
        <w:tc>
          <w:tcPr>
            <w:tcW w:w="8351" w:type="dxa"/>
            <w:gridSpan w:val="2"/>
            <w:vAlign w:val="center"/>
            <w:hideMark/>
          </w:tcPr>
          <w:p w:rsidR="00195304" w:rsidRPr="00E93B28" w:rsidRDefault="007F34E4" w:rsidP="00195304">
            <w:pPr>
              <w:widowControl/>
              <w:rPr>
                <w:rFonts w:ascii="Trebuchet MS" w:eastAsia="Times New Roman" w:hAnsi="Trebuchet MS" w:cs="Times New Roman"/>
                <w:color w:val="auto"/>
                <w:lang w:bidi="ar-SA"/>
              </w:rPr>
            </w:pPr>
            <w:r>
              <w:rPr>
                <w:rFonts w:ascii="Trebuchet MS" w:eastAsia="Times New Roman" w:hAnsi="Trebuchet MS" w:cs="Times New Roman"/>
                <w:color w:val="auto"/>
                <w:sz w:val="18"/>
                <w:lang w:bidi="ar-SA"/>
              </w:rPr>
              <w:t xml:space="preserve">                     </w:t>
            </w:r>
            <w:r w:rsidR="00195304" w:rsidRPr="007F34E4">
              <w:rPr>
                <w:rFonts w:ascii="Trebuchet MS" w:eastAsia="Times New Roman" w:hAnsi="Trebuchet MS" w:cs="Times New Roman"/>
                <w:color w:val="auto"/>
                <w:sz w:val="18"/>
                <w:lang w:bidi="ar-SA"/>
              </w:rPr>
              <w:t>(подпись лица-уполномоченного представителя организации-контрагента)</w:t>
            </w:r>
          </w:p>
        </w:tc>
      </w:tr>
    </w:tbl>
    <w:p w:rsidR="00195304" w:rsidRPr="00E93B28" w:rsidRDefault="00195304" w:rsidP="00195304">
      <w:pPr>
        <w:widowControl/>
        <w:tabs>
          <w:tab w:val="left" w:pos="11745"/>
        </w:tabs>
        <w:jc w:val="center"/>
        <w:rPr>
          <w:rFonts w:ascii="Trebuchet MS" w:eastAsia="Times New Roman" w:hAnsi="Trebuchet MS" w:cs="Times New Roman"/>
          <w:color w:val="auto"/>
          <w:lang w:bidi="ar-SA"/>
        </w:rPr>
      </w:pPr>
    </w:p>
    <w:p w:rsidR="00195304" w:rsidRPr="00195304" w:rsidRDefault="00195304" w:rsidP="00195304">
      <w:pPr>
        <w:widowControl/>
        <w:rPr>
          <w:rFonts w:ascii="Times New Roman" w:eastAsia="Times New Roman" w:hAnsi="Times New Roman" w:cs="Times New Roman"/>
          <w:color w:val="auto"/>
          <w:sz w:val="20"/>
          <w:szCs w:val="20"/>
          <w:lang w:bidi="ar-SA"/>
        </w:rPr>
      </w:pPr>
    </w:p>
    <w:p w:rsidR="00195304" w:rsidRPr="00195304" w:rsidRDefault="00195304" w:rsidP="00195304">
      <w:pPr>
        <w:widowControl/>
        <w:rPr>
          <w:rFonts w:ascii="Times New Roman" w:eastAsia="Times New Roman" w:hAnsi="Times New Roman" w:cs="Times New Roman"/>
          <w:color w:val="auto"/>
          <w:sz w:val="20"/>
          <w:szCs w:val="20"/>
          <w:lang w:bidi="ar-SA"/>
        </w:rPr>
      </w:pPr>
    </w:p>
    <w:p w:rsidR="00195304" w:rsidRPr="00195304" w:rsidRDefault="00195304" w:rsidP="00195304">
      <w:pPr>
        <w:widowControl/>
        <w:rPr>
          <w:rFonts w:ascii="Times New Roman" w:eastAsia="Times New Roman" w:hAnsi="Times New Roman" w:cs="Times New Roman"/>
          <w:color w:val="auto"/>
          <w:sz w:val="20"/>
          <w:szCs w:val="20"/>
          <w:lang w:bidi="ar-SA"/>
        </w:rPr>
      </w:pPr>
    </w:p>
    <w:p w:rsidR="00ED3122" w:rsidRPr="0032333D" w:rsidRDefault="00ED3122" w:rsidP="00ED3122">
      <w:pPr>
        <w:pStyle w:val="af"/>
        <w:ind w:left="425"/>
        <w:rPr>
          <w:rFonts w:ascii="Trebuchet MS" w:hAnsi="Trebuchet MS"/>
          <w:sz w:val="24"/>
          <w:szCs w:val="24"/>
        </w:rPr>
      </w:pPr>
      <w:r w:rsidRPr="0032333D">
        <w:rPr>
          <w:rFonts w:ascii="Trebuchet MS" w:hAnsi="Trebuchet MS"/>
          <w:sz w:val="24"/>
          <w:szCs w:val="24"/>
        </w:rPr>
        <w:t>ПОДПИСИ СТОРОН:</w:t>
      </w:r>
    </w:p>
    <w:p w:rsidR="00ED3122" w:rsidRPr="00CB0628" w:rsidRDefault="00ED3122" w:rsidP="00ED3122">
      <w:pPr>
        <w:pStyle w:val="af"/>
        <w:ind w:left="425"/>
        <w:rPr>
          <w:rFonts w:ascii="Trebuchet MS" w:hAnsi="Trebuchet MS"/>
          <w:sz w:val="24"/>
          <w:szCs w:val="24"/>
        </w:rPr>
      </w:pPr>
    </w:p>
    <w:p w:rsidR="00ED3122" w:rsidRPr="00A70DF5" w:rsidRDefault="00ED3122" w:rsidP="00ED3122">
      <w:pPr>
        <w:pStyle w:val="af"/>
        <w:tabs>
          <w:tab w:val="left" w:pos="4962"/>
        </w:tabs>
        <w:jc w:val="both"/>
        <w:rPr>
          <w:rFonts w:ascii="Trebuchet MS" w:hAnsi="Trebuchet MS"/>
          <w:sz w:val="24"/>
          <w:szCs w:val="24"/>
        </w:rPr>
      </w:pPr>
      <w:r>
        <w:rPr>
          <w:rFonts w:ascii="Trebuchet MS" w:hAnsi="Trebuchet MS"/>
          <w:sz w:val="24"/>
          <w:szCs w:val="24"/>
        </w:rPr>
        <w:t>Подрядчик</w:t>
      </w:r>
      <w:r w:rsidRPr="00A70DF5">
        <w:rPr>
          <w:rFonts w:ascii="Trebuchet MS" w:hAnsi="Trebuchet MS"/>
          <w:sz w:val="24"/>
          <w:szCs w:val="24"/>
        </w:rPr>
        <w:t xml:space="preserve">:                                                            </w:t>
      </w:r>
      <w:r>
        <w:rPr>
          <w:rFonts w:ascii="Trebuchet MS" w:hAnsi="Trebuchet MS"/>
          <w:sz w:val="24"/>
          <w:szCs w:val="24"/>
        </w:rPr>
        <w:t xml:space="preserve">  </w:t>
      </w:r>
      <w:r w:rsidRPr="00A70DF5">
        <w:rPr>
          <w:rFonts w:ascii="Trebuchet MS" w:hAnsi="Trebuchet MS"/>
          <w:sz w:val="24"/>
          <w:szCs w:val="24"/>
        </w:rPr>
        <w:t>Заказчик:</w:t>
      </w:r>
    </w:p>
    <w:p w:rsidR="00395BFF" w:rsidRPr="00395BFF"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 xml:space="preserve">                                                                                ООО «ЦДС» </w:t>
      </w:r>
    </w:p>
    <w:p w:rsidR="00395BFF" w:rsidRPr="00395BFF"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ab/>
      </w:r>
      <w:r w:rsidRPr="00395BFF">
        <w:rPr>
          <w:rFonts w:ascii="Trebuchet MS" w:hAnsi="Trebuchet MS"/>
          <w:b w:val="0"/>
          <w:sz w:val="24"/>
          <w:szCs w:val="24"/>
        </w:rPr>
        <w:tab/>
      </w:r>
      <w:r w:rsidRPr="00395BFF">
        <w:rPr>
          <w:rFonts w:ascii="Trebuchet MS" w:hAnsi="Trebuchet MS"/>
          <w:b w:val="0"/>
          <w:sz w:val="24"/>
          <w:szCs w:val="24"/>
        </w:rPr>
        <w:tab/>
        <w:t xml:space="preserve">     Генеральный директор</w:t>
      </w:r>
    </w:p>
    <w:p w:rsidR="00395BFF" w:rsidRPr="00395BFF" w:rsidRDefault="00395BFF" w:rsidP="00395BFF">
      <w:pPr>
        <w:pStyle w:val="af"/>
        <w:tabs>
          <w:tab w:val="left" w:pos="4962"/>
        </w:tabs>
        <w:jc w:val="both"/>
        <w:rPr>
          <w:rFonts w:ascii="Trebuchet MS" w:hAnsi="Trebuchet MS"/>
          <w:b w:val="0"/>
          <w:sz w:val="24"/>
          <w:szCs w:val="24"/>
        </w:rPr>
      </w:pPr>
    </w:p>
    <w:p w:rsidR="00ED3122"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__________________                                                    ______________ С.И. Горшенин</w:t>
      </w:r>
    </w:p>
    <w:p w:rsidR="00395BFF" w:rsidRPr="00A70DF5" w:rsidRDefault="00395BFF" w:rsidP="00395BFF">
      <w:pPr>
        <w:pStyle w:val="af"/>
        <w:tabs>
          <w:tab w:val="left" w:pos="4962"/>
        </w:tabs>
        <w:jc w:val="both"/>
        <w:rPr>
          <w:rFonts w:ascii="Trebuchet MS" w:hAnsi="Trebuchet MS"/>
          <w:b w:val="0"/>
          <w:sz w:val="24"/>
          <w:szCs w:val="24"/>
        </w:rPr>
      </w:pPr>
    </w:p>
    <w:p w:rsidR="00ED3122" w:rsidRDefault="00ED3122" w:rsidP="00ED3122">
      <w:pPr>
        <w:pStyle w:val="af"/>
        <w:tabs>
          <w:tab w:val="left" w:pos="4962"/>
        </w:tabs>
        <w:jc w:val="both"/>
        <w:rPr>
          <w:rFonts w:ascii="Trebuchet MS" w:hAnsi="Trebuchet MS"/>
          <w:b w:val="0"/>
          <w:sz w:val="24"/>
          <w:szCs w:val="24"/>
        </w:rPr>
      </w:pPr>
      <w:r w:rsidRPr="00A70DF5">
        <w:rPr>
          <w:rFonts w:ascii="Trebuchet MS" w:hAnsi="Trebuchet MS"/>
          <w:b w:val="0"/>
          <w:sz w:val="24"/>
          <w:szCs w:val="24"/>
        </w:rPr>
        <w:t xml:space="preserve">«_____» _________________ </w:t>
      </w:r>
      <w:r w:rsidR="006067DF">
        <w:rPr>
          <w:rFonts w:ascii="Trebuchet MS" w:hAnsi="Trebuchet MS"/>
          <w:b w:val="0"/>
          <w:sz w:val="24"/>
          <w:szCs w:val="24"/>
        </w:rPr>
        <w:t>2018</w:t>
      </w:r>
      <w:r w:rsidRPr="00A70DF5">
        <w:rPr>
          <w:rFonts w:ascii="Trebuchet MS" w:hAnsi="Trebuchet MS"/>
          <w:b w:val="0"/>
          <w:sz w:val="24"/>
          <w:szCs w:val="24"/>
        </w:rPr>
        <w:t xml:space="preserve"> г.                             «_____» ______________ </w:t>
      </w:r>
      <w:r w:rsidR="006067DF">
        <w:rPr>
          <w:rFonts w:ascii="Trebuchet MS" w:hAnsi="Trebuchet MS"/>
          <w:b w:val="0"/>
          <w:sz w:val="24"/>
          <w:szCs w:val="24"/>
        </w:rPr>
        <w:t>2018</w:t>
      </w:r>
      <w:r w:rsidRPr="00A70DF5">
        <w:rPr>
          <w:rFonts w:ascii="Trebuchet MS" w:hAnsi="Trebuchet MS"/>
          <w:b w:val="0"/>
          <w:sz w:val="24"/>
          <w:szCs w:val="24"/>
        </w:rPr>
        <w:t xml:space="preserve"> г.</w:t>
      </w:r>
    </w:p>
    <w:p w:rsidR="00ED3122" w:rsidRDefault="00ED3122" w:rsidP="00ED3122">
      <w:pPr>
        <w:pStyle w:val="af"/>
        <w:tabs>
          <w:tab w:val="left" w:pos="4962"/>
        </w:tabs>
        <w:jc w:val="both"/>
        <w:rPr>
          <w:rFonts w:ascii="Trebuchet MS" w:hAnsi="Trebuchet MS"/>
          <w:b w:val="0"/>
          <w:sz w:val="24"/>
          <w:szCs w:val="24"/>
        </w:rPr>
      </w:pPr>
    </w:p>
    <w:p w:rsidR="00ED3122" w:rsidRDefault="00ED3122" w:rsidP="00ED3122">
      <w:pPr>
        <w:pStyle w:val="af"/>
        <w:tabs>
          <w:tab w:val="left" w:pos="4962"/>
        </w:tabs>
        <w:jc w:val="both"/>
        <w:rPr>
          <w:rFonts w:ascii="Trebuchet MS" w:hAnsi="Trebuchet MS"/>
          <w:b w:val="0"/>
          <w:sz w:val="24"/>
          <w:szCs w:val="24"/>
        </w:rPr>
      </w:pPr>
    </w:p>
    <w:p w:rsidR="00ED3122" w:rsidRDefault="00ED3122" w:rsidP="00ED3122">
      <w:pPr>
        <w:pStyle w:val="af"/>
        <w:tabs>
          <w:tab w:val="left" w:pos="4962"/>
        </w:tabs>
        <w:jc w:val="both"/>
        <w:rPr>
          <w:rFonts w:ascii="Trebuchet MS" w:hAnsi="Trebuchet MS"/>
          <w:b w:val="0"/>
          <w:sz w:val="24"/>
          <w:szCs w:val="24"/>
        </w:rPr>
      </w:pPr>
    </w:p>
    <w:p w:rsidR="00ED3122" w:rsidRDefault="00ED3122" w:rsidP="00ED3122">
      <w:pPr>
        <w:pStyle w:val="af"/>
        <w:tabs>
          <w:tab w:val="left" w:pos="4962"/>
        </w:tabs>
        <w:jc w:val="both"/>
        <w:rPr>
          <w:rFonts w:ascii="Trebuchet MS" w:hAnsi="Trebuchet MS"/>
          <w:b w:val="0"/>
          <w:sz w:val="24"/>
          <w:szCs w:val="24"/>
        </w:rPr>
      </w:pPr>
    </w:p>
    <w:p w:rsidR="00ED3122" w:rsidRDefault="00ED3122" w:rsidP="00ED3122">
      <w:pPr>
        <w:pStyle w:val="af"/>
        <w:tabs>
          <w:tab w:val="left" w:pos="4962"/>
        </w:tabs>
        <w:jc w:val="both"/>
        <w:rPr>
          <w:rFonts w:ascii="Trebuchet MS" w:hAnsi="Trebuchet MS"/>
          <w:b w:val="0"/>
          <w:sz w:val="24"/>
          <w:szCs w:val="24"/>
        </w:rPr>
      </w:pPr>
    </w:p>
    <w:p w:rsidR="007F34E4" w:rsidRPr="007F34E4" w:rsidRDefault="007F34E4" w:rsidP="007F34E4">
      <w:pPr>
        <w:pStyle w:val="af"/>
        <w:tabs>
          <w:tab w:val="left" w:pos="4962"/>
        </w:tabs>
        <w:jc w:val="right"/>
        <w:rPr>
          <w:rFonts w:ascii="Trebuchet MS" w:hAnsi="Trebuchet MS"/>
          <w:b w:val="0"/>
          <w:sz w:val="24"/>
          <w:szCs w:val="24"/>
        </w:rPr>
      </w:pPr>
      <w:r w:rsidRPr="007F34E4">
        <w:rPr>
          <w:rFonts w:ascii="Trebuchet MS" w:hAnsi="Trebuchet MS"/>
          <w:b w:val="0"/>
          <w:sz w:val="24"/>
          <w:szCs w:val="24"/>
        </w:rPr>
        <w:lastRenderedPageBreak/>
        <w:t xml:space="preserve">                      Приложение № </w:t>
      </w:r>
      <w:r>
        <w:rPr>
          <w:rFonts w:ascii="Trebuchet MS" w:hAnsi="Trebuchet MS"/>
          <w:b w:val="0"/>
          <w:sz w:val="24"/>
          <w:szCs w:val="24"/>
        </w:rPr>
        <w:t>6</w:t>
      </w:r>
    </w:p>
    <w:p w:rsidR="007F34E4" w:rsidRPr="007F34E4" w:rsidRDefault="007F34E4" w:rsidP="007F34E4">
      <w:pPr>
        <w:pStyle w:val="af"/>
        <w:tabs>
          <w:tab w:val="left" w:pos="4962"/>
        </w:tabs>
        <w:jc w:val="right"/>
        <w:rPr>
          <w:rFonts w:ascii="Trebuchet MS" w:hAnsi="Trebuchet MS"/>
          <w:b w:val="0"/>
          <w:sz w:val="24"/>
          <w:szCs w:val="24"/>
        </w:rPr>
      </w:pPr>
      <w:r w:rsidRPr="007F34E4">
        <w:rPr>
          <w:rFonts w:ascii="Trebuchet MS" w:hAnsi="Trebuchet MS"/>
          <w:b w:val="0"/>
          <w:sz w:val="24"/>
          <w:szCs w:val="24"/>
        </w:rPr>
        <w:t xml:space="preserve">к договору  № ______________________  </w:t>
      </w:r>
    </w:p>
    <w:p w:rsidR="007F34E4" w:rsidRPr="007F34E4" w:rsidRDefault="007F34E4" w:rsidP="007F34E4">
      <w:pPr>
        <w:pStyle w:val="af"/>
        <w:tabs>
          <w:tab w:val="left" w:pos="4962"/>
        </w:tabs>
        <w:jc w:val="right"/>
        <w:rPr>
          <w:rFonts w:ascii="Trebuchet MS" w:hAnsi="Trebuchet MS"/>
          <w:b w:val="0"/>
          <w:sz w:val="24"/>
          <w:szCs w:val="24"/>
        </w:rPr>
      </w:pPr>
      <w:r w:rsidRPr="007F34E4">
        <w:rPr>
          <w:rFonts w:ascii="Trebuchet MS" w:hAnsi="Trebuchet MS"/>
          <w:b w:val="0"/>
          <w:sz w:val="24"/>
          <w:szCs w:val="24"/>
        </w:rPr>
        <w:t xml:space="preserve">     от ______________</w:t>
      </w:r>
    </w:p>
    <w:p w:rsidR="007F34E4" w:rsidRPr="007F34E4" w:rsidRDefault="007F34E4" w:rsidP="007F34E4">
      <w:pPr>
        <w:pStyle w:val="af"/>
        <w:tabs>
          <w:tab w:val="left" w:pos="4962"/>
        </w:tabs>
        <w:jc w:val="both"/>
        <w:rPr>
          <w:rFonts w:ascii="Trebuchet MS" w:hAnsi="Trebuchet MS"/>
          <w:b w:val="0"/>
          <w:sz w:val="24"/>
          <w:szCs w:val="24"/>
        </w:rPr>
      </w:pPr>
    </w:p>
    <w:p w:rsidR="007F34E4" w:rsidRDefault="007F34E4" w:rsidP="007F34E4">
      <w:pPr>
        <w:pStyle w:val="af"/>
        <w:tabs>
          <w:tab w:val="left" w:pos="4962"/>
        </w:tabs>
        <w:jc w:val="both"/>
        <w:rPr>
          <w:rFonts w:ascii="Trebuchet MS" w:hAnsi="Trebuchet MS"/>
          <w:b w:val="0"/>
          <w:sz w:val="24"/>
          <w:szCs w:val="24"/>
        </w:rPr>
      </w:pPr>
    </w:p>
    <w:p w:rsidR="007F34E4" w:rsidRDefault="007F34E4" w:rsidP="007F34E4">
      <w:pPr>
        <w:pStyle w:val="af"/>
        <w:tabs>
          <w:tab w:val="left" w:pos="4962"/>
        </w:tabs>
        <w:jc w:val="both"/>
        <w:rPr>
          <w:rFonts w:ascii="Trebuchet MS" w:hAnsi="Trebuchet MS"/>
          <w:b w:val="0"/>
          <w:sz w:val="24"/>
          <w:szCs w:val="24"/>
        </w:rPr>
      </w:pPr>
    </w:p>
    <w:p w:rsidR="007F34E4" w:rsidRPr="007F34E4" w:rsidRDefault="007F34E4" w:rsidP="00395BFF">
      <w:pPr>
        <w:pStyle w:val="af"/>
        <w:tabs>
          <w:tab w:val="left" w:pos="4962"/>
        </w:tabs>
        <w:ind w:firstLine="709"/>
        <w:rPr>
          <w:rFonts w:ascii="Trebuchet MS" w:hAnsi="Trebuchet MS"/>
          <w:b w:val="0"/>
          <w:sz w:val="24"/>
          <w:szCs w:val="24"/>
        </w:rPr>
      </w:pPr>
      <w:r w:rsidRPr="007F34E4">
        <w:rPr>
          <w:rFonts w:ascii="Trebuchet MS" w:hAnsi="Trebuchet MS"/>
          <w:b w:val="0"/>
          <w:sz w:val="24"/>
          <w:szCs w:val="24"/>
        </w:rPr>
        <w:t>ФОРМА</w:t>
      </w:r>
    </w:p>
    <w:p w:rsidR="007F34E4" w:rsidRDefault="007F34E4" w:rsidP="007F34E4">
      <w:pPr>
        <w:pStyle w:val="af"/>
        <w:tabs>
          <w:tab w:val="left" w:pos="4962"/>
        </w:tabs>
        <w:ind w:firstLine="709"/>
        <w:jc w:val="both"/>
        <w:rPr>
          <w:rFonts w:ascii="Trebuchet MS" w:hAnsi="Trebuchet MS"/>
          <w:b w:val="0"/>
          <w:sz w:val="24"/>
          <w:szCs w:val="24"/>
        </w:rPr>
      </w:pPr>
      <w:r w:rsidRPr="007F34E4">
        <w:rPr>
          <w:rFonts w:ascii="Trebuchet MS" w:hAnsi="Trebuchet MS"/>
          <w:b w:val="0"/>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7F34E4" w:rsidRPr="007F34E4" w:rsidRDefault="007F34E4" w:rsidP="007F34E4">
      <w:pPr>
        <w:pStyle w:val="af"/>
        <w:tabs>
          <w:tab w:val="left" w:pos="4962"/>
        </w:tabs>
        <w:ind w:firstLine="709"/>
        <w:jc w:val="both"/>
        <w:rPr>
          <w:rFonts w:ascii="Trebuchet MS" w:hAnsi="Trebuchet MS"/>
          <w:b w:val="0"/>
          <w:sz w:val="24"/>
          <w:szCs w:val="24"/>
        </w:rPr>
      </w:pPr>
    </w:p>
    <w:p w:rsidR="007F34E4" w:rsidRPr="007F34E4" w:rsidRDefault="007F34E4" w:rsidP="007F34E4">
      <w:pPr>
        <w:pStyle w:val="af"/>
        <w:tabs>
          <w:tab w:val="left" w:pos="4962"/>
        </w:tabs>
        <w:ind w:firstLine="709"/>
        <w:jc w:val="both"/>
        <w:rPr>
          <w:rFonts w:ascii="Trebuchet MS" w:hAnsi="Trebuchet MS"/>
          <w:b w:val="0"/>
          <w:sz w:val="24"/>
          <w:szCs w:val="24"/>
        </w:rPr>
      </w:pPr>
    </w:p>
    <w:p w:rsidR="007F34E4" w:rsidRPr="00395BFF" w:rsidRDefault="007F34E4" w:rsidP="00395BFF">
      <w:pPr>
        <w:pStyle w:val="af"/>
        <w:tabs>
          <w:tab w:val="left" w:pos="4962"/>
        </w:tabs>
        <w:ind w:firstLine="709"/>
        <w:rPr>
          <w:rFonts w:ascii="Trebuchet MS" w:hAnsi="Trebuchet MS"/>
          <w:b w:val="0"/>
          <w:i/>
          <w:sz w:val="24"/>
          <w:szCs w:val="24"/>
        </w:rPr>
      </w:pPr>
      <w:r w:rsidRPr="00395BFF">
        <w:rPr>
          <w:rFonts w:ascii="Trebuchet MS" w:hAnsi="Trebuchet MS"/>
          <w:b w:val="0"/>
          <w:i/>
          <w:sz w:val="24"/>
          <w:szCs w:val="24"/>
        </w:rPr>
        <w:t>(фирменный бланк контрагента)</w:t>
      </w:r>
    </w:p>
    <w:p w:rsidR="007F34E4" w:rsidRPr="007F34E4" w:rsidRDefault="007F34E4" w:rsidP="007F34E4">
      <w:pPr>
        <w:pStyle w:val="af"/>
        <w:tabs>
          <w:tab w:val="left" w:pos="4962"/>
        </w:tabs>
        <w:ind w:firstLine="709"/>
        <w:jc w:val="both"/>
        <w:rPr>
          <w:rFonts w:ascii="Trebuchet MS" w:hAnsi="Trebuchet MS"/>
          <w:b w:val="0"/>
          <w:sz w:val="24"/>
          <w:szCs w:val="24"/>
        </w:rPr>
      </w:pPr>
      <w:r w:rsidRPr="007F34E4">
        <w:rPr>
          <w:rFonts w:ascii="Trebuchet MS" w:hAnsi="Trebuchet MS"/>
          <w:b w:val="0"/>
          <w:sz w:val="24"/>
          <w:szCs w:val="24"/>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7F34E4" w:rsidRPr="007F34E4" w:rsidRDefault="007F34E4" w:rsidP="007F34E4">
      <w:pPr>
        <w:pStyle w:val="af"/>
        <w:tabs>
          <w:tab w:val="left" w:pos="4962"/>
        </w:tabs>
        <w:ind w:firstLine="709"/>
        <w:jc w:val="both"/>
        <w:rPr>
          <w:rFonts w:ascii="Trebuchet MS" w:hAnsi="Trebuchet MS"/>
          <w:b w:val="0"/>
          <w:sz w:val="24"/>
          <w:szCs w:val="24"/>
        </w:rPr>
      </w:pPr>
      <w:r w:rsidRPr="007F34E4">
        <w:rPr>
          <w:rFonts w:ascii="Trebuchet MS" w:hAnsi="Trebuchet MS"/>
          <w:b w:val="0"/>
          <w:sz w:val="24"/>
          <w:szCs w:val="24"/>
        </w:rPr>
        <w:t>Настоящим, ___________________________________________________</w:t>
      </w:r>
      <w:r>
        <w:rPr>
          <w:rFonts w:ascii="Trebuchet MS" w:hAnsi="Trebuchet MS"/>
          <w:b w:val="0"/>
          <w:sz w:val="24"/>
          <w:szCs w:val="24"/>
        </w:rPr>
        <w:t>_________</w:t>
      </w:r>
      <w:r w:rsidRPr="007F34E4">
        <w:rPr>
          <w:rFonts w:ascii="Trebuchet MS" w:hAnsi="Trebuchet MS"/>
          <w:b w:val="0"/>
          <w:sz w:val="24"/>
          <w:szCs w:val="24"/>
        </w:rPr>
        <w:t>___________________,</w:t>
      </w:r>
    </w:p>
    <w:p w:rsidR="007F34E4" w:rsidRPr="007F34E4" w:rsidRDefault="007F34E4" w:rsidP="007F34E4">
      <w:pPr>
        <w:pStyle w:val="af"/>
        <w:tabs>
          <w:tab w:val="left" w:pos="4962"/>
        </w:tabs>
        <w:jc w:val="both"/>
        <w:rPr>
          <w:rFonts w:ascii="Trebuchet MS" w:hAnsi="Trebuchet MS"/>
          <w:b w:val="0"/>
          <w:sz w:val="24"/>
          <w:szCs w:val="24"/>
        </w:rPr>
      </w:pPr>
      <w:r w:rsidRPr="007F34E4">
        <w:rPr>
          <w:rFonts w:ascii="Trebuchet MS" w:hAnsi="Trebuchet MS"/>
          <w:b w:val="0"/>
          <w:sz w:val="24"/>
          <w:szCs w:val="24"/>
        </w:rPr>
        <w:t xml:space="preserve">                       </w:t>
      </w:r>
      <w:r>
        <w:rPr>
          <w:rFonts w:ascii="Trebuchet MS" w:hAnsi="Trebuchet MS"/>
          <w:b w:val="0"/>
          <w:sz w:val="24"/>
          <w:szCs w:val="24"/>
        </w:rPr>
        <w:t xml:space="preserve">                          </w:t>
      </w:r>
      <w:r w:rsidRPr="007F34E4">
        <w:rPr>
          <w:rFonts w:ascii="Trebuchet MS" w:hAnsi="Trebuchet MS"/>
          <w:b w:val="0"/>
          <w:sz w:val="18"/>
          <w:szCs w:val="24"/>
        </w:rPr>
        <w:t>(наименование контрагента)</w:t>
      </w:r>
    </w:p>
    <w:p w:rsidR="007F34E4" w:rsidRPr="007F34E4" w:rsidRDefault="007F34E4" w:rsidP="007F34E4">
      <w:pPr>
        <w:pStyle w:val="af"/>
        <w:tabs>
          <w:tab w:val="left" w:pos="4962"/>
        </w:tabs>
        <w:jc w:val="both"/>
        <w:rPr>
          <w:rFonts w:ascii="Trebuchet MS" w:hAnsi="Trebuchet MS"/>
          <w:b w:val="0"/>
          <w:sz w:val="24"/>
          <w:szCs w:val="24"/>
        </w:rPr>
      </w:pPr>
      <w:r w:rsidRPr="007F34E4">
        <w:rPr>
          <w:rFonts w:ascii="Trebuchet MS" w:hAnsi="Trebuchet MS"/>
          <w:b w:val="0"/>
          <w:sz w:val="24"/>
          <w:szCs w:val="24"/>
        </w:rPr>
        <w:t>Адрес местонахождения (юридический адрес): _______________________________________</w:t>
      </w:r>
      <w:r>
        <w:rPr>
          <w:rFonts w:ascii="Trebuchet MS" w:hAnsi="Trebuchet MS"/>
          <w:b w:val="0"/>
          <w:sz w:val="24"/>
          <w:szCs w:val="24"/>
        </w:rPr>
        <w:t>______________________________________</w:t>
      </w:r>
      <w:r w:rsidRPr="007F34E4">
        <w:rPr>
          <w:rFonts w:ascii="Trebuchet MS" w:hAnsi="Trebuchet MS"/>
          <w:b w:val="0"/>
          <w:sz w:val="24"/>
          <w:szCs w:val="24"/>
        </w:rPr>
        <w:t>__,</w:t>
      </w:r>
    </w:p>
    <w:p w:rsidR="007F34E4" w:rsidRPr="007F34E4" w:rsidRDefault="007F34E4" w:rsidP="007F34E4">
      <w:pPr>
        <w:pStyle w:val="af"/>
        <w:tabs>
          <w:tab w:val="left" w:pos="4962"/>
        </w:tabs>
        <w:jc w:val="both"/>
        <w:rPr>
          <w:rFonts w:ascii="Trebuchet MS" w:hAnsi="Trebuchet MS"/>
          <w:b w:val="0"/>
          <w:sz w:val="24"/>
          <w:szCs w:val="24"/>
        </w:rPr>
      </w:pPr>
      <w:r>
        <w:rPr>
          <w:rFonts w:ascii="Trebuchet MS" w:hAnsi="Trebuchet MS"/>
          <w:b w:val="0"/>
          <w:sz w:val="24"/>
          <w:szCs w:val="24"/>
        </w:rPr>
        <w:t xml:space="preserve">Фактический </w:t>
      </w:r>
      <w:r w:rsidRPr="007F34E4">
        <w:rPr>
          <w:rFonts w:ascii="Trebuchet MS" w:hAnsi="Trebuchet MS"/>
          <w:b w:val="0"/>
          <w:sz w:val="24"/>
          <w:szCs w:val="24"/>
        </w:rPr>
        <w:t>адрес: _______________________________________________________</w:t>
      </w:r>
      <w:r>
        <w:rPr>
          <w:rFonts w:ascii="Trebuchet MS" w:hAnsi="Trebuchet MS"/>
          <w:b w:val="0"/>
          <w:sz w:val="24"/>
          <w:szCs w:val="24"/>
        </w:rPr>
        <w:t>_______________</w:t>
      </w:r>
      <w:r w:rsidRPr="007F34E4">
        <w:rPr>
          <w:rFonts w:ascii="Trebuchet MS" w:hAnsi="Trebuchet MS"/>
          <w:b w:val="0"/>
          <w:sz w:val="24"/>
          <w:szCs w:val="24"/>
        </w:rPr>
        <w:t>_________,</w:t>
      </w:r>
    </w:p>
    <w:p w:rsidR="007F34E4" w:rsidRPr="007F34E4" w:rsidRDefault="007F34E4" w:rsidP="007F34E4">
      <w:pPr>
        <w:pStyle w:val="af"/>
        <w:tabs>
          <w:tab w:val="left" w:pos="4962"/>
        </w:tabs>
        <w:jc w:val="both"/>
        <w:rPr>
          <w:rFonts w:ascii="Trebuchet MS" w:hAnsi="Trebuchet MS"/>
          <w:b w:val="0"/>
          <w:sz w:val="24"/>
          <w:szCs w:val="24"/>
        </w:rPr>
      </w:pPr>
      <w:r w:rsidRPr="007F34E4">
        <w:rPr>
          <w:rFonts w:ascii="Trebuchet MS" w:hAnsi="Trebuchet MS"/>
          <w:b w:val="0"/>
          <w:sz w:val="24"/>
          <w:szCs w:val="24"/>
        </w:rPr>
        <w:t>Свидетельство о регистрации: ______________________________________________</w:t>
      </w:r>
      <w:r>
        <w:rPr>
          <w:rFonts w:ascii="Trebuchet MS" w:hAnsi="Trebuchet MS"/>
          <w:b w:val="0"/>
          <w:sz w:val="24"/>
          <w:szCs w:val="24"/>
        </w:rPr>
        <w:t>_________________________________</w:t>
      </w:r>
    </w:p>
    <w:p w:rsidR="007F34E4" w:rsidRPr="007F34E4" w:rsidRDefault="007F34E4" w:rsidP="007F34E4">
      <w:pPr>
        <w:pStyle w:val="af"/>
        <w:tabs>
          <w:tab w:val="left" w:pos="4962"/>
        </w:tabs>
        <w:jc w:val="both"/>
        <w:rPr>
          <w:rFonts w:ascii="Trebuchet MS" w:hAnsi="Trebuchet MS"/>
          <w:b w:val="0"/>
          <w:sz w:val="24"/>
          <w:szCs w:val="24"/>
        </w:rPr>
      </w:pPr>
      <w:r>
        <w:rPr>
          <w:rFonts w:ascii="Trebuchet MS" w:hAnsi="Trebuchet MS"/>
          <w:b w:val="0"/>
          <w:sz w:val="24"/>
          <w:szCs w:val="24"/>
        </w:rPr>
        <w:t xml:space="preserve">                </w:t>
      </w:r>
      <w:r w:rsidRPr="007F34E4">
        <w:rPr>
          <w:rFonts w:ascii="Trebuchet MS" w:hAnsi="Trebuchet MS"/>
          <w:b w:val="0"/>
          <w:sz w:val="24"/>
          <w:szCs w:val="24"/>
        </w:rPr>
        <w:t>(</w:t>
      </w:r>
      <w:r w:rsidRPr="007F34E4">
        <w:rPr>
          <w:rFonts w:ascii="Trebuchet MS" w:hAnsi="Trebuchet MS"/>
          <w:b w:val="0"/>
          <w:sz w:val="18"/>
          <w:szCs w:val="24"/>
        </w:rPr>
        <w:t>наименование документа, №, сведения о дате выдачи документа и выдавшем его органе)</w:t>
      </w:r>
    </w:p>
    <w:p w:rsidR="007F34E4" w:rsidRPr="007F34E4" w:rsidRDefault="007F34E4" w:rsidP="007F34E4">
      <w:pPr>
        <w:pStyle w:val="af"/>
        <w:tabs>
          <w:tab w:val="left" w:pos="4962"/>
        </w:tabs>
        <w:ind w:firstLine="709"/>
        <w:jc w:val="both"/>
        <w:rPr>
          <w:rFonts w:ascii="Trebuchet MS" w:hAnsi="Trebuchet MS"/>
          <w:b w:val="0"/>
          <w:sz w:val="24"/>
          <w:szCs w:val="24"/>
        </w:rPr>
      </w:pPr>
      <w:proofErr w:type="gramStart"/>
      <w:r w:rsidRPr="007F34E4">
        <w:rPr>
          <w:rFonts w:ascii="Trebuchet MS" w:hAnsi="Trebuchet MS"/>
          <w:b w:val="0"/>
          <w:sz w:val="24"/>
          <w:szCs w:val="24"/>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Подрядчиком договора от</w:t>
      </w:r>
      <w:r w:rsidR="00395BFF">
        <w:rPr>
          <w:rFonts w:ascii="Trebuchet MS" w:hAnsi="Trebuchet MS"/>
          <w:b w:val="0"/>
          <w:sz w:val="24"/>
          <w:szCs w:val="24"/>
        </w:rPr>
        <w:t xml:space="preserve"> «____»_______2018 </w:t>
      </w:r>
      <w:r w:rsidRPr="007F34E4">
        <w:rPr>
          <w:rFonts w:ascii="Trebuchet MS" w:hAnsi="Trebuchet MS"/>
          <w:b w:val="0"/>
          <w:sz w:val="24"/>
          <w:szCs w:val="24"/>
        </w:rPr>
        <w:t>№</w:t>
      </w:r>
      <w:r w:rsidR="00395BFF">
        <w:rPr>
          <w:rFonts w:ascii="Trebuchet MS" w:hAnsi="Trebuchet MS"/>
          <w:b w:val="0"/>
          <w:sz w:val="24"/>
          <w:szCs w:val="24"/>
        </w:rPr>
        <w:t xml:space="preserve"> в</w:t>
      </w:r>
      <w:r w:rsidRPr="007F34E4">
        <w:rPr>
          <w:rFonts w:ascii="Trebuchet MS" w:hAnsi="Trebuchet MS"/>
          <w:b w:val="0"/>
          <w:sz w:val="24"/>
          <w:szCs w:val="24"/>
        </w:rPr>
        <w:t>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w:t>
      </w:r>
      <w:proofErr w:type="gramEnd"/>
      <w:r w:rsidRPr="007F34E4">
        <w:rPr>
          <w:rFonts w:ascii="Trebuchet MS" w:hAnsi="Trebuchet MS"/>
          <w:b w:val="0"/>
          <w:sz w:val="24"/>
          <w:szCs w:val="24"/>
        </w:rPr>
        <w:t xml:space="preserve"> </w:t>
      </w:r>
      <w:proofErr w:type="gramStart"/>
      <w:r w:rsidRPr="007F34E4">
        <w:rPr>
          <w:rFonts w:ascii="Trebuchet MS" w:hAnsi="Trebuchet MS"/>
          <w:b w:val="0"/>
          <w:sz w:val="24"/>
          <w:szCs w:val="24"/>
        </w:rPr>
        <w:t>цепочке собственников контрагента, включая бенефициаров (в том числе конечных), по состоянию на «     »      20     г., а также направление в адрес таких субъектов персональных данных уведомлений об осуществлении обработки их персональных данных Подрядчику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w:t>
      </w:r>
      <w:proofErr w:type="gramEnd"/>
      <w:r w:rsidRPr="007F34E4">
        <w:rPr>
          <w:rFonts w:ascii="Trebuchet MS" w:hAnsi="Trebuchet MS"/>
          <w:b w:val="0"/>
          <w:sz w:val="24"/>
          <w:szCs w:val="24"/>
        </w:rPr>
        <w:t xml:space="preserve">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7F34E4" w:rsidRPr="007F34E4" w:rsidRDefault="007F34E4" w:rsidP="007F34E4">
      <w:pPr>
        <w:pStyle w:val="af"/>
        <w:tabs>
          <w:tab w:val="left" w:pos="4962"/>
        </w:tabs>
        <w:ind w:firstLine="709"/>
        <w:jc w:val="both"/>
        <w:rPr>
          <w:rFonts w:ascii="Trebuchet MS" w:hAnsi="Trebuchet MS"/>
          <w:b w:val="0"/>
          <w:sz w:val="24"/>
          <w:szCs w:val="24"/>
        </w:rPr>
      </w:pPr>
      <w:proofErr w:type="gramStart"/>
      <w:r w:rsidRPr="007F34E4">
        <w:rPr>
          <w:rFonts w:ascii="Trebuchet MS" w:hAnsi="Trebuchet MS"/>
          <w:b w:val="0"/>
          <w:sz w:val="24"/>
          <w:szCs w:val="24"/>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Подрядчиком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7F34E4">
        <w:rPr>
          <w:rFonts w:ascii="Trebuchet MS" w:hAnsi="Trebuchet MS"/>
          <w:b w:val="0"/>
          <w:sz w:val="24"/>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w:t>
      </w:r>
      <w:r w:rsidRPr="007F34E4">
        <w:rPr>
          <w:rFonts w:ascii="Trebuchet MS" w:hAnsi="Trebuchet MS"/>
          <w:b w:val="0"/>
          <w:sz w:val="24"/>
          <w:szCs w:val="24"/>
        </w:rPr>
        <w:lastRenderedPageBreak/>
        <w:t>собственников контрагента, включая бенефициаров (в том числе конечных).</w:t>
      </w:r>
    </w:p>
    <w:p w:rsidR="007F34E4" w:rsidRPr="007F34E4" w:rsidRDefault="007F34E4" w:rsidP="007F34E4">
      <w:pPr>
        <w:pStyle w:val="af"/>
        <w:tabs>
          <w:tab w:val="left" w:pos="4962"/>
        </w:tabs>
        <w:ind w:firstLine="709"/>
        <w:jc w:val="both"/>
        <w:rPr>
          <w:rFonts w:ascii="Trebuchet MS" w:hAnsi="Trebuchet MS"/>
          <w:b w:val="0"/>
          <w:sz w:val="24"/>
          <w:szCs w:val="24"/>
        </w:rPr>
      </w:pPr>
      <w:proofErr w:type="gramStart"/>
      <w:r w:rsidRPr="007F34E4">
        <w:rPr>
          <w:rFonts w:ascii="Trebuchet MS" w:hAnsi="Trebuchet MS"/>
          <w:b w:val="0"/>
          <w:sz w:val="24"/>
          <w:szCs w:val="24"/>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7F34E4">
        <w:rPr>
          <w:rFonts w:ascii="Trebuchet MS" w:hAnsi="Trebuchet MS"/>
          <w:b w:val="0"/>
          <w:sz w:val="24"/>
          <w:szCs w:val="24"/>
        </w:rPr>
        <w:t xml:space="preserve"> законодательством.</w:t>
      </w:r>
    </w:p>
    <w:p w:rsidR="007F34E4" w:rsidRPr="007F34E4" w:rsidRDefault="007F34E4" w:rsidP="007F34E4">
      <w:pPr>
        <w:pStyle w:val="af"/>
        <w:tabs>
          <w:tab w:val="left" w:pos="4962"/>
        </w:tabs>
        <w:ind w:firstLine="709"/>
        <w:jc w:val="both"/>
        <w:rPr>
          <w:rFonts w:ascii="Trebuchet MS" w:hAnsi="Trebuchet MS"/>
          <w:b w:val="0"/>
          <w:sz w:val="24"/>
          <w:szCs w:val="24"/>
        </w:rPr>
      </w:pPr>
      <w:r w:rsidRPr="007F34E4">
        <w:rPr>
          <w:rFonts w:ascii="Trebuchet MS" w:hAnsi="Trebuchet MS"/>
          <w:b w:val="0"/>
          <w:sz w:val="24"/>
          <w:szCs w:val="24"/>
        </w:rPr>
        <w:t>Условием прекращения обработки персональных данных является получение Подрядчиком письменного уведомления об отзыве согласия на обработку персональных данных.</w:t>
      </w:r>
    </w:p>
    <w:p w:rsidR="007F34E4" w:rsidRPr="007F34E4" w:rsidRDefault="007F34E4" w:rsidP="007F34E4">
      <w:pPr>
        <w:pStyle w:val="af"/>
        <w:tabs>
          <w:tab w:val="left" w:pos="4962"/>
        </w:tabs>
        <w:ind w:firstLine="709"/>
        <w:jc w:val="both"/>
        <w:rPr>
          <w:rFonts w:ascii="Trebuchet MS" w:hAnsi="Trebuchet MS"/>
          <w:b w:val="0"/>
          <w:sz w:val="24"/>
          <w:szCs w:val="24"/>
        </w:rPr>
      </w:pPr>
      <w:r w:rsidRPr="007F34E4">
        <w:rPr>
          <w:rFonts w:ascii="Trebuchet MS" w:hAnsi="Trebuchet MS"/>
          <w:b w:val="0"/>
          <w:sz w:val="24"/>
          <w:szCs w:val="24"/>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7F34E4" w:rsidRPr="007F34E4" w:rsidRDefault="007F34E4" w:rsidP="007F34E4">
      <w:pPr>
        <w:pStyle w:val="af"/>
        <w:tabs>
          <w:tab w:val="left" w:pos="4962"/>
        </w:tabs>
        <w:jc w:val="both"/>
        <w:rPr>
          <w:rFonts w:ascii="Trebuchet MS" w:hAnsi="Trebuchet MS"/>
          <w:b w:val="0"/>
          <w:sz w:val="24"/>
          <w:szCs w:val="24"/>
        </w:rPr>
      </w:pPr>
    </w:p>
    <w:p w:rsidR="007F34E4" w:rsidRPr="007F34E4" w:rsidRDefault="007F34E4" w:rsidP="007F34E4">
      <w:pPr>
        <w:pStyle w:val="af"/>
        <w:tabs>
          <w:tab w:val="left" w:pos="4962"/>
        </w:tabs>
        <w:jc w:val="both"/>
        <w:rPr>
          <w:rFonts w:ascii="Trebuchet MS" w:hAnsi="Trebuchet MS"/>
          <w:b w:val="0"/>
          <w:sz w:val="24"/>
          <w:szCs w:val="24"/>
        </w:rPr>
      </w:pPr>
      <w:r w:rsidRPr="007F34E4">
        <w:rPr>
          <w:rFonts w:ascii="Trebuchet MS" w:hAnsi="Trebuchet MS"/>
          <w:b w:val="0"/>
          <w:sz w:val="24"/>
          <w:szCs w:val="24"/>
        </w:rPr>
        <w:t xml:space="preserve">« </w:t>
      </w:r>
      <w:r>
        <w:rPr>
          <w:rFonts w:ascii="Trebuchet MS" w:hAnsi="Trebuchet MS"/>
          <w:b w:val="0"/>
          <w:sz w:val="24"/>
          <w:szCs w:val="24"/>
        </w:rPr>
        <w:t>____</w:t>
      </w:r>
      <w:r w:rsidRPr="007F34E4">
        <w:rPr>
          <w:rFonts w:ascii="Trebuchet MS" w:hAnsi="Trebuchet MS"/>
          <w:b w:val="0"/>
          <w:sz w:val="24"/>
          <w:szCs w:val="24"/>
        </w:rPr>
        <w:t xml:space="preserve"> »     20</w:t>
      </w:r>
      <w:r>
        <w:rPr>
          <w:rFonts w:ascii="Trebuchet MS" w:hAnsi="Trebuchet MS"/>
          <w:b w:val="0"/>
          <w:sz w:val="24"/>
          <w:szCs w:val="24"/>
        </w:rPr>
        <w:t>_____</w:t>
      </w:r>
      <w:r w:rsidRPr="007F34E4">
        <w:rPr>
          <w:rFonts w:ascii="Trebuchet MS" w:hAnsi="Trebuchet MS"/>
          <w:b w:val="0"/>
          <w:sz w:val="24"/>
          <w:szCs w:val="24"/>
        </w:rPr>
        <w:t xml:space="preserve"> г</w:t>
      </w:r>
      <w:proofErr w:type="gramStart"/>
      <w:r w:rsidRPr="007F34E4">
        <w:rPr>
          <w:rFonts w:ascii="Trebuchet MS" w:hAnsi="Trebuchet MS"/>
          <w:b w:val="0"/>
          <w:sz w:val="24"/>
          <w:szCs w:val="24"/>
        </w:rPr>
        <w:t>.   _______________ (_________________________________)</w:t>
      </w:r>
      <w:proofErr w:type="gramEnd"/>
    </w:p>
    <w:p w:rsidR="007F34E4" w:rsidRPr="007F34E4" w:rsidRDefault="007F34E4" w:rsidP="007F34E4">
      <w:pPr>
        <w:pStyle w:val="af"/>
        <w:tabs>
          <w:tab w:val="left" w:pos="4962"/>
        </w:tabs>
        <w:jc w:val="both"/>
        <w:rPr>
          <w:rFonts w:ascii="Trebuchet MS" w:hAnsi="Trebuchet MS"/>
          <w:b w:val="0"/>
          <w:sz w:val="24"/>
          <w:szCs w:val="24"/>
        </w:rPr>
      </w:pPr>
      <w:r w:rsidRPr="007F34E4">
        <w:rPr>
          <w:rFonts w:ascii="Trebuchet MS" w:hAnsi="Trebuchet MS"/>
          <w:b w:val="0"/>
          <w:sz w:val="24"/>
          <w:szCs w:val="24"/>
        </w:rPr>
        <w:t xml:space="preserve">           </w:t>
      </w:r>
      <w:r>
        <w:rPr>
          <w:rFonts w:ascii="Trebuchet MS" w:hAnsi="Trebuchet MS"/>
          <w:b w:val="0"/>
          <w:sz w:val="24"/>
          <w:szCs w:val="24"/>
        </w:rPr>
        <w:t xml:space="preserve">                            </w:t>
      </w:r>
      <w:r w:rsidRPr="007F34E4">
        <w:rPr>
          <w:rFonts w:ascii="Trebuchet MS" w:hAnsi="Trebuchet MS"/>
          <w:b w:val="0"/>
          <w:sz w:val="18"/>
          <w:szCs w:val="24"/>
        </w:rPr>
        <w:t xml:space="preserve">(подпись)                      </w:t>
      </w:r>
      <w:r>
        <w:rPr>
          <w:rFonts w:ascii="Trebuchet MS" w:hAnsi="Trebuchet MS"/>
          <w:b w:val="0"/>
          <w:sz w:val="18"/>
          <w:szCs w:val="24"/>
        </w:rPr>
        <w:t xml:space="preserve">          </w:t>
      </w:r>
      <w:r w:rsidRPr="007F34E4">
        <w:rPr>
          <w:rFonts w:ascii="Trebuchet MS" w:hAnsi="Trebuchet MS"/>
          <w:b w:val="0"/>
          <w:sz w:val="18"/>
          <w:szCs w:val="24"/>
        </w:rPr>
        <w:t xml:space="preserve"> </w:t>
      </w:r>
      <w:r>
        <w:rPr>
          <w:rFonts w:ascii="Trebuchet MS" w:hAnsi="Trebuchet MS"/>
          <w:b w:val="0"/>
          <w:sz w:val="18"/>
          <w:szCs w:val="24"/>
        </w:rPr>
        <w:t xml:space="preserve">       </w:t>
      </w:r>
      <w:r w:rsidRPr="007F34E4">
        <w:rPr>
          <w:rFonts w:ascii="Trebuchet MS" w:hAnsi="Trebuchet MS"/>
          <w:b w:val="0"/>
          <w:sz w:val="18"/>
          <w:szCs w:val="24"/>
        </w:rPr>
        <w:t>Должность, ФИО</w:t>
      </w:r>
    </w:p>
    <w:p w:rsidR="007F34E4" w:rsidRPr="007F34E4" w:rsidRDefault="007F34E4" w:rsidP="007F34E4">
      <w:pPr>
        <w:pStyle w:val="af"/>
        <w:tabs>
          <w:tab w:val="left" w:pos="4962"/>
        </w:tabs>
        <w:jc w:val="both"/>
        <w:rPr>
          <w:rFonts w:ascii="Trebuchet MS" w:hAnsi="Trebuchet MS"/>
          <w:b w:val="0"/>
          <w:sz w:val="24"/>
          <w:szCs w:val="24"/>
        </w:rPr>
      </w:pPr>
    </w:p>
    <w:p w:rsidR="007F34E4" w:rsidRDefault="007F34E4" w:rsidP="007F34E4">
      <w:pPr>
        <w:pStyle w:val="af"/>
        <w:tabs>
          <w:tab w:val="left" w:pos="4962"/>
        </w:tabs>
        <w:jc w:val="both"/>
        <w:rPr>
          <w:rFonts w:ascii="Trebuchet MS" w:hAnsi="Trebuchet MS"/>
          <w:b w:val="0"/>
          <w:sz w:val="24"/>
          <w:szCs w:val="24"/>
        </w:rPr>
      </w:pPr>
      <w:r>
        <w:rPr>
          <w:rFonts w:ascii="Trebuchet MS" w:hAnsi="Trebuchet MS"/>
          <w:b w:val="0"/>
          <w:sz w:val="24"/>
          <w:szCs w:val="24"/>
        </w:rPr>
        <w:t>М.П.</w:t>
      </w:r>
    </w:p>
    <w:p w:rsidR="007F34E4" w:rsidRDefault="007F34E4" w:rsidP="007F34E4">
      <w:pPr>
        <w:pStyle w:val="af"/>
        <w:tabs>
          <w:tab w:val="left" w:pos="4962"/>
        </w:tabs>
        <w:jc w:val="both"/>
        <w:rPr>
          <w:rFonts w:ascii="Trebuchet MS" w:hAnsi="Trebuchet MS"/>
          <w:b w:val="0"/>
          <w:sz w:val="24"/>
          <w:szCs w:val="24"/>
        </w:rPr>
      </w:pPr>
    </w:p>
    <w:p w:rsidR="00ED3122" w:rsidRPr="00A70DF5" w:rsidRDefault="007F34E4" w:rsidP="007F34E4">
      <w:pPr>
        <w:pStyle w:val="af"/>
        <w:tabs>
          <w:tab w:val="left" w:pos="4962"/>
        </w:tabs>
        <w:jc w:val="both"/>
        <w:rPr>
          <w:rFonts w:ascii="Trebuchet MS" w:hAnsi="Trebuchet MS"/>
          <w:b w:val="0"/>
          <w:sz w:val="24"/>
          <w:szCs w:val="24"/>
        </w:rPr>
      </w:pPr>
      <w:r w:rsidRPr="007F34E4">
        <w:rPr>
          <w:rFonts w:ascii="Trebuchet MS" w:hAnsi="Trebuchet MS"/>
          <w:b w:val="0"/>
          <w:sz w:val="24"/>
          <w:szCs w:val="24"/>
        </w:rPr>
        <w:t>конец формы</w:t>
      </w:r>
    </w:p>
    <w:p w:rsidR="007F34E4" w:rsidRDefault="007F34E4" w:rsidP="007F34E4">
      <w:pPr>
        <w:pStyle w:val="af"/>
        <w:tabs>
          <w:tab w:val="left" w:pos="4962"/>
        </w:tabs>
        <w:jc w:val="both"/>
        <w:rPr>
          <w:rFonts w:ascii="Trebuchet MS" w:hAnsi="Trebuchet MS"/>
          <w:b w:val="0"/>
          <w:sz w:val="24"/>
          <w:szCs w:val="24"/>
        </w:rPr>
      </w:pPr>
    </w:p>
    <w:p w:rsidR="007F34E4" w:rsidRDefault="007F34E4" w:rsidP="007F34E4">
      <w:pPr>
        <w:pStyle w:val="af"/>
        <w:tabs>
          <w:tab w:val="left" w:pos="4962"/>
        </w:tabs>
        <w:jc w:val="both"/>
        <w:rPr>
          <w:rFonts w:ascii="Trebuchet MS" w:hAnsi="Trebuchet MS"/>
          <w:b w:val="0"/>
          <w:sz w:val="24"/>
          <w:szCs w:val="24"/>
        </w:rPr>
      </w:pPr>
    </w:p>
    <w:p w:rsidR="007F34E4" w:rsidRDefault="007F34E4" w:rsidP="007F34E4">
      <w:pPr>
        <w:pStyle w:val="af"/>
        <w:tabs>
          <w:tab w:val="left" w:pos="4962"/>
        </w:tabs>
        <w:jc w:val="both"/>
        <w:rPr>
          <w:rFonts w:ascii="Trebuchet MS" w:hAnsi="Trebuchet MS"/>
          <w:b w:val="0"/>
          <w:sz w:val="24"/>
          <w:szCs w:val="24"/>
        </w:rPr>
      </w:pPr>
    </w:p>
    <w:p w:rsidR="007F34E4" w:rsidRPr="007F34E4" w:rsidRDefault="007F34E4" w:rsidP="007F34E4">
      <w:pPr>
        <w:pStyle w:val="af"/>
        <w:tabs>
          <w:tab w:val="left" w:pos="4962"/>
        </w:tabs>
        <w:jc w:val="both"/>
        <w:rPr>
          <w:rFonts w:ascii="Trebuchet MS" w:hAnsi="Trebuchet MS"/>
          <w:b w:val="0"/>
          <w:sz w:val="24"/>
          <w:szCs w:val="24"/>
        </w:rPr>
      </w:pPr>
    </w:p>
    <w:p w:rsidR="007F34E4" w:rsidRPr="007F34E4" w:rsidRDefault="007F34E4" w:rsidP="007F34E4">
      <w:pPr>
        <w:pStyle w:val="af"/>
        <w:tabs>
          <w:tab w:val="left" w:pos="4962"/>
        </w:tabs>
        <w:rPr>
          <w:rFonts w:ascii="Trebuchet MS" w:hAnsi="Trebuchet MS"/>
          <w:b w:val="0"/>
          <w:sz w:val="24"/>
          <w:szCs w:val="24"/>
        </w:rPr>
      </w:pPr>
      <w:r w:rsidRPr="007F34E4">
        <w:rPr>
          <w:rFonts w:ascii="Trebuchet MS" w:hAnsi="Trebuchet MS"/>
          <w:b w:val="0"/>
          <w:sz w:val="24"/>
          <w:szCs w:val="24"/>
        </w:rPr>
        <w:t>ПОДПИСИ СТОРОН:</w:t>
      </w:r>
    </w:p>
    <w:p w:rsidR="007F34E4" w:rsidRPr="007F34E4" w:rsidRDefault="007F34E4" w:rsidP="007F34E4">
      <w:pPr>
        <w:pStyle w:val="af"/>
        <w:tabs>
          <w:tab w:val="left" w:pos="4962"/>
        </w:tabs>
        <w:jc w:val="both"/>
        <w:rPr>
          <w:rFonts w:ascii="Trebuchet MS" w:hAnsi="Trebuchet MS"/>
          <w:b w:val="0"/>
          <w:sz w:val="24"/>
          <w:szCs w:val="24"/>
        </w:rPr>
      </w:pPr>
    </w:p>
    <w:p w:rsidR="007F34E4" w:rsidRPr="007F34E4" w:rsidRDefault="007F34E4" w:rsidP="007F34E4">
      <w:pPr>
        <w:pStyle w:val="af"/>
        <w:tabs>
          <w:tab w:val="left" w:pos="4962"/>
        </w:tabs>
        <w:jc w:val="both"/>
        <w:rPr>
          <w:rFonts w:ascii="Trebuchet MS" w:hAnsi="Trebuchet MS"/>
          <w:b w:val="0"/>
          <w:sz w:val="24"/>
          <w:szCs w:val="24"/>
        </w:rPr>
      </w:pPr>
      <w:r w:rsidRPr="007F34E4">
        <w:rPr>
          <w:rFonts w:ascii="Trebuchet MS" w:hAnsi="Trebuchet MS"/>
          <w:b w:val="0"/>
          <w:sz w:val="24"/>
          <w:szCs w:val="24"/>
        </w:rPr>
        <w:t>Подрядчик:                                                               Заказчик:</w:t>
      </w:r>
    </w:p>
    <w:p w:rsidR="00395BFF" w:rsidRPr="00395BFF"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 xml:space="preserve">                                                                                ООО «ЦДС» </w:t>
      </w:r>
    </w:p>
    <w:p w:rsidR="00395BFF" w:rsidRPr="00395BFF"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ab/>
      </w:r>
      <w:r w:rsidRPr="00395BFF">
        <w:rPr>
          <w:rFonts w:ascii="Trebuchet MS" w:hAnsi="Trebuchet MS"/>
          <w:b w:val="0"/>
          <w:sz w:val="24"/>
          <w:szCs w:val="24"/>
        </w:rPr>
        <w:tab/>
      </w:r>
      <w:r w:rsidRPr="00395BFF">
        <w:rPr>
          <w:rFonts w:ascii="Trebuchet MS" w:hAnsi="Trebuchet MS"/>
          <w:b w:val="0"/>
          <w:sz w:val="24"/>
          <w:szCs w:val="24"/>
        </w:rPr>
        <w:tab/>
        <w:t xml:space="preserve">     Генеральный директор</w:t>
      </w:r>
    </w:p>
    <w:p w:rsidR="00395BFF" w:rsidRPr="00395BFF"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 xml:space="preserve"> </w:t>
      </w:r>
    </w:p>
    <w:p w:rsidR="007F34E4" w:rsidRDefault="00395BFF" w:rsidP="00395BFF">
      <w:pPr>
        <w:pStyle w:val="af"/>
        <w:tabs>
          <w:tab w:val="left" w:pos="4962"/>
        </w:tabs>
        <w:jc w:val="both"/>
        <w:rPr>
          <w:rFonts w:ascii="Trebuchet MS" w:hAnsi="Trebuchet MS"/>
          <w:b w:val="0"/>
          <w:sz w:val="24"/>
          <w:szCs w:val="24"/>
        </w:rPr>
      </w:pPr>
      <w:r w:rsidRPr="00395BFF">
        <w:rPr>
          <w:rFonts w:ascii="Trebuchet MS" w:hAnsi="Trebuchet MS"/>
          <w:b w:val="0"/>
          <w:sz w:val="24"/>
          <w:szCs w:val="24"/>
        </w:rPr>
        <w:t>__________________                                                    ______________ С.И. Горшенин</w:t>
      </w:r>
    </w:p>
    <w:p w:rsidR="00395BFF" w:rsidRPr="007F34E4" w:rsidRDefault="00395BFF" w:rsidP="00395BFF">
      <w:pPr>
        <w:pStyle w:val="af"/>
        <w:tabs>
          <w:tab w:val="left" w:pos="4962"/>
        </w:tabs>
        <w:jc w:val="both"/>
        <w:rPr>
          <w:rFonts w:ascii="Trebuchet MS" w:hAnsi="Trebuchet MS"/>
          <w:b w:val="0"/>
          <w:sz w:val="24"/>
          <w:szCs w:val="24"/>
        </w:rPr>
      </w:pPr>
    </w:p>
    <w:p w:rsidR="007F34E4" w:rsidRPr="007F34E4" w:rsidRDefault="007F34E4" w:rsidP="007F34E4">
      <w:pPr>
        <w:pStyle w:val="af"/>
        <w:tabs>
          <w:tab w:val="left" w:pos="4962"/>
        </w:tabs>
        <w:jc w:val="both"/>
        <w:rPr>
          <w:rFonts w:ascii="Trebuchet MS" w:hAnsi="Trebuchet MS"/>
          <w:b w:val="0"/>
          <w:sz w:val="24"/>
          <w:szCs w:val="24"/>
        </w:rPr>
      </w:pPr>
      <w:r w:rsidRPr="007F34E4">
        <w:rPr>
          <w:rFonts w:ascii="Trebuchet MS" w:hAnsi="Trebuchet MS"/>
          <w:b w:val="0"/>
          <w:sz w:val="24"/>
          <w:szCs w:val="24"/>
        </w:rPr>
        <w:t xml:space="preserve">«_____» _________________ </w:t>
      </w:r>
      <w:r w:rsidR="006067DF">
        <w:rPr>
          <w:rFonts w:ascii="Trebuchet MS" w:hAnsi="Trebuchet MS"/>
          <w:b w:val="0"/>
          <w:sz w:val="24"/>
          <w:szCs w:val="24"/>
        </w:rPr>
        <w:t>2018</w:t>
      </w:r>
      <w:r w:rsidRPr="007F34E4">
        <w:rPr>
          <w:rFonts w:ascii="Trebuchet MS" w:hAnsi="Trebuchet MS"/>
          <w:b w:val="0"/>
          <w:sz w:val="24"/>
          <w:szCs w:val="24"/>
        </w:rPr>
        <w:t xml:space="preserve"> г.                             «_____» ______________ </w:t>
      </w:r>
      <w:r w:rsidR="006067DF">
        <w:rPr>
          <w:rFonts w:ascii="Trebuchet MS" w:hAnsi="Trebuchet MS"/>
          <w:b w:val="0"/>
          <w:sz w:val="24"/>
          <w:szCs w:val="24"/>
        </w:rPr>
        <w:t>2018</w:t>
      </w:r>
      <w:r w:rsidRPr="007F34E4">
        <w:rPr>
          <w:rFonts w:ascii="Trebuchet MS" w:hAnsi="Trebuchet MS"/>
          <w:b w:val="0"/>
          <w:sz w:val="24"/>
          <w:szCs w:val="24"/>
        </w:rPr>
        <w:t xml:space="preserve"> г.</w:t>
      </w:r>
    </w:p>
    <w:p w:rsidR="007F34E4" w:rsidRPr="007F34E4" w:rsidRDefault="007F34E4" w:rsidP="007F34E4">
      <w:pPr>
        <w:pStyle w:val="af"/>
        <w:tabs>
          <w:tab w:val="left" w:pos="4962"/>
        </w:tabs>
        <w:jc w:val="both"/>
        <w:rPr>
          <w:rFonts w:ascii="Trebuchet MS" w:hAnsi="Trebuchet MS"/>
          <w:b w:val="0"/>
          <w:sz w:val="24"/>
          <w:szCs w:val="24"/>
        </w:rPr>
      </w:pPr>
    </w:p>
    <w:p w:rsidR="0032333D" w:rsidRPr="0032333D" w:rsidRDefault="0032333D" w:rsidP="00A70DF5">
      <w:pPr>
        <w:pStyle w:val="af"/>
        <w:tabs>
          <w:tab w:val="left" w:pos="4962"/>
        </w:tabs>
        <w:jc w:val="both"/>
        <w:rPr>
          <w:rFonts w:ascii="Trebuchet MS" w:hAnsi="Trebuchet MS"/>
          <w:b w:val="0"/>
          <w:sz w:val="24"/>
          <w:szCs w:val="24"/>
        </w:rPr>
      </w:pPr>
    </w:p>
    <w:sectPr w:rsidR="0032333D" w:rsidRPr="0032333D" w:rsidSect="00ED3122">
      <w:footerReference w:type="default" r:id="rId9"/>
      <w:type w:val="continuous"/>
      <w:pgSz w:w="12240" w:h="15840"/>
      <w:pgMar w:top="993" w:right="758" w:bottom="709"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76" w:rsidRDefault="001E3A76">
      <w:r>
        <w:separator/>
      </w:r>
    </w:p>
  </w:endnote>
  <w:endnote w:type="continuationSeparator" w:id="0">
    <w:p w:rsidR="001E3A76" w:rsidRDefault="001E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FF" w:rsidRDefault="00176FFF">
    <w:pPr>
      <w:rPr>
        <w:sz w:val="2"/>
        <w:szCs w:val="2"/>
      </w:rPr>
    </w:pPr>
    <w:r>
      <w:rPr>
        <w:noProof/>
        <w:lang w:bidi="ar-SA"/>
      </w:rPr>
      <mc:AlternateContent>
        <mc:Choice Requires="wps">
          <w:drawing>
            <wp:anchor distT="0" distB="0" distL="63500" distR="63500" simplePos="0" relativeHeight="251657728" behindDoc="1" locked="0" layoutInCell="1" allowOverlap="1" wp14:anchorId="1C7693AB" wp14:editId="0C0BD367">
              <wp:simplePos x="0" y="0"/>
              <wp:positionH relativeFrom="page">
                <wp:posOffset>6828155</wp:posOffset>
              </wp:positionH>
              <wp:positionV relativeFrom="page">
                <wp:posOffset>9659592</wp:posOffset>
              </wp:positionV>
              <wp:extent cx="159385" cy="167640"/>
              <wp:effectExtent l="0" t="0" r="1206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FFF" w:rsidRPr="00E93B28" w:rsidRDefault="00176FFF">
                          <w:pPr>
                            <w:pStyle w:val="Headerorfooter0"/>
                            <w:shd w:val="clear" w:color="auto" w:fill="auto"/>
                            <w:spacing w:line="240" w:lineRule="auto"/>
                            <w:rPr>
                              <w:rFonts w:ascii="Trebuchet MS" w:hAnsi="Trebuchet MS"/>
                            </w:rPr>
                          </w:pPr>
                          <w:r w:rsidRPr="00E93B28">
                            <w:fldChar w:fldCharType="begin"/>
                          </w:r>
                          <w:r w:rsidRPr="00E93B28">
                            <w:rPr>
                              <w:rFonts w:ascii="Trebuchet MS" w:hAnsi="Trebuchet MS"/>
                            </w:rPr>
                            <w:instrText xml:space="preserve"> PAGE \* MERGEFORMAT </w:instrText>
                          </w:r>
                          <w:r w:rsidRPr="00E93B28">
                            <w:fldChar w:fldCharType="separate"/>
                          </w:r>
                          <w:r w:rsidR="002C3731" w:rsidRPr="002C3731">
                            <w:rPr>
                              <w:rStyle w:val="Headerorfooter115ptSpacing0pt"/>
                              <w:rFonts w:ascii="Trebuchet MS" w:hAnsi="Trebuchet MS"/>
                              <w:noProof/>
                            </w:rPr>
                            <w:t>22</w:t>
                          </w:r>
                          <w:r w:rsidRPr="00E93B28">
                            <w:rPr>
                              <w:rStyle w:val="Headerorfooter115ptSpacing0pt"/>
                              <w:rFonts w:ascii="Trebuchet MS" w:hAnsi="Trebuchet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7.65pt;margin-top:760.6pt;width:12.55pt;height:13.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" filled="f" stroked="f">
              <v:textbox style="mso-fit-shape-to-text:t" inset="0,0,0,0">
                <w:txbxContent>
                  <w:p w:rsidR="00176FFF" w:rsidRPr="00E93B28" w:rsidRDefault="00176FFF">
                    <w:pPr>
                      <w:pStyle w:val="Headerorfooter0"/>
                      <w:shd w:val="clear" w:color="auto" w:fill="auto"/>
                      <w:spacing w:line="240" w:lineRule="auto"/>
                      <w:rPr>
                        <w:rFonts w:ascii="Trebuchet MS" w:hAnsi="Trebuchet MS"/>
                      </w:rPr>
                    </w:pPr>
                    <w:r w:rsidRPr="00E93B28">
                      <w:fldChar w:fldCharType="begin"/>
                    </w:r>
                    <w:r w:rsidRPr="00E93B28">
                      <w:rPr>
                        <w:rFonts w:ascii="Trebuchet MS" w:hAnsi="Trebuchet MS"/>
                      </w:rPr>
                      <w:instrText xml:space="preserve"> PAGE \* MERGEFORMAT </w:instrText>
                    </w:r>
                    <w:r w:rsidRPr="00E93B28">
                      <w:fldChar w:fldCharType="separate"/>
                    </w:r>
                    <w:r w:rsidR="002C3731" w:rsidRPr="002C3731">
                      <w:rPr>
                        <w:rStyle w:val="Headerorfooter115ptSpacing0pt"/>
                        <w:rFonts w:ascii="Trebuchet MS" w:hAnsi="Trebuchet MS"/>
                        <w:noProof/>
                      </w:rPr>
                      <w:t>22</w:t>
                    </w:r>
                    <w:r w:rsidRPr="00E93B28">
                      <w:rPr>
                        <w:rStyle w:val="Headerorfooter115ptSpacing0pt"/>
                        <w:rFonts w:ascii="Trebuchet MS" w:hAnsi="Trebuchet M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76" w:rsidRDefault="001E3A76"/>
  </w:footnote>
  <w:footnote w:type="continuationSeparator" w:id="0">
    <w:p w:rsidR="001E3A76" w:rsidRDefault="001E3A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04FB"/>
    <w:multiLevelType w:val="hybridMultilevel"/>
    <w:tmpl w:val="F66E7C5C"/>
    <w:lvl w:ilvl="0" w:tplc="C73038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2A0B9F"/>
    <w:multiLevelType w:val="multilevel"/>
    <w:tmpl w:val="9E00DE66"/>
    <w:lvl w:ilvl="0">
      <w:start w:val="4"/>
      <w:numFmt w:val="decimal"/>
      <w:lvlText w:val="%1."/>
      <w:lvlJc w:val="left"/>
      <w:rPr>
        <w:b/>
        <w:lang w:val="ru-RU" w:eastAsia="ru-RU" w:bidi="ru-RU"/>
      </w:rPr>
    </w:lvl>
    <w:lvl w:ilvl="1">
      <w:start w:val="1"/>
      <w:numFmt w:val="decimal"/>
      <w:lvlText w:val="%1.%2."/>
      <w:lvlJc w:val="left"/>
      <w:rPr>
        <w:rFonts w:ascii="Trebuchet MS" w:eastAsia="Times New Roman" w:hAnsi="Trebuchet MS"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rebuchet MS" w:eastAsia="Times New Roman" w:hAnsi="Trebuchet MS"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142CC3"/>
    <w:multiLevelType w:val="multilevel"/>
    <w:tmpl w:val="C396FF1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B44EDC"/>
    <w:multiLevelType w:val="multilevel"/>
    <w:tmpl w:val="A1B6521C"/>
    <w:lvl w:ilvl="0">
      <w:start w:val="1"/>
      <w:numFmt w:val="decimal"/>
      <w:lvlText w:val="2.%1."/>
      <w:lvlJc w:val="left"/>
      <w:rPr>
        <w:rFonts w:ascii="Trebuchet MS" w:eastAsia="Times New Roman" w:hAnsi="Trebuchet MS"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860136"/>
    <w:multiLevelType w:val="multilevel"/>
    <w:tmpl w:val="2304A05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F91E71"/>
    <w:multiLevelType w:val="multilevel"/>
    <w:tmpl w:val="246A4DE8"/>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895E5D"/>
    <w:multiLevelType w:val="multilevel"/>
    <w:tmpl w:val="A7282E46"/>
    <w:lvl w:ilvl="0">
      <w:start w:val="1"/>
      <w:numFmt w:val="decimal"/>
      <w:lvlText w:val="4.4.%1."/>
      <w:lvlJc w:val="left"/>
      <w:rPr>
        <w:rFonts w:ascii="Trebuchet MS" w:eastAsia="Times New Roman" w:hAnsi="Trebuchet MS"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A36B1F"/>
    <w:multiLevelType w:val="hybridMultilevel"/>
    <w:tmpl w:val="AB349A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A1C768C"/>
    <w:multiLevelType w:val="multilevel"/>
    <w:tmpl w:val="3A8A0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rebuchet MS" w:eastAsia="Times New Roman" w:hAnsi="Trebuchet MS"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F71199"/>
    <w:multiLevelType w:val="multilevel"/>
    <w:tmpl w:val="7FB81CB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3CD61CA"/>
    <w:multiLevelType w:val="multilevel"/>
    <w:tmpl w:val="79EAA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793B0C"/>
    <w:multiLevelType w:val="multilevel"/>
    <w:tmpl w:val="0DC6A9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3"/>
  </w:num>
  <w:num w:numId="4">
    <w:abstractNumId w:val="11"/>
  </w:num>
  <w:num w:numId="5">
    <w:abstractNumId w:val="1"/>
  </w:num>
  <w:num w:numId="6">
    <w:abstractNumId w:val="5"/>
  </w:num>
  <w:num w:numId="7">
    <w:abstractNumId w:val="2"/>
  </w:num>
  <w:num w:numId="8">
    <w:abstractNumId w:val="6"/>
  </w:num>
  <w:num w:numId="9">
    <w:abstractNumId w:val="4"/>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75"/>
    <w:rsid w:val="00001D99"/>
    <w:rsid w:val="00004131"/>
    <w:rsid w:val="00007A5A"/>
    <w:rsid w:val="000323A6"/>
    <w:rsid w:val="0003350B"/>
    <w:rsid w:val="00040E26"/>
    <w:rsid w:val="00061811"/>
    <w:rsid w:val="00075642"/>
    <w:rsid w:val="0009581C"/>
    <w:rsid w:val="000C58D0"/>
    <w:rsid w:val="000D00F7"/>
    <w:rsid w:val="000D3555"/>
    <w:rsid w:val="000E7D1B"/>
    <w:rsid w:val="001022C2"/>
    <w:rsid w:val="001069F3"/>
    <w:rsid w:val="0010756D"/>
    <w:rsid w:val="00117DDB"/>
    <w:rsid w:val="00121916"/>
    <w:rsid w:val="00126A73"/>
    <w:rsid w:val="00130E33"/>
    <w:rsid w:val="00132685"/>
    <w:rsid w:val="001407AC"/>
    <w:rsid w:val="00142147"/>
    <w:rsid w:val="00150104"/>
    <w:rsid w:val="00156472"/>
    <w:rsid w:val="00165F18"/>
    <w:rsid w:val="00175110"/>
    <w:rsid w:val="00176FFF"/>
    <w:rsid w:val="00185025"/>
    <w:rsid w:val="00195304"/>
    <w:rsid w:val="0019724E"/>
    <w:rsid w:val="001B3158"/>
    <w:rsid w:val="001C52D1"/>
    <w:rsid w:val="001E3A76"/>
    <w:rsid w:val="001E7F1A"/>
    <w:rsid w:val="001F1E3C"/>
    <w:rsid w:val="001F340E"/>
    <w:rsid w:val="002049F5"/>
    <w:rsid w:val="0021301D"/>
    <w:rsid w:val="0021654A"/>
    <w:rsid w:val="00216AF5"/>
    <w:rsid w:val="002234D2"/>
    <w:rsid w:val="0022591F"/>
    <w:rsid w:val="00232453"/>
    <w:rsid w:val="002337D0"/>
    <w:rsid w:val="00234AD3"/>
    <w:rsid w:val="002367E9"/>
    <w:rsid w:val="00241C5B"/>
    <w:rsid w:val="002452B1"/>
    <w:rsid w:val="00247F61"/>
    <w:rsid w:val="002519E6"/>
    <w:rsid w:val="0025230D"/>
    <w:rsid w:val="00256DD0"/>
    <w:rsid w:val="0025729D"/>
    <w:rsid w:val="002648A2"/>
    <w:rsid w:val="0027637C"/>
    <w:rsid w:val="00283AED"/>
    <w:rsid w:val="002A0790"/>
    <w:rsid w:val="002A6AC3"/>
    <w:rsid w:val="002B17F5"/>
    <w:rsid w:val="002B309C"/>
    <w:rsid w:val="002B4C46"/>
    <w:rsid w:val="002B52B3"/>
    <w:rsid w:val="002C35D9"/>
    <w:rsid w:val="002C3731"/>
    <w:rsid w:val="002C3C66"/>
    <w:rsid w:val="002E26D3"/>
    <w:rsid w:val="002F03B3"/>
    <w:rsid w:val="002F2573"/>
    <w:rsid w:val="002F59AD"/>
    <w:rsid w:val="003153BE"/>
    <w:rsid w:val="0032333D"/>
    <w:rsid w:val="003309E2"/>
    <w:rsid w:val="00346BA8"/>
    <w:rsid w:val="00347A8E"/>
    <w:rsid w:val="00364EA2"/>
    <w:rsid w:val="0038233B"/>
    <w:rsid w:val="003953CC"/>
    <w:rsid w:val="00395BFF"/>
    <w:rsid w:val="003B5AE9"/>
    <w:rsid w:val="003C2FC6"/>
    <w:rsid w:val="003C47AC"/>
    <w:rsid w:val="003E04D1"/>
    <w:rsid w:val="004049C8"/>
    <w:rsid w:val="004308D8"/>
    <w:rsid w:val="004467AA"/>
    <w:rsid w:val="0045405D"/>
    <w:rsid w:val="00464626"/>
    <w:rsid w:val="00466095"/>
    <w:rsid w:val="004767FD"/>
    <w:rsid w:val="00482DC2"/>
    <w:rsid w:val="00484B55"/>
    <w:rsid w:val="004A07C1"/>
    <w:rsid w:val="004B66C9"/>
    <w:rsid w:val="004C68C0"/>
    <w:rsid w:val="004C7E6C"/>
    <w:rsid w:val="004D2C14"/>
    <w:rsid w:val="004D5F45"/>
    <w:rsid w:val="004F337C"/>
    <w:rsid w:val="004F6F6C"/>
    <w:rsid w:val="00506288"/>
    <w:rsid w:val="00517202"/>
    <w:rsid w:val="00520329"/>
    <w:rsid w:val="005457A1"/>
    <w:rsid w:val="00545E02"/>
    <w:rsid w:val="00545EB4"/>
    <w:rsid w:val="005471A7"/>
    <w:rsid w:val="00566DE1"/>
    <w:rsid w:val="005701E4"/>
    <w:rsid w:val="00577A40"/>
    <w:rsid w:val="00583183"/>
    <w:rsid w:val="00593187"/>
    <w:rsid w:val="005A765F"/>
    <w:rsid w:val="005B5E72"/>
    <w:rsid w:val="005B7F67"/>
    <w:rsid w:val="005F137F"/>
    <w:rsid w:val="005F1CEE"/>
    <w:rsid w:val="005F4422"/>
    <w:rsid w:val="006067DF"/>
    <w:rsid w:val="00614615"/>
    <w:rsid w:val="00623C61"/>
    <w:rsid w:val="00625C91"/>
    <w:rsid w:val="00630AB8"/>
    <w:rsid w:val="00631ED3"/>
    <w:rsid w:val="00633B80"/>
    <w:rsid w:val="0063518D"/>
    <w:rsid w:val="0064237F"/>
    <w:rsid w:val="00643724"/>
    <w:rsid w:val="00652277"/>
    <w:rsid w:val="006616F5"/>
    <w:rsid w:val="006636DE"/>
    <w:rsid w:val="0068021E"/>
    <w:rsid w:val="00684742"/>
    <w:rsid w:val="006B1FE7"/>
    <w:rsid w:val="006D15FE"/>
    <w:rsid w:val="006D79C3"/>
    <w:rsid w:val="006E5CCD"/>
    <w:rsid w:val="006E64AA"/>
    <w:rsid w:val="006E6B53"/>
    <w:rsid w:val="006E775B"/>
    <w:rsid w:val="007108B1"/>
    <w:rsid w:val="00711A09"/>
    <w:rsid w:val="00711D10"/>
    <w:rsid w:val="0071286E"/>
    <w:rsid w:val="00716929"/>
    <w:rsid w:val="007172C2"/>
    <w:rsid w:val="007363A6"/>
    <w:rsid w:val="007427F6"/>
    <w:rsid w:val="00752CDC"/>
    <w:rsid w:val="00753CD3"/>
    <w:rsid w:val="00762BE5"/>
    <w:rsid w:val="00765475"/>
    <w:rsid w:val="00773FC3"/>
    <w:rsid w:val="00775397"/>
    <w:rsid w:val="007830FE"/>
    <w:rsid w:val="00795F7B"/>
    <w:rsid w:val="007C0AD5"/>
    <w:rsid w:val="007C344E"/>
    <w:rsid w:val="007D39A3"/>
    <w:rsid w:val="007F34E4"/>
    <w:rsid w:val="008075F6"/>
    <w:rsid w:val="0083244F"/>
    <w:rsid w:val="00836DC8"/>
    <w:rsid w:val="00853063"/>
    <w:rsid w:val="008618D9"/>
    <w:rsid w:val="0088186A"/>
    <w:rsid w:val="00883C19"/>
    <w:rsid w:val="0089302B"/>
    <w:rsid w:val="008A0B78"/>
    <w:rsid w:val="008A0D6D"/>
    <w:rsid w:val="008A2DAE"/>
    <w:rsid w:val="008B1BDA"/>
    <w:rsid w:val="008B7DDE"/>
    <w:rsid w:val="008C19BA"/>
    <w:rsid w:val="008D79DE"/>
    <w:rsid w:val="008E3520"/>
    <w:rsid w:val="008F05B7"/>
    <w:rsid w:val="008F1873"/>
    <w:rsid w:val="0090201E"/>
    <w:rsid w:val="00910EA8"/>
    <w:rsid w:val="0092152B"/>
    <w:rsid w:val="0093443D"/>
    <w:rsid w:val="00937A5D"/>
    <w:rsid w:val="00945CA9"/>
    <w:rsid w:val="00950C8E"/>
    <w:rsid w:val="009524C2"/>
    <w:rsid w:val="0096275D"/>
    <w:rsid w:val="00970178"/>
    <w:rsid w:val="009757E5"/>
    <w:rsid w:val="00981928"/>
    <w:rsid w:val="009A061A"/>
    <w:rsid w:val="009B15F3"/>
    <w:rsid w:val="009B5F61"/>
    <w:rsid w:val="009C7588"/>
    <w:rsid w:val="009C7D72"/>
    <w:rsid w:val="009D4096"/>
    <w:rsid w:val="009E11CB"/>
    <w:rsid w:val="009E1834"/>
    <w:rsid w:val="009E54F5"/>
    <w:rsid w:val="009F3AD7"/>
    <w:rsid w:val="00A019AC"/>
    <w:rsid w:val="00A120AD"/>
    <w:rsid w:val="00A24E2B"/>
    <w:rsid w:val="00A45D2E"/>
    <w:rsid w:val="00A46A73"/>
    <w:rsid w:val="00A70DF5"/>
    <w:rsid w:val="00A7677C"/>
    <w:rsid w:val="00A84D40"/>
    <w:rsid w:val="00A90099"/>
    <w:rsid w:val="00AA3BD6"/>
    <w:rsid w:val="00AA4920"/>
    <w:rsid w:val="00AB1E2A"/>
    <w:rsid w:val="00AB27E6"/>
    <w:rsid w:val="00AB7585"/>
    <w:rsid w:val="00AC5EC4"/>
    <w:rsid w:val="00AD0725"/>
    <w:rsid w:val="00AD7F2E"/>
    <w:rsid w:val="00AF470D"/>
    <w:rsid w:val="00AF5318"/>
    <w:rsid w:val="00B06729"/>
    <w:rsid w:val="00B132B4"/>
    <w:rsid w:val="00B1370D"/>
    <w:rsid w:val="00B175BB"/>
    <w:rsid w:val="00B35254"/>
    <w:rsid w:val="00B35255"/>
    <w:rsid w:val="00B359C8"/>
    <w:rsid w:val="00B44F8D"/>
    <w:rsid w:val="00B64A87"/>
    <w:rsid w:val="00B7170D"/>
    <w:rsid w:val="00B821E6"/>
    <w:rsid w:val="00B86371"/>
    <w:rsid w:val="00B87BF3"/>
    <w:rsid w:val="00B90AD8"/>
    <w:rsid w:val="00B9192B"/>
    <w:rsid w:val="00B92255"/>
    <w:rsid w:val="00B93DFE"/>
    <w:rsid w:val="00BA141F"/>
    <w:rsid w:val="00BB3429"/>
    <w:rsid w:val="00BC5CE3"/>
    <w:rsid w:val="00BC5EDF"/>
    <w:rsid w:val="00BC63C0"/>
    <w:rsid w:val="00BC7972"/>
    <w:rsid w:val="00BE3F17"/>
    <w:rsid w:val="00BE58F5"/>
    <w:rsid w:val="00BF04F0"/>
    <w:rsid w:val="00BF1847"/>
    <w:rsid w:val="00C033CD"/>
    <w:rsid w:val="00C13128"/>
    <w:rsid w:val="00C32946"/>
    <w:rsid w:val="00C340DB"/>
    <w:rsid w:val="00C432BB"/>
    <w:rsid w:val="00C51E13"/>
    <w:rsid w:val="00C55B55"/>
    <w:rsid w:val="00C630E4"/>
    <w:rsid w:val="00C9105A"/>
    <w:rsid w:val="00CA1658"/>
    <w:rsid w:val="00CA76E0"/>
    <w:rsid w:val="00CB0628"/>
    <w:rsid w:val="00CC3634"/>
    <w:rsid w:val="00CD2D2C"/>
    <w:rsid w:val="00CD635C"/>
    <w:rsid w:val="00CF6398"/>
    <w:rsid w:val="00CF7D16"/>
    <w:rsid w:val="00D006C8"/>
    <w:rsid w:val="00D123EF"/>
    <w:rsid w:val="00D13F6B"/>
    <w:rsid w:val="00D34563"/>
    <w:rsid w:val="00D4561E"/>
    <w:rsid w:val="00D551C1"/>
    <w:rsid w:val="00D667B3"/>
    <w:rsid w:val="00D911B9"/>
    <w:rsid w:val="00D963DE"/>
    <w:rsid w:val="00DA6B2E"/>
    <w:rsid w:val="00DB19AF"/>
    <w:rsid w:val="00DB2706"/>
    <w:rsid w:val="00DC065F"/>
    <w:rsid w:val="00DC5FF5"/>
    <w:rsid w:val="00DD370B"/>
    <w:rsid w:val="00DE0105"/>
    <w:rsid w:val="00DE1561"/>
    <w:rsid w:val="00DE2D83"/>
    <w:rsid w:val="00DE351E"/>
    <w:rsid w:val="00DE63F7"/>
    <w:rsid w:val="00DF5784"/>
    <w:rsid w:val="00E135AA"/>
    <w:rsid w:val="00E14707"/>
    <w:rsid w:val="00E1585D"/>
    <w:rsid w:val="00E2054B"/>
    <w:rsid w:val="00E23A1D"/>
    <w:rsid w:val="00E45617"/>
    <w:rsid w:val="00E55608"/>
    <w:rsid w:val="00E57D5C"/>
    <w:rsid w:val="00E62304"/>
    <w:rsid w:val="00E67A7F"/>
    <w:rsid w:val="00E754DC"/>
    <w:rsid w:val="00E81728"/>
    <w:rsid w:val="00E848CE"/>
    <w:rsid w:val="00E84CCF"/>
    <w:rsid w:val="00E93B28"/>
    <w:rsid w:val="00EA221F"/>
    <w:rsid w:val="00EA307C"/>
    <w:rsid w:val="00ED3122"/>
    <w:rsid w:val="00EE0E84"/>
    <w:rsid w:val="00EF7992"/>
    <w:rsid w:val="00F1513E"/>
    <w:rsid w:val="00F25B8B"/>
    <w:rsid w:val="00F438E4"/>
    <w:rsid w:val="00F45019"/>
    <w:rsid w:val="00F47004"/>
    <w:rsid w:val="00F66117"/>
    <w:rsid w:val="00F7441C"/>
    <w:rsid w:val="00F74B96"/>
    <w:rsid w:val="00F80EE6"/>
    <w:rsid w:val="00F82787"/>
    <w:rsid w:val="00F834D3"/>
    <w:rsid w:val="00F90A82"/>
    <w:rsid w:val="00F91C29"/>
    <w:rsid w:val="00FA01E6"/>
    <w:rsid w:val="00FA187E"/>
    <w:rsid w:val="00FB2DC3"/>
    <w:rsid w:val="00FC4C7E"/>
    <w:rsid w:val="00FE31AA"/>
    <w:rsid w:val="00FE7D63"/>
    <w:rsid w:val="00FF2D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4">
    <w:name w:val="heading 4"/>
    <w:basedOn w:val="a"/>
    <w:next w:val="a"/>
    <w:link w:val="40"/>
    <w:semiHidden/>
    <w:unhideWhenUsed/>
    <w:qFormat/>
    <w:rsid w:val="00B359C8"/>
    <w:pPr>
      <w:keepNext/>
      <w:keepLines/>
      <w:spacing w:before="200"/>
      <w:outlineLvl w:val="3"/>
    </w:pPr>
    <w:rPr>
      <w:rFonts w:ascii="Cambria" w:eastAsia="Times New Roman" w:hAnsi="Cambria" w:cs="Times New Roman"/>
      <w:b/>
      <w:bCs/>
      <w:i/>
      <w:iCs/>
      <w:color w:val="4F81BD"/>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z w:val="23"/>
      <w:szCs w:val="23"/>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Headerorfooter115ptSpacing0pt">
    <w:name w:val="Header or footer + 11.5 pt;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BodytextPalatinoLinotype105pt">
    <w:name w:val="Body text + Palatino Linotype;10.5 pt"/>
    <w:basedOn w:val="Bodytex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style>
  <w:style w:type="character" w:customStyle="1" w:styleId="BodytextCordiaUPC25pt">
    <w:name w:val="Body text + CordiaUPC;25 pt"/>
    <w:basedOn w:val="Bodytext"/>
    <w:rPr>
      <w:rFonts w:ascii="CordiaUPC" w:eastAsia="CordiaUPC" w:hAnsi="CordiaUPC" w:cs="CordiaUPC"/>
      <w:b w:val="0"/>
      <w:bCs w:val="0"/>
      <w:i w:val="0"/>
      <w:iCs w:val="0"/>
      <w:smallCaps w:val="0"/>
      <w:strike w:val="0"/>
      <w:color w:val="000000"/>
      <w:spacing w:val="0"/>
      <w:w w:val="100"/>
      <w:position w:val="0"/>
      <w:sz w:val="50"/>
      <w:szCs w:val="50"/>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2"/>
      <w:szCs w:val="22"/>
      <w:u w:val="none"/>
    </w:rPr>
  </w:style>
  <w:style w:type="character" w:customStyle="1" w:styleId="Heading12">
    <w:name w:val="Heading #1 (2)_"/>
    <w:basedOn w:val="a0"/>
    <w:link w:val="Heading120"/>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23"/>
      <w:szCs w:val="23"/>
      <w:u w:val="none"/>
    </w:rPr>
  </w:style>
  <w:style w:type="paragraph" w:customStyle="1" w:styleId="2">
    <w:name w:val="Основной текст2"/>
    <w:basedOn w:val="a"/>
    <w:link w:val="Bodytext"/>
    <w:pPr>
      <w:shd w:val="clear" w:color="auto" w:fill="FFFFFF"/>
      <w:spacing w:after="660" w:line="0" w:lineRule="atLeast"/>
      <w:jc w:val="both"/>
    </w:pPr>
    <w:rPr>
      <w:rFonts w:ascii="Times New Roman" w:eastAsia="Times New Roman" w:hAnsi="Times New Roman" w:cs="Times New Roman"/>
      <w:sz w:val="23"/>
      <w:szCs w:val="23"/>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18"/>
      <w:szCs w:val="18"/>
    </w:rPr>
  </w:style>
  <w:style w:type="paragraph" w:customStyle="1" w:styleId="Bodytext20">
    <w:name w:val="Body text (2)"/>
    <w:basedOn w:val="a"/>
    <w:link w:val="Bodytext2"/>
    <w:pPr>
      <w:shd w:val="clear" w:color="auto" w:fill="FFFFFF"/>
      <w:spacing w:before="180" w:after="180" w:line="0" w:lineRule="atLeast"/>
      <w:jc w:val="both"/>
    </w:pPr>
    <w:rPr>
      <w:rFonts w:ascii="Times New Roman" w:eastAsia="Times New Roman" w:hAnsi="Times New Roman" w:cs="Times New Roman"/>
      <w:b/>
      <w:bCs/>
      <w:sz w:val="22"/>
      <w:szCs w:val="22"/>
    </w:rPr>
  </w:style>
  <w:style w:type="paragraph" w:customStyle="1" w:styleId="Heading120">
    <w:name w:val="Heading #1 (2)"/>
    <w:basedOn w:val="a"/>
    <w:link w:val="Heading12"/>
    <w:pPr>
      <w:shd w:val="clear" w:color="auto" w:fill="FFFFFF"/>
      <w:spacing w:before="240" w:after="240" w:line="0" w:lineRule="atLeast"/>
      <w:jc w:val="both"/>
      <w:outlineLvl w:val="0"/>
    </w:pPr>
    <w:rPr>
      <w:rFonts w:ascii="Times New Roman" w:eastAsia="Times New Roman" w:hAnsi="Times New Roman" w:cs="Times New Roman"/>
      <w:b/>
      <w:bCs/>
      <w:sz w:val="22"/>
      <w:szCs w:val="22"/>
    </w:rPr>
  </w:style>
  <w:style w:type="paragraph" w:customStyle="1" w:styleId="Heading10">
    <w:name w:val="Heading #1"/>
    <w:basedOn w:val="a"/>
    <w:link w:val="Heading1"/>
    <w:pPr>
      <w:shd w:val="clear" w:color="auto" w:fill="FFFFFF"/>
      <w:spacing w:before="240" w:after="240" w:line="0" w:lineRule="atLeast"/>
      <w:jc w:val="both"/>
      <w:outlineLvl w:val="0"/>
    </w:pPr>
    <w:rPr>
      <w:rFonts w:ascii="Times New Roman" w:eastAsia="Times New Roman" w:hAnsi="Times New Roman" w:cs="Times New Roman"/>
      <w:sz w:val="23"/>
      <w:szCs w:val="23"/>
    </w:rPr>
  </w:style>
  <w:style w:type="paragraph" w:styleId="a4">
    <w:name w:val="header"/>
    <w:basedOn w:val="a"/>
    <w:link w:val="a5"/>
    <w:unhideWhenUsed/>
    <w:rsid w:val="00AB1E2A"/>
    <w:pPr>
      <w:tabs>
        <w:tab w:val="center" w:pos="4677"/>
        <w:tab w:val="right" w:pos="9355"/>
      </w:tabs>
    </w:pPr>
  </w:style>
  <w:style w:type="character" w:customStyle="1" w:styleId="a5">
    <w:name w:val="Верхний колонтитул Знак"/>
    <w:basedOn w:val="a0"/>
    <w:link w:val="a4"/>
    <w:rsid w:val="00AB1E2A"/>
    <w:rPr>
      <w:color w:val="000000"/>
    </w:rPr>
  </w:style>
  <w:style w:type="paragraph" w:styleId="a6">
    <w:name w:val="footer"/>
    <w:basedOn w:val="a"/>
    <w:link w:val="a7"/>
    <w:uiPriority w:val="99"/>
    <w:unhideWhenUsed/>
    <w:rsid w:val="00AB1E2A"/>
    <w:pPr>
      <w:tabs>
        <w:tab w:val="center" w:pos="4677"/>
        <w:tab w:val="right" w:pos="9355"/>
      </w:tabs>
    </w:pPr>
  </w:style>
  <w:style w:type="character" w:customStyle="1" w:styleId="a7">
    <w:name w:val="Нижний колонтитул Знак"/>
    <w:basedOn w:val="a0"/>
    <w:link w:val="a6"/>
    <w:uiPriority w:val="99"/>
    <w:rsid w:val="00AB1E2A"/>
    <w:rPr>
      <w:color w:val="000000"/>
    </w:rPr>
  </w:style>
  <w:style w:type="character" w:styleId="a8">
    <w:name w:val="Strong"/>
    <w:basedOn w:val="a0"/>
    <w:uiPriority w:val="22"/>
    <w:qFormat/>
    <w:rsid w:val="00AB1E2A"/>
    <w:rPr>
      <w:b/>
      <w:bCs/>
    </w:rPr>
  </w:style>
  <w:style w:type="paragraph" w:styleId="a9">
    <w:name w:val="Balloon Text"/>
    <w:basedOn w:val="a"/>
    <w:link w:val="aa"/>
    <w:semiHidden/>
    <w:unhideWhenUsed/>
    <w:rsid w:val="002A6AC3"/>
    <w:rPr>
      <w:rFonts w:ascii="Tahoma" w:hAnsi="Tahoma" w:cs="Tahoma"/>
      <w:sz w:val="16"/>
      <w:szCs w:val="16"/>
    </w:rPr>
  </w:style>
  <w:style w:type="character" w:customStyle="1" w:styleId="aa">
    <w:name w:val="Текст выноски Знак"/>
    <w:basedOn w:val="a0"/>
    <w:link w:val="a9"/>
    <w:uiPriority w:val="99"/>
    <w:semiHidden/>
    <w:rsid w:val="002A6AC3"/>
    <w:rPr>
      <w:rFonts w:ascii="Tahoma" w:hAnsi="Tahoma" w:cs="Tahoma"/>
      <w:color w:val="000000"/>
      <w:sz w:val="16"/>
      <w:szCs w:val="16"/>
    </w:rPr>
  </w:style>
  <w:style w:type="paragraph" w:styleId="ab">
    <w:name w:val="List Paragraph"/>
    <w:basedOn w:val="a"/>
    <w:uiPriority w:val="34"/>
    <w:qFormat/>
    <w:rsid w:val="003E04D1"/>
    <w:pPr>
      <w:widowControl/>
      <w:ind w:left="720"/>
      <w:contextualSpacing/>
    </w:pPr>
    <w:rPr>
      <w:rFonts w:ascii="Times New Roman" w:eastAsiaTheme="minorHAnsi" w:hAnsi="Times New Roman" w:cs="Times New Roman"/>
      <w:color w:val="auto"/>
      <w:lang w:bidi="ar-SA"/>
    </w:rPr>
  </w:style>
  <w:style w:type="paragraph" w:customStyle="1" w:styleId="10">
    <w:name w:val="Обычный1"/>
    <w:basedOn w:val="a"/>
    <w:rsid w:val="003E04D1"/>
    <w:pPr>
      <w:widowControl/>
      <w:snapToGrid w:val="0"/>
    </w:pPr>
    <w:rPr>
      <w:rFonts w:ascii="Times New Roman" w:eastAsiaTheme="minorHAnsi" w:hAnsi="Times New Roman" w:cs="Times New Roman"/>
      <w:color w:val="auto"/>
      <w:sz w:val="20"/>
      <w:szCs w:val="20"/>
      <w:lang w:bidi="ar-SA"/>
    </w:rPr>
  </w:style>
  <w:style w:type="character" w:customStyle="1" w:styleId="40">
    <w:name w:val="Заголовок 4 Знак"/>
    <w:basedOn w:val="a0"/>
    <w:link w:val="4"/>
    <w:semiHidden/>
    <w:rsid w:val="00B359C8"/>
    <w:rPr>
      <w:rFonts w:ascii="Cambria" w:eastAsia="Times New Roman" w:hAnsi="Cambria" w:cs="Times New Roman"/>
      <w:b/>
      <w:bCs/>
      <w:i/>
      <w:iCs/>
      <w:color w:val="4F81BD"/>
      <w:lang w:bidi="ar-SA"/>
    </w:rPr>
  </w:style>
  <w:style w:type="paragraph" w:styleId="ac">
    <w:name w:val="Body Text"/>
    <w:basedOn w:val="a"/>
    <w:link w:val="ad"/>
    <w:rsid w:val="00B359C8"/>
    <w:pPr>
      <w:widowControl/>
      <w:jc w:val="both"/>
    </w:pPr>
    <w:rPr>
      <w:rFonts w:ascii="Times New Roman" w:eastAsia="Times New Roman" w:hAnsi="Times New Roman" w:cs="Times New Roman"/>
      <w:b/>
      <w:color w:val="auto"/>
      <w:sz w:val="22"/>
      <w:szCs w:val="20"/>
      <w:lang w:bidi="ar-SA"/>
    </w:rPr>
  </w:style>
  <w:style w:type="character" w:customStyle="1" w:styleId="ad">
    <w:name w:val="Основной текст Знак"/>
    <w:basedOn w:val="a0"/>
    <w:link w:val="ac"/>
    <w:rsid w:val="00B359C8"/>
    <w:rPr>
      <w:rFonts w:ascii="Times New Roman" w:eastAsia="Times New Roman" w:hAnsi="Times New Roman" w:cs="Times New Roman"/>
      <w:b/>
      <w:sz w:val="22"/>
      <w:szCs w:val="20"/>
      <w:lang w:bidi="ar-SA"/>
    </w:rPr>
  </w:style>
  <w:style w:type="paragraph" w:styleId="ae">
    <w:name w:val="No Spacing"/>
    <w:uiPriority w:val="1"/>
    <w:qFormat/>
    <w:rsid w:val="00B359C8"/>
    <w:pPr>
      <w:widowControl/>
    </w:pPr>
    <w:rPr>
      <w:rFonts w:ascii="Times New Roman" w:eastAsia="Times New Roman" w:hAnsi="Times New Roman" w:cs="Times New Roman"/>
      <w:sz w:val="20"/>
      <w:szCs w:val="20"/>
      <w:lang w:bidi="ar-SA"/>
    </w:rPr>
  </w:style>
  <w:style w:type="paragraph" w:customStyle="1" w:styleId="m">
    <w:name w:val="m_ПростойТекст"/>
    <w:basedOn w:val="a"/>
    <w:rsid w:val="00716929"/>
    <w:pPr>
      <w:widowControl/>
      <w:jc w:val="both"/>
    </w:pPr>
    <w:rPr>
      <w:rFonts w:ascii="Times New Roman" w:eastAsia="Times New Roman" w:hAnsi="Times New Roman" w:cs="Times New Roman"/>
      <w:color w:val="auto"/>
      <w:lang w:bidi="ar-SA"/>
    </w:rPr>
  </w:style>
  <w:style w:type="paragraph" w:customStyle="1" w:styleId="m0">
    <w:name w:val="m_ЗагПриложение"/>
    <w:basedOn w:val="m"/>
    <w:next w:val="m"/>
    <w:rsid w:val="00716929"/>
    <w:pPr>
      <w:jc w:val="center"/>
    </w:pPr>
    <w:rPr>
      <w:b/>
      <w:bCs/>
      <w:caps/>
    </w:rPr>
  </w:style>
  <w:style w:type="paragraph" w:styleId="af">
    <w:name w:val="Title"/>
    <w:basedOn w:val="a"/>
    <w:link w:val="af0"/>
    <w:qFormat/>
    <w:rsid w:val="0032333D"/>
    <w:pPr>
      <w:snapToGrid w:val="0"/>
      <w:jc w:val="center"/>
    </w:pPr>
    <w:rPr>
      <w:rFonts w:ascii="Times New Roman" w:eastAsia="Times New Roman" w:hAnsi="Times New Roman" w:cs="Times New Roman"/>
      <w:b/>
      <w:color w:val="auto"/>
      <w:sz w:val="28"/>
      <w:szCs w:val="20"/>
      <w:lang w:bidi="ar-SA"/>
    </w:rPr>
  </w:style>
  <w:style w:type="character" w:customStyle="1" w:styleId="af0">
    <w:name w:val="Название Знак"/>
    <w:basedOn w:val="a0"/>
    <w:link w:val="af"/>
    <w:rsid w:val="0032333D"/>
    <w:rPr>
      <w:rFonts w:ascii="Times New Roman" w:eastAsia="Times New Roman" w:hAnsi="Times New Roman" w:cs="Times New Roman"/>
      <w:b/>
      <w:sz w:val="28"/>
      <w:szCs w:val="20"/>
      <w:lang w:bidi="ar-SA"/>
    </w:rPr>
  </w:style>
  <w:style w:type="paragraph" w:customStyle="1" w:styleId="ConsPlusNormal">
    <w:name w:val="ConsPlusNormal"/>
    <w:rsid w:val="000D00F7"/>
    <w:pPr>
      <w:autoSpaceDE w:val="0"/>
      <w:autoSpaceDN w:val="0"/>
    </w:pPr>
    <w:rPr>
      <w:rFonts w:ascii="Calibri" w:eastAsia="Times New Roman" w:hAnsi="Calibri" w:cs="Calibri"/>
      <w:sz w:val="22"/>
      <w:szCs w:val="20"/>
      <w:lang w:bidi="ar-SA"/>
    </w:rPr>
  </w:style>
  <w:style w:type="table" w:styleId="af1">
    <w:name w:val="Table Grid"/>
    <w:basedOn w:val="a1"/>
    <w:uiPriority w:val="59"/>
    <w:rsid w:val="000D00F7"/>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annotation reference"/>
    <w:basedOn w:val="a0"/>
    <w:uiPriority w:val="99"/>
    <w:semiHidden/>
    <w:unhideWhenUsed/>
    <w:rsid w:val="00C32946"/>
    <w:rPr>
      <w:sz w:val="16"/>
      <w:szCs w:val="16"/>
    </w:rPr>
  </w:style>
  <w:style w:type="paragraph" w:styleId="af3">
    <w:name w:val="annotation text"/>
    <w:basedOn w:val="a"/>
    <w:link w:val="af4"/>
    <w:uiPriority w:val="99"/>
    <w:semiHidden/>
    <w:unhideWhenUsed/>
    <w:rsid w:val="00C32946"/>
    <w:rPr>
      <w:sz w:val="20"/>
      <w:szCs w:val="20"/>
    </w:rPr>
  </w:style>
  <w:style w:type="character" w:customStyle="1" w:styleId="af4">
    <w:name w:val="Текст примечания Знак"/>
    <w:basedOn w:val="a0"/>
    <w:link w:val="af3"/>
    <w:uiPriority w:val="99"/>
    <w:semiHidden/>
    <w:rsid w:val="00C32946"/>
    <w:rPr>
      <w:color w:val="000000"/>
      <w:sz w:val="20"/>
      <w:szCs w:val="20"/>
    </w:rPr>
  </w:style>
  <w:style w:type="paragraph" w:styleId="af5">
    <w:name w:val="annotation subject"/>
    <w:basedOn w:val="af3"/>
    <w:next w:val="af3"/>
    <w:link w:val="af6"/>
    <w:uiPriority w:val="99"/>
    <w:semiHidden/>
    <w:unhideWhenUsed/>
    <w:rsid w:val="00C32946"/>
    <w:rPr>
      <w:b/>
      <w:bCs/>
    </w:rPr>
  </w:style>
  <w:style w:type="character" w:customStyle="1" w:styleId="af6">
    <w:name w:val="Тема примечания Знак"/>
    <w:basedOn w:val="af4"/>
    <w:link w:val="af5"/>
    <w:uiPriority w:val="99"/>
    <w:semiHidden/>
    <w:rsid w:val="00C32946"/>
    <w:rPr>
      <w:b/>
      <w:bCs/>
      <w:color w:val="000000"/>
      <w:sz w:val="20"/>
      <w:szCs w:val="20"/>
    </w:rPr>
  </w:style>
  <w:style w:type="table" w:customStyle="1" w:styleId="11">
    <w:name w:val="Сетка таблицы1"/>
    <w:basedOn w:val="a1"/>
    <w:next w:val="af1"/>
    <w:uiPriority w:val="59"/>
    <w:rsid w:val="00195304"/>
    <w:pPr>
      <w:widowControl/>
    </w:pPr>
    <w:rPr>
      <w:rFonts w:ascii="Calibri" w:eastAsia="Times New Roman" w:hAnsi="Calibri"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4">
    <w:name w:val="heading 4"/>
    <w:basedOn w:val="a"/>
    <w:next w:val="a"/>
    <w:link w:val="40"/>
    <w:semiHidden/>
    <w:unhideWhenUsed/>
    <w:qFormat/>
    <w:rsid w:val="00B359C8"/>
    <w:pPr>
      <w:keepNext/>
      <w:keepLines/>
      <w:spacing w:before="200"/>
      <w:outlineLvl w:val="3"/>
    </w:pPr>
    <w:rPr>
      <w:rFonts w:ascii="Cambria" w:eastAsia="Times New Roman" w:hAnsi="Cambria" w:cs="Times New Roman"/>
      <w:b/>
      <w:bCs/>
      <w:i/>
      <w:iCs/>
      <w:color w:val="4F81BD"/>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z w:val="23"/>
      <w:szCs w:val="23"/>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Headerorfooter115ptSpacing0pt">
    <w:name w:val="Header or footer + 11.5 pt;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BodytextPalatinoLinotype105pt">
    <w:name w:val="Body text + Palatino Linotype;10.5 pt"/>
    <w:basedOn w:val="Bodytex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style>
  <w:style w:type="character" w:customStyle="1" w:styleId="BodytextCordiaUPC25pt">
    <w:name w:val="Body text + CordiaUPC;25 pt"/>
    <w:basedOn w:val="Bodytext"/>
    <w:rPr>
      <w:rFonts w:ascii="CordiaUPC" w:eastAsia="CordiaUPC" w:hAnsi="CordiaUPC" w:cs="CordiaUPC"/>
      <w:b w:val="0"/>
      <w:bCs w:val="0"/>
      <w:i w:val="0"/>
      <w:iCs w:val="0"/>
      <w:smallCaps w:val="0"/>
      <w:strike w:val="0"/>
      <w:color w:val="000000"/>
      <w:spacing w:val="0"/>
      <w:w w:val="100"/>
      <w:position w:val="0"/>
      <w:sz w:val="50"/>
      <w:szCs w:val="50"/>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2"/>
      <w:szCs w:val="22"/>
      <w:u w:val="none"/>
    </w:rPr>
  </w:style>
  <w:style w:type="character" w:customStyle="1" w:styleId="Heading12">
    <w:name w:val="Heading #1 (2)_"/>
    <w:basedOn w:val="a0"/>
    <w:link w:val="Heading120"/>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23"/>
      <w:szCs w:val="23"/>
      <w:u w:val="none"/>
    </w:rPr>
  </w:style>
  <w:style w:type="paragraph" w:customStyle="1" w:styleId="2">
    <w:name w:val="Основной текст2"/>
    <w:basedOn w:val="a"/>
    <w:link w:val="Bodytext"/>
    <w:pPr>
      <w:shd w:val="clear" w:color="auto" w:fill="FFFFFF"/>
      <w:spacing w:after="660" w:line="0" w:lineRule="atLeast"/>
      <w:jc w:val="both"/>
    </w:pPr>
    <w:rPr>
      <w:rFonts w:ascii="Times New Roman" w:eastAsia="Times New Roman" w:hAnsi="Times New Roman" w:cs="Times New Roman"/>
      <w:sz w:val="23"/>
      <w:szCs w:val="23"/>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18"/>
      <w:szCs w:val="18"/>
    </w:rPr>
  </w:style>
  <w:style w:type="paragraph" w:customStyle="1" w:styleId="Bodytext20">
    <w:name w:val="Body text (2)"/>
    <w:basedOn w:val="a"/>
    <w:link w:val="Bodytext2"/>
    <w:pPr>
      <w:shd w:val="clear" w:color="auto" w:fill="FFFFFF"/>
      <w:spacing w:before="180" w:after="180" w:line="0" w:lineRule="atLeast"/>
      <w:jc w:val="both"/>
    </w:pPr>
    <w:rPr>
      <w:rFonts w:ascii="Times New Roman" w:eastAsia="Times New Roman" w:hAnsi="Times New Roman" w:cs="Times New Roman"/>
      <w:b/>
      <w:bCs/>
      <w:sz w:val="22"/>
      <w:szCs w:val="22"/>
    </w:rPr>
  </w:style>
  <w:style w:type="paragraph" w:customStyle="1" w:styleId="Heading120">
    <w:name w:val="Heading #1 (2)"/>
    <w:basedOn w:val="a"/>
    <w:link w:val="Heading12"/>
    <w:pPr>
      <w:shd w:val="clear" w:color="auto" w:fill="FFFFFF"/>
      <w:spacing w:before="240" w:after="240" w:line="0" w:lineRule="atLeast"/>
      <w:jc w:val="both"/>
      <w:outlineLvl w:val="0"/>
    </w:pPr>
    <w:rPr>
      <w:rFonts w:ascii="Times New Roman" w:eastAsia="Times New Roman" w:hAnsi="Times New Roman" w:cs="Times New Roman"/>
      <w:b/>
      <w:bCs/>
      <w:sz w:val="22"/>
      <w:szCs w:val="22"/>
    </w:rPr>
  </w:style>
  <w:style w:type="paragraph" w:customStyle="1" w:styleId="Heading10">
    <w:name w:val="Heading #1"/>
    <w:basedOn w:val="a"/>
    <w:link w:val="Heading1"/>
    <w:pPr>
      <w:shd w:val="clear" w:color="auto" w:fill="FFFFFF"/>
      <w:spacing w:before="240" w:after="240" w:line="0" w:lineRule="atLeast"/>
      <w:jc w:val="both"/>
      <w:outlineLvl w:val="0"/>
    </w:pPr>
    <w:rPr>
      <w:rFonts w:ascii="Times New Roman" w:eastAsia="Times New Roman" w:hAnsi="Times New Roman" w:cs="Times New Roman"/>
      <w:sz w:val="23"/>
      <w:szCs w:val="23"/>
    </w:rPr>
  </w:style>
  <w:style w:type="paragraph" w:styleId="a4">
    <w:name w:val="header"/>
    <w:basedOn w:val="a"/>
    <w:link w:val="a5"/>
    <w:unhideWhenUsed/>
    <w:rsid w:val="00AB1E2A"/>
    <w:pPr>
      <w:tabs>
        <w:tab w:val="center" w:pos="4677"/>
        <w:tab w:val="right" w:pos="9355"/>
      </w:tabs>
    </w:pPr>
  </w:style>
  <w:style w:type="character" w:customStyle="1" w:styleId="a5">
    <w:name w:val="Верхний колонтитул Знак"/>
    <w:basedOn w:val="a0"/>
    <w:link w:val="a4"/>
    <w:rsid w:val="00AB1E2A"/>
    <w:rPr>
      <w:color w:val="000000"/>
    </w:rPr>
  </w:style>
  <w:style w:type="paragraph" w:styleId="a6">
    <w:name w:val="footer"/>
    <w:basedOn w:val="a"/>
    <w:link w:val="a7"/>
    <w:uiPriority w:val="99"/>
    <w:unhideWhenUsed/>
    <w:rsid w:val="00AB1E2A"/>
    <w:pPr>
      <w:tabs>
        <w:tab w:val="center" w:pos="4677"/>
        <w:tab w:val="right" w:pos="9355"/>
      </w:tabs>
    </w:pPr>
  </w:style>
  <w:style w:type="character" w:customStyle="1" w:styleId="a7">
    <w:name w:val="Нижний колонтитул Знак"/>
    <w:basedOn w:val="a0"/>
    <w:link w:val="a6"/>
    <w:uiPriority w:val="99"/>
    <w:rsid w:val="00AB1E2A"/>
    <w:rPr>
      <w:color w:val="000000"/>
    </w:rPr>
  </w:style>
  <w:style w:type="character" w:styleId="a8">
    <w:name w:val="Strong"/>
    <w:basedOn w:val="a0"/>
    <w:uiPriority w:val="22"/>
    <w:qFormat/>
    <w:rsid w:val="00AB1E2A"/>
    <w:rPr>
      <w:b/>
      <w:bCs/>
    </w:rPr>
  </w:style>
  <w:style w:type="paragraph" w:styleId="a9">
    <w:name w:val="Balloon Text"/>
    <w:basedOn w:val="a"/>
    <w:link w:val="aa"/>
    <w:semiHidden/>
    <w:unhideWhenUsed/>
    <w:rsid w:val="002A6AC3"/>
    <w:rPr>
      <w:rFonts w:ascii="Tahoma" w:hAnsi="Tahoma" w:cs="Tahoma"/>
      <w:sz w:val="16"/>
      <w:szCs w:val="16"/>
    </w:rPr>
  </w:style>
  <w:style w:type="character" w:customStyle="1" w:styleId="aa">
    <w:name w:val="Текст выноски Знак"/>
    <w:basedOn w:val="a0"/>
    <w:link w:val="a9"/>
    <w:uiPriority w:val="99"/>
    <w:semiHidden/>
    <w:rsid w:val="002A6AC3"/>
    <w:rPr>
      <w:rFonts w:ascii="Tahoma" w:hAnsi="Tahoma" w:cs="Tahoma"/>
      <w:color w:val="000000"/>
      <w:sz w:val="16"/>
      <w:szCs w:val="16"/>
    </w:rPr>
  </w:style>
  <w:style w:type="paragraph" w:styleId="ab">
    <w:name w:val="List Paragraph"/>
    <w:basedOn w:val="a"/>
    <w:uiPriority w:val="34"/>
    <w:qFormat/>
    <w:rsid w:val="003E04D1"/>
    <w:pPr>
      <w:widowControl/>
      <w:ind w:left="720"/>
      <w:contextualSpacing/>
    </w:pPr>
    <w:rPr>
      <w:rFonts w:ascii="Times New Roman" w:eastAsiaTheme="minorHAnsi" w:hAnsi="Times New Roman" w:cs="Times New Roman"/>
      <w:color w:val="auto"/>
      <w:lang w:bidi="ar-SA"/>
    </w:rPr>
  </w:style>
  <w:style w:type="paragraph" w:customStyle="1" w:styleId="10">
    <w:name w:val="Обычный1"/>
    <w:basedOn w:val="a"/>
    <w:rsid w:val="003E04D1"/>
    <w:pPr>
      <w:widowControl/>
      <w:snapToGrid w:val="0"/>
    </w:pPr>
    <w:rPr>
      <w:rFonts w:ascii="Times New Roman" w:eastAsiaTheme="minorHAnsi" w:hAnsi="Times New Roman" w:cs="Times New Roman"/>
      <w:color w:val="auto"/>
      <w:sz w:val="20"/>
      <w:szCs w:val="20"/>
      <w:lang w:bidi="ar-SA"/>
    </w:rPr>
  </w:style>
  <w:style w:type="character" w:customStyle="1" w:styleId="40">
    <w:name w:val="Заголовок 4 Знак"/>
    <w:basedOn w:val="a0"/>
    <w:link w:val="4"/>
    <w:semiHidden/>
    <w:rsid w:val="00B359C8"/>
    <w:rPr>
      <w:rFonts w:ascii="Cambria" w:eastAsia="Times New Roman" w:hAnsi="Cambria" w:cs="Times New Roman"/>
      <w:b/>
      <w:bCs/>
      <w:i/>
      <w:iCs/>
      <w:color w:val="4F81BD"/>
      <w:lang w:bidi="ar-SA"/>
    </w:rPr>
  </w:style>
  <w:style w:type="paragraph" w:styleId="ac">
    <w:name w:val="Body Text"/>
    <w:basedOn w:val="a"/>
    <w:link w:val="ad"/>
    <w:rsid w:val="00B359C8"/>
    <w:pPr>
      <w:widowControl/>
      <w:jc w:val="both"/>
    </w:pPr>
    <w:rPr>
      <w:rFonts w:ascii="Times New Roman" w:eastAsia="Times New Roman" w:hAnsi="Times New Roman" w:cs="Times New Roman"/>
      <w:b/>
      <w:color w:val="auto"/>
      <w:sz w:val="22"/>
      <w:szCs w:val="20"/>
      <w:lang w:bidi="ar-SA"/>
    </w:rPr>
  </w:style>
  <w:style w:type="character" w:customStyle="1" w:styleId="ad">
    <w:name w:val="Основной текст Знак"/>
    <w:basedOn w:val="a0"/>
    <w:link w:val="ac"/>
    <w:rsid w:val="00B359C8"/>
    <w:rPr>
      <w:rFonts w:ascii="Times New Roman" w:eastAsia="Times New Roman" w:hAnsi="Times New Roman" w:cs="Times New Roman"/>
      <w:b/>
      <w:sz w:val="22"/>
      <w:szCs w:val="20"/>
      <w:lang w:bidi="ar-SA"/>
    </w:rPr>
  </w:style>
  <w:style w:type="paragraph" w:styleId="ae">
    <w:name w:val="No Spacing"/>
    <w:uiPriority w:val="1"/>
    <w:qFormat/>
    <w:rsid w:val="00B359C8"/>
    <w:pPr>
      <w:widowControl/>
    </w:pPr>
    <w:rPr>
      <w:rFonts w:ascii="Times New Roman" w:eastAsia="Times New Roman" w:hAnsi="Times New Roman" w:cs="Times New Roman"/>
      <w:sz w:val="20"/>
      <w:szCs w:val="20"/>
      <w:lang w:bidi="ar-SA"/>
    </w:rPr>
  </w:style>
  <w:style w:type="paragraph" w:customStyle="1" w:styleId="m">
    <w:name w:val="m_ПростойТекст"/>
    <w:basedOn w:val="a"/>
    <w:rsid w:val="00716929"/>
    <w:pPr>
      <w:widowControl/>
      <w:jc w:val="both"/>
    </w:pPr>
    <w:rPr>
      <w:rFonts w:ascii="Times New Roman" w:eastAsia="Times New Roman" w:hAnsi="Times New Roman" w:cs="Times New Roman"/>
      <w:color w:val="auto"/>
      <w:lang w:bidi="ar-SA"/>
    </w:rPr>
  </w:style>
  <w:style w:type="paragraph" w:customStyle="1" w:styleId="m0">
    <w:name w:val="m_ЗагПриложение"/>
    <w:basedOn w:val="m"/>
    <w:next w:val="m"/>
    <w:rsid w:val="00716929"/>
    <w:pPr>
      <w:jc w:val="center"/>
    </w:pPr>
    <w:rPr>
      <w:b/>
      <w:bCs/>
      <w:caps/>
    </w:rPr>
  </w:style>
  <w:style w:type="paragraph" w:styleId="af">
    <w:name w:val="Title"/>
    <w:basedOn w:val="a"/>
    <w:link w:val="af0"/>
    <w:qFormat/>
    <w:rsid w:val="0032333D"/>
    <w:pPr>
      <w:snapToGrid w:val="0"/>
      <w:jc w:val="center"/>
    </w:pPr>
    <w:rPr>
      <w:rFonts w:ascii="Times New Roman" w:eastAsia="Times New Roman" w:hAnsi="Times New Roman" w:cs="Times New Roman"/>
      <w:b/>
      <w:color w:val="auto"/>
      <w:sz w:val="28"/>
      <w:szCs w:val="20"/>
      <w:lang w:bidi="ar-SA"/>
    </w:rPr>
  </w:style>
  <w:style w:type="character" w:customStyle="1" w:styleId="af0">
    <w:name w:val="Название Знак"/>
    <w:basedOn w:val="a0"/>
    <w:link w:val="af"/>
    <w:rsid w:val="0032333D"/>
    <w:rPr>
      <w:rFonts w:ascii="Times New Roman" w:eastAsia="Times New Roman" w:hAnsi="Times New Roman" w:cs="Times New Roman"/>
      <w:b/>
      <w:sz w:val="28"/>
      <w:szCs w:val="20"/>
      <w:lang w:bidi="ar-SA"/>
    </w:rPr>
  </w:style>
  <w:style w:type="paragraph" w:customStyle="1" w:styleId="ConsPlusNormal">
    <w:name w:val="ConsPlusNormal"/>
    <w:rsid w:val="000D00F7"/>
    <w:pPr>
      <w:autoSpaceDE w:val="0"/>
      <w:autoSpaceDN w:val="0"/>
    </w:pPr>
    <w:rPr>
      <w:rFonts w:ascii="Calibri" w:eastAsia="Times New Roman" w:hAnsi="Calibri" w:cs="Calibri"/>
      <w:sz w:val="22"/>
      <w:szCs w:val="20"/>
      <w:lang w:bidi="ar-SA"/>
    </w:rPr>
  </w:style>
  <w:style w:type="table" w:styleId="af1">
    <w:name w:val="Table Grid"/>
    <w:basedOn w:val="a1"/>
    <w:uiPriority w:val="59"/>
    <w:rsid w:val="000D00F7"/>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annotation reference"/>
    <w:basedOn w:val="a0"/>
    <w:uiPriority w:val="99"/>
    <w:semiHidden/>
    <w:unhideWhenUsed/>
    <w:rsid w:val="00C32946"/>
    <w:rPr>
      <w:sz w:val="16"/>
      <w:szCs w:val="16"/>
    </w:rPr>
  </w:style>
  <w:style w:type="paragraph" w:styleId="af3">
    <w:name w:val="annotation text"/>
    <w:basedOn w:val="a"/>
    <w:link w:val="af4"/>
    <w:uiPriority w:val="99"/>
    <w:semiHidden/>
    <w:unhideWhenUsed/>
    <w:rsid w:val="00C32946"/>
    <w:rPr>
      <w:sz w:val="20"/>
      <w:szCs w:val="20"/>
    </w:rPr>
  </w:style>
  <w:style w:type="character" w:customStyle="1" w:styleId="af4">
    <w:name w:val="Текст примечания Знак"/>
    <w:basedOn w:val="a0"/>
    <w:link w:val="af3"/>
    <w:uiPriority w:val="99"/>
    <w:semiHidden/>
    <w:rsid w:val="00C32946"/>
    <w:rPr>
      <w:color w:val="000000"/>
      <w:sz w:val="20"/>
      <w:szCs w:val="20"/>
    </w:rPr>
  </w:style>
  <w:style w:type="paragraph" w:styleId="af5">
    <w:name w:val="annotation subject"/>
    <w:basedOn w:val="af3"/>
    <w:next w:val="af3"/>
    <w:link w:val="af6"/>
    <w:uiPriority w:val="99"/>
    <w:semiHidden/>
    <w:unhideWhenUsed/>
    <w:rsid w:val="00C32946"/>
    <w:rPr>
      <w:b/>
      <w:bCs/>
    </w:rPr>
  </w:style>
  <w:style w:type="character" w:customStyle="1" w:styleId="af6">
    <w:name w:val="Тема примечания Знак"/>
    <w:basedOn w:val="af4"/>
    <w:link w:val="af5"/>
    <w:uiPriority w:val="99"/>
    <w:semiHidden/>
    <w:rsid w:val="00C32946"/>
    <w:rPr>
      <w:b/>
      <w:bCs/>
      <w:color w:val="000000"/>
      <w:sz w:val="20"/>
      <w:szCs w:val="20"/>
    </w:rPr>
  </w:style>
  <w:style w:type="table" w:customStyle="1" w:styleId="11">
    <w:name w:val="Сетка таблицы1"/>
    <w:basedOn w:val="a1"/>
    <w:next w:val="af1"/>
    <w:uiPriority w:val="59"/>
    <w:rsid w:val="00195304"/>
    <w:pPr>
      <w:widowControl/>
    </w:pPr>
    <w:rPr>
      <w:rFonts w:ascii="Calibri" w:eastAsia="Times New Roman" w:hAnsi="Calibri"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00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DD06-B27B-408E-833E-1100C8BC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8891</Words>
  <Characters>50679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Untitled</vt:lpstr>
    </vt:vector>
  </TitlesOfParts>
  <Company>Hewlett-Packard Company</Company>
  <LinksUpToDate>false</LinksUpToDate>
  <CharactersWithSpaces>59452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Тигаев И.В.</dc:creator>
  <cp:lastModifiedBy>Алексеева Екатерина Анатольевна</cp:lastModifiedBy>
  <cp:revision>3</cp:revision>
  <cp:lastPrinted>2017-04-14T08:46:00Z</cp:lastPrinted>
  <dcterms:created xsi:type="dcterms:W3CDTF">2018-04-24T04:00:00Z</dcterms:created>
  <dcterms:modified xsi:type="dcterms:W3CDTF">2018-04-24T07:02:00Z</dcterms:modified>
</cp:coreProperties>
</file>